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A082" w14:textId="77777777" w:rsidR="00C25756" w:rsidRDefault="00C25756" w:rsidP="00C25756">
      <w:pPr>
        <w:pStyle w:val="NoSpacing"/>
        <w:spacing w:before="100" w:after="100"/>
        <w:ind w:left="720"/>
        <w:contextualSpacing/>
        <w:rPr>
          <w:rFonts w:cs="Arial"/>
          <w:b/>
          <w:sz w:val="40"/>
          <w:szCs w:val="40"/>
          <w:u w:val="single"/>
        </w:rPr>
      </w:pPr>
    </w:p>
    <w:p w14:paraId="707580E7" w14:textId="77777777" w:rsidR="00C25756" w:rsidRDefault="00C25756" w:rsidP="00C25756">
      <w:pPr>
        <w:pStyle w:val="NoSpacing"/>
        <w:spacing w:before="100" w:after="100"/>
        <w:ind w:left="720"/>
        <w:contextualSpacing/>
        <w:rPr>
          <w:rFonts w:cs="Arial"/>
          <w:b/>
          <w:sz w:val="40"/>
          <w:szCs w:val="40"/>
          <w:u w:val="single"/>
        </w:rPr>
      </w:pPr>
    </w:p>
    <w:p w14:paraId="66DF0A69" w14:textId="77777777" w:rsidR="00C25756" w:rsidRDefault="00C25756" w:rsidP="00C25756">
      <w:pPr>
        <w:pStyle w:val="NoSpacing"/>
        <w:spacing w:before="100" w:after="100"/>
        <w:ind w:left="720"/>
        <w:contextualSpacing/>
        <w:rPr>
          <w:rFonts w:cs="Arial"/>
          <w:b/>
          <w:sz w:val="40"/>
          <w:szCs w:val="40"/>
          <w:u w:val="single"/>
        </w:rPr>
      </w:pPr>
      <w:r w:rsidRPr="00851ABB">
        <w:rPr>
          <w:rFonts w:cs="Arial"/>
          <w:b/>
          <w:sz w:val="40"/>
          <w:szCs w:val="40"/>
          <w:u w:val="single"/>
        </w:rPr>
        <w:t>Sunday, November 1, 2020</w:t>
      </w:r>
    </w:p>
    <w:p w14:paraId="159F5EF3" w14:textId="77777777" w:rsidR="00C25756" w:rsidRPr="00851ABB" w:rsidRDefault="00C25756" w:rsidP="00C25756">
      <w:pPr>
        <w:pStyle w:val="NoSpacing"/>
        <w:spacing w:before="100" w:after="100"/>
        <w:ind w:left="720"/>
        <w:contextualSpacing/>
        <w:rPr>
          <w:rFonts w:cs="Arial"/>
          <w:b/>
          <w:sz w:val="40"/>
          <w:szCs w:val="40"/>
          <w:u w:val="single"/>
        </w:rPr>
      </w:pPr>
    </w:p>
    <w:p w14:paraId="1E0A4CF9" w14:textId="77777777" w:rsidR="00C25756" w:rsidRPr="00851ABB" w:rsidRDefault="00C25756" w:rsidP="00C25756">
      <w:pPr>
        <w:pStyle w:val="NoSpacing"/>
        <w:spacing w:before="100" w:after="100"/>
        <w:ind w:left="720"/>
        <w:contextualSpacing/>
        <w:rPr>
          <w:rFonts w:cs="Arial"/>
          <w:b/>
          <w:sz w:val="40"/>
          <w:szCs w:val="40"/>
        </w:rPr>
      </w:pPr>
      <w:r w:rsidRPr="00851ABB">
        <w:rPr>
          <w:rFonts w:cs="Arial"/>
          <w:b/>
          <w:sz w:val="40"/>
          <w:szCs w:val="40"/>
        </w:rPr>
        <w:t>9:00a.m. Call to order</w:t>
      </w:r>
      <w:r w:rsidRPr="00851ABB">
        <w:rPr>
          <w:rFonts w:cs="Arial"/>
          <w:b/>
          <w:sz w:val="40"/>
          <w:szCs w:val="40"/>
        </w:rPr>
        <w:tab/>
      </w:r>
    </w:p>
    <w:p w14:paraId="0C37A4E2" w14:textId="77777777" w:rsidR="00C25756" w:rsidRPr="00851ABB" w:rsidRDefault="00C25756" w:rsidP="00C25756">
      <w:pPr>
        <w:ind w:left="720"/>
        <w:rPr>
          <w:rFonts w:cs="Arial"/>
          <w:b/>
          <w:sz w:val="40"/>
          <w:szCs w:val="40"/>
        </w:rPr>
      </w:pPr>
      <w:r w:rsidRPr="00851ABB">
        <w:rPr>
          <w:rFonts w:cs="Arial"/>
          <w:b/>
          <w:sz w:val="40"/>
          <w:szCs w:val="40"/>
        </w:rPr>
        <w:t>9:05a.m. Board Meeting</w:t>
      </w:r>
    </w:p>
    <w:p w14:paraId="4DBD1CF6" w14:textId="77777777" w:rsidR="00C25756" w:rsidRPr="00851ABB" w:rsidRDefault="00C25756" w:rsidP="00C25756">
      <w:pPr>
        <w:ind w:left="720"/>
        <w:rPr>
          <w:rFonts w:cs="Arial"/>
          <w:b/>
          <w:sz w:val="40"/>
          <w:szCs w:val="40"/>
        </w:rPr>
      </w:pPr>
      <w:r w:rsidRPr="00851ABB">
        <w:rPr>
          <w:rFonts w:cs="Arial"/>
          <w:b/>
          <w:sz w:val="40"/>
          <w:szCs w:val="40"/>
        </w:rPr>
        <w:t>Roll Call</w:t>
      </w:r>
    </w:p>
    <w:p w14:paraId="6B0CDF4F" w14:textId="77777777" w:rsidR="00C25756" w:rsidRDefault="00C25756" w:rsidP="00C25756">
      <w:pPr>
        <w:ind w:left="720"/>
        <w:rPr>
          <w:rFonts w:cs="Arial"/>
          <w:b/>
          <w:sz w:val="40"/>
          <w:szCs w:val="40"/>
        </w:rPr>
      </w:pPr>
      <w:r w:rsidRPr="00851ABB">
        <w:rPr>
          <w:rFonts w:cs="Arial"/>
          <w:b/>
          <w:sz w:val="40"/>
          <w:szCs w:val="40"/>
        </w:rPr>
        <w:t>NFB Pledge</w:t>
      </w:r>
    </w:p>
    <w:p w14:paraId="2929FDDF" w14:textId="77777777" w:rsidR="00C25756" w:rsidRPr="00851ABB" w:rsidRDefault="00C25756" w:rsidP="00C25756">
      <w:pPr>
        <w:ind w:left="720"/>
        <w:rPr>
          <w:rFonts w:cs="Arial"/>
          <w:b/>
          <w:bCs/>
          <w:i/>
          <w:iCs/>
          <w:sz w:val="40"/>
          <w:szCs w:val="40"/>
        </w:rPr>
      </w:pPr>
      <w:r w:rsidRPr="00851ABB">
        <w:rPr>
          <w:rFonts w:cs="Arial"/>
          <w:b/>
          <w:bCs/>
          <w:i/>
          <w:iCs/>
          <w:sz w:val="40"/>
          <w:szCs w:val="40"/>
        </w:rPr>
        <w:t>Reports:</w:t>
      </w:r>
    </w:p>
    <w:p w14:paraId="4AFD1B91" w14:textId="77777777" w:rsidR="00C25756" w:rsidRPr="00851ABB" w:rsidRDefault="00C25756" w:rsidP="00C25756">
      <w:pPr>
        <w:ind w:left="720"/>
        <w:rPr>
          <w:rFonts w:cs="Arial"/>
          <w:b/>
          <w:bCs/>
          <w:i/>
          <w:iCs/>
          <w:sz w:val="40"/>
          <w:szCs w:val="40"/>
        </w:rPr>
      </w:pPr>
      <w:r>
        <w:rPr>
          <w:rFonts w:cs="Arial"/>
          <w:b/>
          <w:bCs/>
          <w:i/>
          <w:iCs/>
          <w:sz w:val="40"/>
          <w:szCs w:val="40"/>
        </w:rPr>
        <w:t>Advisory Board</w:t>
      </w:r>
      <w:r w:rsidRPr="00851ABB">
        <w:rPr>
          <w:rFonts w:cs="Arial"/>
          <w:b/>
          <w:bCs/>
          <w:i/>
          <w:iCs/>
          <w:sz w:val="40"/>
          <w:szCs w:val="40"/>
        </w:rPr>
        <w:t xml:space="preserve">: </w:t>
      </w:r>
      <w:r>
        <w:rPr>
          <w:rFonts w:cs="Arial"/>
          <w:b/>
          <w:bCs/>
          <w:i/>
          <w:iCs/>
          <w:sz w:val="40"/>
          <w:szCs w:val="40"/>
        </w:rPr>
        <w:t>Mary Silverberg</w:t>
      </w:r>
    </w:p>
    <w:p w14:paraId="6B17756C" w14:textId="77777777" w:rsidR="00C25756" w:rsidRPr="00851ABB" w:rsidRDefault="00C25756" w:rsidP="00C25756">
      <w:pPr>
        <w:ind w:left="720"/>
        <w:rPr>
          <w:rFonts w:cs="Arial"/>
          <w:b/>
          <w:bCs/>
          <w:i/>
          <w:iCs/>
          <w:sz w:val="40"/>
          <w:szCs w:val="40"/>
        </w:rPr>
      </w:pPr>
      <w:r w:rsidRPr="00851ABB">
        <w:rPr>
          <w:rFonts w:cs="Arial"/>
          <w:b/>
          <w:bCs/>
          <w:i/>
          <w:iCs/>
          <w:sz w:val="40"/>
          <w:szCs w:val="40"/>
        </w:rPr>
        <w:t>SRC: Deb Reed</w:t>
      </w:r>
    </w:p>
    <w:p w14:paraId="7E0091B6" w14:textId="77777777" w:rsidR="00C25756" w:rsidRPr="00851ABB" w:rsidRDefault="00C25756" w:rsidP="00C25756">
      <w:pPr>
        <w:ind w:left="720"/>
        <w:rPr>
          <w:rFonts w:cs="Arial"/>
          <w:b/>
          <w:bCs/>
          <w:i/>
          <w:iCs/>
          <w:sz w:val="40"/>
          <w:szCs w:val="40"/>
        </w:rPr>
      </w:pPr>
      <w:r w:rsidRPr="00851ABB">
        <w:rPr>
          <w:rFonts w:cs="Arial"/>
          <w:b/>
          <w:bCs/>
          <w:i/>
          <w:iCs/>
          <w:sz w:val="40"/>
          <w:szCs w:val="40"/>
        </w:rPr>
        <w:t>BCAC: Barbara Blejewski</w:t>
      </w:r>
    </w:p>
    <w:p w14:paraId="76E2FF74" w14:textId="77777777" w:rsidR="00C25756" w:rsidRPr="00851ABB" w:rsidRDefault="00C25756" w:rsidP="00C25756">
      <w:pPr>
        <w:ind w:left="720"/>
        <w:rPr>
          <w:rFonts w:cs="Arial"/>
          <w:b/>
          <w:bCs/>
          <w:i/>
          <w:iCs/>
          <w:sz w:val="40"/>
          <w:szCs w:val="40"/>
        </w:rPr>
      </w:pPr>
      <w:r w:rsidRPr="00851ABB">
        <w:rPr>
          <w:rFonts w:cs="Arial"/>
          <w:b/>
          <w:bCs/>
          <w:i/>
          <w:iCs/>
          <w:sz w:val="40"/>
          <w:szCs w:val="40"/>
        </w:rPr>
        <w:t>P</w:t>
      </w:r>
      <w:r>
        <w:rPr>
          <w:rFonts w:cs="Arial"/>
          <w:b/>
          <w:bCs/>
          <w:i/>
          <w:iCs/>
          <w:sz w:val="40"/>
          <w:szCs w:val="40"/>
        </w:rPr>
        <w:t>AC</w:t>
      </w:r>
      <w:r w:rsidRPr="00851ABB">
        <w:rPr>
          <w:rFonts w:cs="Arial"/>
          <w:b/>
          <w:bCs/>
          <w:i/>
          <w:iCs/>
          <w:sz w:val="40"/>
          <w:szCs w:val="40"/>
        </w:rPr>
        <w:t xml:space="preserve"> Plan: Anne West</w:t>
      </w:r>
    </w:p>
    <w:p w14:paraId="7D6F0D95" w14:textId="77777777" w:rsidR="00C25756" w:rsidRPr="00851ABB" w:rsidRDefault="00C25756" w:rsidP="00C25756">
      <w:pPr>
        <w:ind w:left="720"/>
        <w:rPr>
          <w:rFonts w:cs="Arial"/>
          <w:b/>
          <w:bCs/>
          <w:i/>
          <w:iCs/>
          <w:sz w:val="40"/>
          <w:szCs w:val="40"/>
        </w:rPr>
      </w:pPr>
      <w:r w:rsidRPr="00851ABB">
        <w:rPr>
          <w:rFonts w:cs="Arial"/>
          <w:b/>
          <w:bCs/>
          <w:i/>
          <w:iCs/>
          <w:sz w:val="40"/>
          <w:szCs w:val="40"/>
        </w:rPr>
        <w:t>Vehicle Donation: Marilyn Wenzel</w:t>
      </w:r>
    </w:p>
    <w:p w14:paraId="2869047E" w14:textId="77777777" w:rsidR="00C25756" w:rsidRPr="00851ABB" w:rsidRDefault="00C25756" w:rsidP="00C25756">
      <w:pPr>
        <w:ind w:left="720"/>
        <w:rPr>
          <w:rFonts w:cs="Arial"/>
          <w:b/>
          <w:bCs/>
          <w:i/>
          <w:iCs/>
          <w:sz w:val="40"/>
          <w:szCs w:val="40"/>
        </w:rPr>
      </w:pPr>
      <w:r w:rsidRPr="00851ABB">
        <w:rPr>
          <w:rFonts w:cs="Arial"/>
          <w:b/>
          <w:bCs/>
          <w:i/>
          <w:iCs/>
          <w:sz w:val="40"/>
          <w:szCs w:val="40"/>
        </w:rPr>
        <w:t>Federationist: Brianna Rigsbee</w:t>
      </w:r>
    </w:p>
    <w:p w14:paraId="5FDE16E2" w14:textId="77777777" w:rsidR="00C25756" w:rsidRPr="00851ABB" w:rsidRDefault="00C25756" w:rsidP="00C25756">
      <w:pPr>
        <w:ind w:left="720"/>
        <w:rPr>
          <w:rFonts w:cs="Arial"/>
          <w:b/>
          <w:sz w:val="40"/>
          <w:szCs w:val="40"/>
        </w:rPr>
      </w:pPr>
      <w:r w:rsidRPr="00851ABB">
        <w:rPr>
          <w:rFonts w:cs="Arial"/>
          <w:b/>
          <w:sz w:val="40"/>
          <w:szCs w:val="40"/>
        </w:rPr>
        <w:t>New Business:</w:t>
      </w:r>
    </w:p>
    <w:p w14:paraId="6620D662" w14:textId="77777777" w:rsidR="00C25756" w:rsidRPr="00851ABB" w:rsidRDefault="00C25756" w:rsidP="00C25756">
      <w:pPr>
        <w:ind w:left="720"/>
        <w:rPr>
          <w:rFonts w:cs="Arial"/>
          <w:b/>
          <w:sz w:val="40"/>
          <w:szCs w:val="40"/>
        </w:rPr>
      </w:pPr>
      <w:r w:rsidRPr="00851ABB">
        <w:rPr>
          <w:rFonts w:cs="Arial"/>
          <w:b/>
          <w:sz w:val="40"/>
          <w:szCs w:val="40"/>
        </w:rPr>
        <w:t>Vote on Amendment to Constitution</w:t>
      </w:r>
    </w:p>
    <w:p w14:paraId="14CD583A" w14:textId="77777777" w:rsidR="00C25756" w:rsidRPr="00851ABB" w:rsidRDefault="00C25756" w:rsidP="00C25756">
      <w:pPr>
        <w:ind w:left="720"/>
        <w:rPr>
          <w:rFonts w:cs="Arial"/>
          <w:b/>
          <w:sz w:val="40"/>
          <w:szCs w:val="40"/>
        </w:rPr>
      </w:pPr>
      <w:r>
        <w:rPr>
          <w:rFonts w:cs="Arial"/>
          <w:b/>
          <w:sz w:val="40"/>
          <w:szCs w:val="40"/>
        </w:rPr>
        <w:t>BELL Academy-Thank you Honorata and your volunteers</w:t>
      </w:r>
    </w:p>
    <w:p w14:paraId="24BE6EC1" w14:textId="77777777" w:rsidR="00C25756" w:rsidRPr="00851ABB" w:rsidRDefault="00C25756" w:rsidP="00C25756">
      <w:pPr>
        <w:ind w:left="720"/>
        <w:rPr>
          <w:rFonts w:cs="Arial"/>
          <w:b/>
          <w:bCs/>
          <w:i/>
          <w:iCs/>
          <w:sz w:val="40"/>
          <w:szCs w:val="40"/>
        </w:rPr>
      </w:pPr>
      <w:r w:rsidRPr="00851ABB">
        <w:rPr>
          <w:rFonts w:cs="Arial"/>
          <w:b/>
          <w:bCs/>
          <w:i/>
          <w:iCs/>
          <w:sz w:val="40"/>
          <w:szCs w:val="40"/>
        </w:rPr>
        <w:t>Subsidy Committee:</w:t>
      </w:r>
      <w:r>
        <w:rPr>
          <w:rFonts w:cs="Arial"/>
          <w:b/>
          <w:bCs/>
          <w:i/>
          <w:iCs/>
          <w:sz w:val="40"/>
          <w:szCs w:val="40"/>
        </w:rPr>
        <w:t xml:space="preserve"> Shonda Rosetta and Deb Reed</w:t>
      </w:r>
    </w:p>
    <w:p w14:paraId="38ABB91B" w14:textId="77777777" w:rsidR="00C25756" w:rsidRPr="00851ABB" w:rsidRDefault="00C25756" w:rsidP="00C25756">
      <w:pPr>
        <w:ind w:left="720"/>
        <w:rPr>
          <w:rFonts w:cs="Arial"/>
          <w:b/>
          <w:bCs/>
          <w:i/>
          <w:iCs/>
          <w:sz w:val="40"/>
          <w:szCs w:val="40"/>
        </w:rPr>
      </w:pPr>
      <w:r w:rsidRPr="00851ABB">
        <w:rPr>
          <w:rFonts w:cs="Arial"/>
          <w:b/>
          <w:bCs/>
          <w:i/>
          <w:iCs/>
          <w:sz w:val="40"/>
          <w:szCs w:val="40"/>
        </w:rPr>
        <w:t>Washington Seminar Appointments:</w:t>
      </w:r>
      <w:r>
        <w:rPr>
          <w:rFonts w:cs="Arial"/>
          <w:b/>
          <w:bCs/>
          <w:i/>
          <w:iCs/>
          <w:sz w:val="40"/>
          <w:szCs w:val="40"/>
        </w:rPr>
        <w:t xml:space="preserve"> Mary Silverberg</w:t>
      </w:r>
    </w:p>
    <w:p w14:paraId="2EE9163A" w14:textId="77777777" w:rsidR="00C25756" w:rsidRPr="00851ABB" w:rsidRDefault="00C25756" w:rsidP="00C25756">
      <w:pPr>
        <w:ind w:left="720"/>
        <w:rPr>
          <w:rFonts w:cs="Arial"/>
          <w:b/>
          <w:sz w:val="40"/>
          <w:szCs w:val="40"/>
        </w:rPr>
      </w:pPr>
      <w:r>
        <w:rPr>
          <w:rFonts w:cs="Arial"/>
          <w:b/>
          <w:sz w:val="40"/>
          <w:szCs w:val="40"/>
        </w:rPr>
        <w:lastRenderedPageBreak/>
        <w:t>Discuss Washington Seminar being Virtual</w:t>
      </w:r>
    </w:p>
    <w:p w14:paraId="3F068B9B" w14:textId="77777777" w:rsidR="00C25756" w:rsidRDefault="00C25756" w:rsidP="00C25756">
      <w:pPr>
        <w:ind w:left="720"/>
        <w:rPr>
          <w:rFonts w:cs="Arial"/>
          <w:b/>
          <w:sz w:val="40"/>
          <w:szCs w:val="40"/>
        </w:rPr>
      </w:pPr>
      <w:r w:rsidRPr="00851ABB">
        <w:rPr>
          <w:rFonts w:cs="Arial"/>
          <w:b/>
          <w:sz w:val="40"/>
          <w:szCs w:val="40"/>
        </w:rPr>
        <w:t>Donation Mailings: More help needed</w:t>
      </w:r>
    </w:p>
    <w:p w14:paraId="79269FA8" w14:textId="77777777" w:rsidR="00C25756" w:rsidRPr="00851ABB" w:rsidRDefault="00C25756" w:rsidP="00C25756">
      <w:pPr>
        <w:ind w:left="720"/>
        <w:rPr>
          <w:rFonts w:cs="Arial"/>
          <w:b/>
          <w:sz w:val="40"/>
          <w:szCs w:val="40"/>
        </w:rPr>
      </w:pPr>
      <w:r>
        <w:rPr>
          <w:rFonts w:cs="Arial"/>
          <w:b/>
          <w:sz w:val="40"/>
          <w:szCs w:val="40"/>
        </w:rPr>
        <w:t>2021 Convention</w:t>
      </w:r>
    </w:p>
    <w:p w14:paraId="59C7F4E1" w14:textId="77777777" w:rsidR="00C25756" w:rsidRPr="00851ABB" w:rsidRDefault="00C25756" w:rsidP="00C25756">
      <w:pPr>
        <w:ind w:left="720"/>
        <w:rPr>
          <w:rFonts w:cs="Arial"/>
          <w:b/>
          <w:bCs/>
          <w:i/>
          <w:iCs/>
          <w:sz w:val="40"/>
          <w:szCs w:val="40"/>
        </w:rPr>
      </w:pPr>
      <w:r w:rsidRPr="00851ABB">
        <w:rPr>
          <w:rFonts w:cs="Arial"/>
          <w:b/>
          <w:bCs/>
          <w:i/>
          <w:iCs/>
          <w:sz w:val="40"/>
          <w:szCs w:val="40"/>
        </w:rPr>
        <w:t>January Board Meeting date and location</w:t>
      </w:r>
    </w:p>
    <w:p w14:paraId="670A3786" w14:textId="6B3A649E" w:rsidR="00C25756" w:rsidRDefault="00C25756" w:rsidP="00C25756">
      <w:pPr>
        <w:ind w:left="720"/>
        <w:rPr>
          <w:rFonts w:cs="Arial"/>
          <w:b/>
          <w:bCs/>
          <w:i/>
          <w:iCs/>
          <w:sz w:val="40"/>
          <w:szCs w:val="40"/>
        </w:rPr>
      </w:pPr>
      <w:r w:rsidRPr="00C25756">
        <w:rPr>
          <w:rFonts w:cs="Arial"/>
          <w:b/>
          <w:bCs/>
          <w:i/>
          <w:iCs/>
          <w:sz w:val="40"/>
          <w:szCs w:val="40"/>
        </w:rPr>
        <w:t>Chap</w:t>
      </w:r>
      <w:r w:rsidRPr="00851ABB">
        <w:rPr>
          <w:rFonts w:cs="Arial"/>
          <w:b/>
          <w:bCs/>
          <w:i/>
          <w:iCs/>
          <w:sz w:val="40"/>
          <w:szCs w:val="40"/>
        </w:rPr>
        <w:t>ter News</w:t>
      </w:r>
    </w:p>
    <w:p w14:paraId="3A32EFD8" w14:textId="4D471E84" w:rsidR="00C25756" w:rsidRPr="00C25756" w:rsidRDefault="00C25756" w:rsidP="00C25756">
      <w:pPr>
        <w:ind w:left="720"/>
        <w:rPr>
          <w:rFonts w:cs="Arial"/>
          <w:b/>
          <w:bCs/>
          <w:i/>
          <w:iCs/>
          <w:sz w:val="40"/>
          <w:szCs w:val="40"/>
          <w:u w:val="single"/>
        </w:rPr>
      </w:pPr>
      <w:r w:rsidRPr="00C25756">
        <w:rPr>
          <w:rFonts w:cs="Arial"/>
          <w:b/>
          <w:bCs/>
          <w:i/>
          <w:iCs/>
          <w:sz w:val="40"/>
          <w:szCs w:val="40"/>
          <w:u w:val="single"/>
        </w:rPr>
        <w:t>Voting:</w:t>
      </w:r>
    </w:p>
    <w:p w14:paraId="12B84A62" w14:textId="77777777" w:rsidR="00C25756" w:rsidRDefault="00C25756" w:rsidP="00C25756">
      <w:pPr>
        <w:ind w:left="720"/>
        <w:rPr>
          <w:rFonts w:cs="Arial"/>
          <w:b/>
          <w:sz w:val="40"/>
          <w:szCs w:val="40"/>
        </w:rPr>
      </w:pPr>
      <w:r>
        <w:rPr>
          <w:rFonts w:cs="Arial"/>
          <w:b/>
          <w:sz w:val="40"/>
          <w:szCs w:val="40"/>
        </w:rPr>
        <w:t>Any member nominated from the floor should have already agreed to serve prior to this convention.</w:t>
      </w:r>
    </w:p>
    <w:p w14:paraId="430A538A" w14:textId="77777777" w:rsidR="00C25756" w:rsidRPr="00851ABB" w:rsidRDefault="00C25756" w:rsidP="00C25756">
      <w:pPr>
        <w:ind w:left="720"/>
        <w:rPr>
          <w:rFonts w:cs="Arial"/>
          <w:b/>
          <w:sz w:val="40"/>
          <w:szCs w:val="40"/>
        </w:rPr>
      </w:pPr>
      <w:r>
        <w:rPr>
          <w:rFonts w:cs="Arial"/>
          <w:b/>
          <w:sz w:val="40"/>
          <w:szCs w:val="40"/>
        </w:rPr>
        <w:t>Nominees from the committee and from the floor will have one minute to state why they feel the affiliate should vote for them. The one minute time will be strictly enforced.</w:t>
      </w:r>
    </w:p>
    <w:p w14:paraId="7E33A8F9" w14:textId="77777777" w:rsidR="00C25756" w:rsidRPr="00851ABB" w:rsidRDefault="00C25756" w:rsidP="00C25756">
      <w:pPr>
        <w:ind w:left="720"/>
        <w:rPr>
          <w:rFonts w:cs="Arial"/>
          <w:b/>
          <w:sz w:val="40"/>
          <w:szCs w:val="40"/>
        </w:rPr>
      </w:pPr>
      <w:r w:rsidRPr="00851ABB">
        <w:rPr>
          <w:rFonts w:cs="Arial"/>
          <w:b/>
          <w:sz w:val="40"/>
          <w:szCs w:val="40"/>
        </w:rPr>
        <w:t>Elections: Results will be given to our national Representative Amy Ruell</w:t>
      </w:r>
    </w:p>
    <w:p w14:paraId="1EE6627A" w14:textId="77777777" w:rsidR="00C25756" w:rsidRPr="00851ABB" w:rsidRDefault="00C25756" w:rsidP="00C25756">
      <w:pPr>
        <w:ind w:left="720"/>
        <w:rPr>
          <w:rFonts w:cs="Arial"/>
          <w:b/>
          <w:sz w:val="40"/>
          <w:szCs w:val="40"/>
        </w:rPr>
      </w:pPr>
      <w:r w:rsidRPr="00851ABB">
        <w:rPr>
          <w:rFonts w:cs="Arial"/>
          <w:b/>
          <w:sz w:val="40"/>
          <w:szCs w:val="40"/>
        </w:rPr>
        <w:t>Positions: President</w:t>
      </w:r>
    </w:p>
    <w:p w14:paraId="075CAC47"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First Vice President</w:t>
      </w:r>
    </w:p>
    <w:p w14:paraId="0949DDFD"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Second Vice President</w:t>
      </w:r>
    </w:p>
    <w:p w14:paraId="71D5DD3E"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Treasurer</w:t>
      </w:r>
    </w:p>
    <w:p w14:paraId="3495856A"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Secretary </w:t>
      </w:r>
    </w:p>
    <w:p w14:paraId="672C10F1"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Board Member </w:t>
      </w:r>
    </w:p>
    <w:p w14:paraId="2092DACC" w14:textId="77777777" w:rsidR="00C25756" w:rsidRPr="00851ABB" w:rsidRDefault="00C25756" w:rsidP="00C25756">
      <w:pPr>
        <w:ind w:left="720"/>
        <w:rPr>
          <w:rFonts w:cs="Arial"/>
          <w:b/>
          <w:sz w:val="40"/>
          <w:szCs w:val="40"/>
        </w:rPr>
      </w:pPr>
      <w:r w:rsidRPr="00851ABB">
        <w:rPr>
          <w:rFonts w:cs="Arial"/>
          <w:b/>
          <w:sz w:val="40"/>
          <w:szCs w:val="40"/>
        </w:rPr>
        <w:tab/>
      </w:r>
      <w:r w:rsidRPr="00851ABB">
        <w:rPr>
          <w:rFonts w:cs="Arial"/>
          <w:b/>
          <w:sz w:val="40"/>
          <w:szCs w:val="40"/>
        </w:rPr>
        <w:tab/>
        <w:t xml:space="preserve">     Board Member</w:t>
      </w:r>
    </w:p>
    <w:p w14:paraId="0E00FD14" w14:textId="77777777" w:rsidR="00C25756" w:rsidRPr="00851ABB" w:rsidRDefault="00C25756" w:rsidP="00C25756">
      <w:pPr>
        <w:ind w:left="720"/>
        <w:rPr>
          <w:rFonts w:cs="Arial"/>
          <w:b/>
          <w:sz w:val="40"/>
          <w:szCs w:val="40"/>
        </w:rPr>
      </w:pPr>
      <w:r w:rsidRPr="00851ABB">
        <w:rPr>
          <w:rFonts w:cs="Arial"/>
          <w:b/>
          <w:sz w:val="40"/>
          <w:szCs w:val="40"/>
        </w:rPr>
        <w:lastRenderedPageBreak/>
        <w:t>Meeting adjourned</w:t>
      </w:r>
    </w:p>
    <w:p w14:paraId="3F51E99F" w14:textId="77777777" w:rsidR="00F97339" w:rsidRDefault="00F97339" w:rsidP="00C25756"/>
    <w:sectPr w:rsidR="00F97339" w:rsidSect="00C25756">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56"/>
    <w:rsid w:val="00C25756"/>
    <w:rsid w:val="00E5228D"/>
    <w:rsid w:val="00F9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EED7"/>
  <w15:chartTrackingRefBased/>
  <w15:docId w15:val="{34917FE4-280F-4232-8DF1-4DC0388F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6"/>
    <w:pPr>
      <w:spacing w:before="100" w:beforeAutospacing="1" w:after="100" w:afterAutospacing="1" w:line="240" w:lineRule="auto"/>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756"/>
    <w:pPr>
      <w:spacing w:beforeAutospacing="1" w:after="0" w:afterAutospacing="1"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2</cp:revision>
  <dcterms:created xsi:type="dcterms:W3CDTF">2020-10-30T19:35:00Z</dcterms:created>
  <dcterms:modified xsi:type="dcterms:W3CDTF">2020-10-30T19:40:00Z</dcterms:modified>
</cp:coreProperties>
</file>