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2808" w14:textId="06F56CAD" w:rsidR="00F42B2B" w:rsidRDefault="00F42B2B" w:rsidP="00F42B2B">
      <w:r>
        <w:t xml:space="preserve">The at-large chapter met on Tuesday, May 9th. Allen called the meeting to order at 7:06PM. Those in </w:t>
      </w:r>
      <w:r>
        <w:t>attendance</w:t>
      </w:r>
      <w:r>
        <w:t xml:space="preserve"> included:</w:t>
      </w:r>
    </w:p>
    <w:p w14:paraId="62B6890E" w14:textId="77777777" w:rsidR="00F42B2B" w:rsidRDefault="00F42B2B" w:rsidP="00F42B2B">
      <w:r>
        <w:t>Allen Larkin</w:t>
      </w:r>
    </w:p>
    <w:p w14:paraId="0FB4C93D" w14:textId="77777777" w:rsidR="00F42B2B" w:rsidRDefault="00F42B2B" w:rsidP="00F42B2B">
      <w:r>
        <w:t>Audra Andrade</w:t>
      </w:r>
    </w:p>
    <w:p w14:paraId="2598D2E6" w14:textId="77777777" w:rsidR="00F42B2B" w:rsidRDefault="00F42B2B" w:rsidP="00F42B2B">
      <w:r>
        <w:t>Brian Langlois</w:t>
      </w:r>
    </w:p>
    <w:p w14:paraId="72DF7BB2" w14:textId="77777777" w:rsidR="00F42B2B" w:rsidRDefault="00F42B2B" w:rsidP="00F42B2B">
      <w:r>
        <w:t>Cullen Gallagher</w:t>
      </w:r>
    </w:p>
    <w:p w14:paraId="02995A12" w14:textId="77777777" w:rsidR="00F42B2B" w:rsidRDefault="00F42B2B" w:rsidP="00F42B2B">
      <w:r>
        <w:t>Debbie Malone</w:t>
      </w:r>
    </w:p>
    <w:p w14:paraId="50212880" w14:textId="77777777" w:rsidR="00F42B2B" w:rsidRDefault="00F42B2B" w:rsidP="00F42B2B">
      <w:r>
        <w:t>Elizabeth Ann Johnson</w:t>
      </w:r>
    </w:p>
    <w:p w14:paraId="231B86AD" w14:textId="77777777" w:rsidR="00F42B2B" w:rsidRDefault="00F42B2B" w:rsidP="00F42B2B">
      <w:r>
        <w:t>Liz Lesperance</w:t>
      </w:r>
    </w:p>
    <w:p w14:paraId="720A72F6" w14:textId="77777777" w:rsidR="00F42B2B" w:rsidRDefault="00F42B2B" w:rsidP="00F42B2B">
      <w:r>
        <w:t>Mike Karsok</w:t>
      </w:r>
    </w:p>
    <w:p w14:paraId="15E93896" w14:textId="77777777" w:rsidR="00F42B2B" w:rsidRDefault="00F42B2B" w:rsidP="00F42B2B">
      <w:r>
        <w:t>Rashad Saadieh</w:t>
      </w:r>
    </w:p>
    <w:p w14:paraId="2F2C97A7" w14:textId="77777777" w:rsidR="00F42B2B" w:rsidRDefault="00F42B2B" w:rsidP="00F42B2B">
      <w:r>
        <w:t>Rachel Kobierecki</w:t>
      </w:r>
    </w:p>
    <w:p w14:paraId="5CC2AE3E" w14:textId="77777777" w:rsidR="00F42B2B" w:rsidRDefault="00F42B2B" w:rsidP="00F42B2B">
      <w:r>
        <w:t>Sandra Burgess</w:t>
      </w:r>
    </w:p>
    <w:p w14:paraId="33A372CA" w14:textId="77777777" w:rsidR="00F42B2B" w:rsidRDefault="00F42B2B" w:rsidP="00F42B2B">
      <w:r>
        <w:t>Sengil Inkiala</w:t>
      </w:r>
    </w:p>
    <w:p w14:paraId="24DB0140" w14:textId="1056CE3D" w:rsidR="00F42B2B" w:rsidRDefault="00F42B2B" w:rsidP="00F42B2B">
      <w:r>
        <w:t>Shara Winton</w:t>
      </w:r>
    </w:p>
    <w:p w14:paraId="00CBC986" w14:textId="62A2F7D4" w:rsidR="00F42B2B" w:rsidRDefault="00F42B2B" w:rsidP="00F42B2B">
      <w:r>
        <w:t xml:space="preserve">As part of our roll </w:t>
      </w:r>
      <w:r>
        <w:t>call,</w:t>
      </w:r>
      <w:r>
        <w:t xml:space="preserve"> we did an icebreaker where each person identified their favorite animal.</w:t>
      </w:r>
    </w:p>
    <w:p w14:paraId="24FEC1EB" w14:textId="6B4F1335" w:rsidR="00F42B2B" w:rsidRDefault="00F42B2B" w:rsidP="00F42B2B">
      <w:r>
        <w:t xml:space="preserve">Liz recited the NFB </w:t>
      </w:r>
      <w:r>
        <w:t>pledge.</w:t>
      </w:r>
    </w:p>
    <w:p w14:paraId="5C621C9A" w14:textId="77777777" w:rsidR="00F42B2B" w:rsidRDefault="00F42B2B" w:rsidP="00F42B2B">
      <w:r>
        <w:t>The April meeting minutes were approved based on a motion put forth by Brian and seconded by Liz.</w:t>
      </w:r>
    </w:p>
    <w:p w14:paraId="3AF0292F" w14:textId="77777777" w:rsidR="00F42B2B" w:rsidRDefault="00F42B2B" w:rsidP="00F42B2B">
      <w:r>
        <w:t>Sandy went over the Treasurer's report. The current account balance is $1613.63. This does not include funds raised by our Double Good fundraiser.</w:t>
      </w:r>
    </w:p>
    <w:p w14:paraId="2A68BB27" w14:textId="77777777" w:rsidR="00F42B2B" w:rsidRDefault="00F42B2B" w:rsidP="00F42B2B">
      <w:r>
        <w:t>Cullen went over the highlights of the presidential release which included:</w:t>
      </w:r>
    </w:p>
    <w:p w14:paraId="0EE0A129" w14:textId="0531E092" w:rsidR="00F42B2B" w:rsidRDefault="00F42B2B" w:rsidP="00F42B2B">
      <w:pPr>
        <w:pStyle w:val="ListParagraph"/>
        <w:numPr>
          <w:ilvl w:val="0"/>
          <w:numId w:val="1"/>
        </w:numPr>
      </w:pPr>
      <w:r>
        <w:t xml:space="preserve">Global Accessibility Awareness Day is Thursday, May </w:t>
      </w:r>
      <w:r>
        <w:t>18th.</w:t>
      </w:r>
    </w:p>
    <w:p w14:paraId="5A935B23" w14:textId="77777777" w:rsidR="00F42B2B" w:rsidRDefault="00F42B2B" w:rsidP="00F42B2B">
      <w:pPr>
        <w:pStyle w:val="ListParagraph"/>
        <w:numPr>
          <w:ilvl w:val="0"/>
          <w:numId w:val="1"/>
        </w:numPr>
      </w:pPr>
      <w:r>
        <w:t>THE NFB national office has a tremendous staff. If you are interested in joining the staff, please go to nfb.org and click on "Career Opportunities".</w:t>
      </w:r>
    </w:p>
    <w:p w14:paraId="621C4539" w14:textId="655BF36E" w:rsidR="00F42B2B" w:rsidRDefault="00F42B2B" w:rsidP="00F42B2B">
      <w:pPr>
        <w:pStyle w:val="ListParagraph"/>
        <w:numPr>
          <w:ilvl w:val="0"/>
          <w:numId w:val="1"/>
        </w:numPr>
      </w:pPr>
      <w:r>
        <w:t>The NFB utilizes many social media platforms with the goal of increasing membership and engaging current members. Twitter has made some recent changes which have caused some concern</w:t>
      </w:r>
      <w:r>
        <w:t xml:space="preserve"> such as </w:t>
      </w:r>
      <w:r>
        <w:t xml:space="preserve">the </w:t>
      </w:r>
      <w:r>
        <w:t>layoff</w:t>
      </w:r>
      <w:r>
        <w:t xml:space="preserve"> of its entire accessibility team. Furthermore, blind users have struggled to access Twitter when they </w:t>
      </w:r>
      <w:r>
        <w:t>changed</w:t>
      </w:r>
      <w:r>
        <w:t xml:space="preserve"> their API's. The NFB is establishing a new presence on Mastodon. </w:t>
      </w:r>
      <w:r>
        <w:t>Mastodon</w:t>
      </w:r>
      <w:r>
        <w:t xml:space="preserve"> is decentralized so no one company owns it. The </w:t>
      </w:r>
      <w:r>
        <w:t xml:space="preserve">NFB’s </w:t>
      </w:r>
      <w:r>
        <w:t>account is:</w:t>
      </w:r>
    </w:p>
    <w:p w14:paraId="7198910B" w14:textId="77777777" w:rsidR="00F42B2B" w:rsidRDefault="00F42B2B" w:rsidP="00F42B2B">
      <w:pPr>
        <w:pStyle w:val="ListParagraph"/>
      </w:pPr>
      <w:r>
        <w:t>Nationsblind@nfb.social</w:t>
      </w:r>
    </w:p>
    <w:p w14:paraId="05013E13" w14:textId="77777777" w:rsidR="00F42B2B" w:rsidRDefault="00F42B2B" w:rsidP="00F42B2B">
      <w:pPr>
        <w:pStyle w:val="ListParagraph"/>
      </w:pPr>
      <w:r>
        <w:t>Please provide the national office with your experience using Mastodon by emailing:</w:t>
      </w:r>
    </w:p>
    <w:p w14:paraId="1BB701BF" w14:textId="77777777" w:rsidR="00F42B2B" w:rsidRDefault="00F42B2B" w:rsidP="00F42B2B">
      <w:pPr>
        <w:pStyle w:val="ListParagraph"/>
      </w:pPr>
      <w:r>
        <w:t>Mastodon@nfb.org</w:t>
      </w:r>
    </w:p>
    <w:p w14:paraId="56CAC19F" w14:textId="3141E92F" w:rsidR="00F42B2B" w:rsidRDefault="00F42B2B" w:rsidP="00F42B2B">
      <w:pPr>
        <w:pStyle w:val="ListParagraph"/>
        <w:numPr>
          <w:ilvl w:val="0"/>
          <w:numId w:val="1"/>
        </w:numPr>
      </w:pPr>
      <w:r>
        <w:lastRenderedPageBreak/>
        <w:t>Recently an NFB member traveling on JetBlue with a guide dog was denied boarding access. The NFB has met with senior officials at the D</w:t>
      </w:r>
      <w:r>
        <w:t>.</w:t>
      </w:r>
      <w:r>
        <w:t>O</w:t>
      </w:r>
      <w:r>
        <w:t>.</w:t>
      </w:r>
      <w:r>
        <w:t>T</w:t>
      </w:r>
      <w:r>
        <w:t>.</w:t>
      </w:r>
      <w:r>
        <w:t xml:space="preserve"> to spread awareness of guide dog access issues. If you encounter an issue regarding guide dog denial access at an airport, please reach out to:</w:t>
      </w:r>
    </w:p>
    <w:p w14:paraId="3B72C44F" w14:textId="77777777" w:rsidR="00F42B2B" w:rsidRDefault="00F42B2B" w:rsidP="00F42B2B">
      <w:pPr>
        <w:pStyle w:val="ListParagraph"/>
      </w:pPr>
      <w:r>
        <w:t>AElia@nagdu.org</w:t>
      </w:r>
    </w:p>
    <w:p w14:paraId="3E5492F9" w14:textId="797C86D8" w:rsidR="00F42B2B" w:rsidRDefault="00F42B2B" w:rsidP="00F42B2B">
      <w:pPr>
        <w:pStyle w:val="ListParagraph"/>
      </w:pPr>
      <w:r>
        <w:t>Also, please file a complaint with the D</w:t>
      </w:r>
      <w:r>
        <w:t>.</w:t>
      </w:r>
      <w:r>
        <w:t>O</w:t>
      </w:r>
      <w:r>
        <w:t>.</w:t>
      </w:r>
      <w:r>
        <w:t>T.</w:t>
      </w:r>
    </w:p>
    <w:p w14:paraId="4D972F93" w14:textId="29FB8012" w:rsidR="00F42B2B" w:rsidRDefault="00F42B2B" w:rsidP="00F42B2B">
      <w:pPr>
        <w:pStyle w:val="ListParagraph"/>
        <w:numPr>
          <w:ilvl w:val="0"/>
          <w:numId w:val="1"/>
        </w:numPr>
      </w:pPr>
      <w:r>
        <w:t xml:space="preserve">The national convention </w:t>
      </w:r>
      <w:r>
        <w:t>Marriott</w:t>
      </w:r>
      <w:r>
        <w:t xml:space="preserve"> rate is $125/night. It was mistakenly listed at a lower price.</w:t>
      </w:r>
    </w:p>
    <w:p w14:paraId="3C09016E" w14:textId="77777777" w:rsidR="00F42B2B" w:rsidRDefault="00F42B2B" w:rsidP="00F42B2B">
      <w:pPr>
        <w:pStyle w:val="ListParagraph"/>
        <w:numPr>
          <w:ilvl w:val="0"/>
          <w:numId w:val="1"/>
        </w:numPr>
      </w:pPr>
      <w:r>
        <w:t>Now is the time to submit resolutions as they must be in final form and submitted by June 1st.</w:t>
      </w:r>
    </w:p>
    <w:p w14:paraId="4088A96F" w14:textId="77777777" w:rsidR="00F42B2B" w:rsidRDefault="00F42B2B" w:rsidP="00F42B2B">
      <w:pPr>
        <w:pStyle w:val="ListParagraph"/>
      </w:pPr>
      <w:r>
        <w:t>Resolutions can be sent to</w:t>
      </w:r>
    </w:p>
    <w:p w14:paraId="55D8E44F" w14:textId="77777777" w:rsidR="00F42B2B" w:rsidRDefault="00F42B2B" w:rsidP="00F42B2B">
      <w:pPr>
        <w:pStyle w:val="ListParagraph"/>
      </w:pPr>
      <w:r>
        <w:t>resolutions@nfb.org</w:t>
      </w:r>
    </w:p>
    <w:p w14:paraId="7CBB947F" w14:textId="77777777" w:rsidR="00F42B2B" w:rsidRDefault="00F42B2B" w:rsidP="00F42B2B">
      <w:pPr>
        <w:pStyle w:val="ListParagraph"/>
      </w:pPr>
      <w:r>
        <w:t>Donald Porterfield is the new chair of this committee.</w:t>
      </w:r>
    </w:p>
    <w:p w14:paraId="433CB842" w14:textId="77777777" w:rsidR="00F42B2B" w:rsidRDefault="00F42B2B" w:rsidP="00F42B2B"/>
    <w:p w14:paraId="39A23D5B" w14:textId="242C7904" w:rsidR="00F42B2B" w:rsidRDefault="00F42B2B" w:rsidP="00F42B2B">
      <w:r>
        <w:t xml:space="preserve">Debbie went over her president's report. A new popcorn fundraiser starts on Wednesday, May 10th, at midnight. Debbie reminded </w:t>
      </w:r>
      <w:r>
        <w:t>everyone</w:t>
      </w:r>
      <w:r>
        <w:t xml:space="preserve"> to register for the national convention by May 31st before prices increase. Please let Shara know if you will be requesting financial assistance from the affiliate.</w:t>
      </w:r>
    </w:p>
    <w:p w14:paraId="2018A4DA" w14:textId="10FF1BA8" w:rsidR="00F42B2B" w:rsidRDefault="00F42B2B" w:rsidP="00F42B2B">
      <w:r>
        <w:t xml:space="preserve">Debbie would like to have speakers attend future meetings. Please consider what topics you would like to hear about. Shara suggested SSI and SSDI. Elizabeth Ann attended an </w:t>
      </w:r>
      <w:r>
        <w:t>informative meeting</w:t>
      </w:r>
      <w:r>
        <w:t xml:space="preserve"> about the ABLE Act at last year's convention. Cullen suggested hearing about new technologies. </w:t>
      </w:r>
    </w:p>
    <w:p w14:paraId="6C78FC09" w14:textId="77777777" w:rsidR="00F42B2B" w:rsidRDefault="00F42B2B" w:rsidP="00F42B2B">
      <w:r>
        <w:t>Shara suggested sharing a tip/blind hack in each future meeting. Audra suggested creating a sign-up list for the year so everyone can provide a tip or trick.</w:t>
      </w:r>
    </w:p>
    <w:p w14:paraId="7869D1FD" w14:textId="77777777" w:rsidR="00F42B2B" w:rsidRDefault="00F42B2B" w:rsidP="00F42B2B">
      <w:r>
        <w:t>Next month Cullen will teach us about Air Tags.</w:t>
      </w:r>
    </w:p>
    <w:p w14:paraId="222A6241" w14:textId="64F60296" w:rsidR="00F42B2B" w:rsidRDefault="00F42B2B" w:rsidP="00F42B2B">
      <w:r>
        <w:t xml:space="preserve">Liz will send out an email about </w:t>
      </w:r>
      <w:r>
        <w:t xml:space="preserve">our </w:t>
      </w:r>
      <w:r>
        <w:t>new popcorn fundraiser</w:t>
      </w:r>
      <w:r>
        <w:t>.</w:t>
      </w:r>
    </w:p>
    <w:p w14:paraId="03F453A4" w14:textId="4797FCE3" w:rsidR="00F42B2B" w:rsidRDefault="00F42B2B" w:rsidP="00F42B2B">
      <w:r>
        <w:t xml:space="preserve">We had a lively discussion about struggles surrounding transportation, audio description, and </w:t>
      </w:r>
      <w:r>
        <w:t>isolation</w:t>
      </w:r>
      <w:r>
        <w:t>.</w:t>
      </w:r>
      <w:r w:rsidR="008D095C">
        <w:t>s</w:t>
      </w:r>
    </w:p>
    <w:p w14:paraId="4F3975EC" w14:textId="77777777" w:rsidR="00F42B2B" w:rsidRDefault="00F42B2B" w:rsidP="00F42B2B">
      <w:r>
        <w:t>The meeting adjourned at 8:23PM.</w:t>
      </w:r>
    </w:p>
    <w:p w14:paraId="1DBB39BB" w14:textId="4E9A0D1A" w:rsidR="00F42B2B" w:rsidRDefault="00F42B2B" w:rsidP="00F42B2B">
      <w:r>
        <w:t>Our</w:t>
      </w:r>
      <w:r>
        <w:t xml:space="preserve"> next meeting will be Tuesday, June 13th, at 7:00PM.</w:t>
      </w:r>
    </w:p>
    <w:sectPr w:rsidR="00F42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9EF"/>
    <w:multiLevelType w:val="hybridMultilevel"/>
    <w:tmpl w:val="9F3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9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2B"/>
    <w:rsid w:val="008D095C"/>
    <w:rsid w:val="00F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47C1"/>
  <w15:chartTrackingRefBased/>
  <w15:docId w15:val="{19C9C98D-DA07-465E-BC16-A65F0D5D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Lesperance, Elizabeth</dc:creator>
  <cp:keywords/>
  <dc:description/>
  <cp:lastModifiedBy>Lesperance, Elizabeth</cp:lastModifiedBy>
  <cp:revision>3</cp:revision>
  <dcterms:created xsi:type="dcterms:W3CDTF">2023-05-11T17:20:00Z</dcterms:created>
  <dcterms:modified xsi:type="dcterms:W3CDTF">2023-05-11T17:30:00Z</dcterms:modified>
</cp:coreProperties>
</file>