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B3D7" w14:textId="4CA887A0" w:rsidR="00C146E7" w:rsidRDefault="003A6297" w:rsidP="003A6297">
      <w:pPr>
        <w:pStyle w:val="NoSpacing"/>
      </w:pPr>
      <w:r>
        <w:t>Dear Representative/senator:</w:t>
      </w:r>
    </w:p>
    <w:p w14:paraId="7867D8AB" w14:textId="42F00644" w:rsidR="003A6297" w:rsidRDefault="003A6297" w:rsidP="003A6297">
      <w:pPr>
        <w:pStyle w:val="NoSpacing"/>
      </w:pPr>
    </w:p>
    <w:p w14:paraId="0D2D3925" w14:textId="47A4EF1E" w:rsidR="003A6297" w:rsidRDefault="003A6297" w:rsidP="003A6297">
      <w:pPr>
        <w:pStyle w:val="NoSpacing"/>
      </w:pPr>
      <w:r>
        <w:t xml:space="preserve">My name is </w:t>
      </w:r>
      <w:r w:rsidR="00A7223C">
        <w:t>[insert your name here]</w:t>
      </w:r>
      <w:r w:rsidR="0095120A">
        <w:t>,</w:t>
      </w:r>
      <w:r>
        <w:t xml:space="preserve"> and I am a resident of Arizona Legislative District </w:t>
      </w:r>
      <w:r w:rsidR="00A7223C">
        <w:t>[insert your legislative district]</w:t>
      </w:r>
      <w:r w:rsidR="00DA7ED3">
        <w:t>.</w:t>
      </w:r>
      <w:r>
        <w:t xml:space="preserve"> I am writing on behalf of the National Federation of the Blind of Arizona t</w:t>
      </w:r>
      <w:r w:rsidR="00DA7ED3">
        <w:t>o</w:t>
      </w:r>
      <w:r>
        <w:t xml:space="preserve"> urge you to support policy initiatives that are important to all blind Arizonans.</w:t>
      </w:r>
    </w:p>
    <w:p w14:paraId="572259EE" w14:textId="77777777" w:rsidR="00DA7ED3" w:rsidRDefault="00DA7ED3" w:rsidP="0095120A">
      <w:pPr>
        <w:pStyle w:val="NoSpacing"/>
      </w:pPr>
    </w:p>
    <w:p w14:paraId="2ADF3512" w14:textId="71DD7019" w:rsidR="003A6297" w:rsidRDefault="003A6297" w:rsidP="0095120A">
      <w:pPr>
        <w:pStyle w:val="NoSpacing"/>
      </w:pPr>
      <w:r>
        <w:t xml:space="preserve">This year, we have three initiatives we are seeking your support for. Our </w:t>
      </w:r>
      <w:r w:rsidR="000806B5">
        <w:t>initiatives are:</w:t>
      </w:r>
    </w:p>
    <w:p w14:paraId="446500D3" w14:textId="77777777" w:rsidR="00DA7ED3" w:rsidRDefault="00DA7ED3" w:rsidP="0095120A">
      <w:pPr>
        <w:pStyle w:val="NoSpacing"/>
      </w:pPr>
    </w:p>
    <w:p w14:paraId="1197655F" w14:textId="67AEF39F" w:rsidR="000806B5" w:rsidRDefault="000806B5" w:rsidP="0095120A">
      <w:pPr>
        <w:pStyle w:val="NoSpacing"/>
        <w:numPr>
          <w:ilvl w:val="0"/>
          <w:numId w:val="1"/>
        </w:numPr>
      </w:pPr>
      <w:r>
        <w:t>Accessible Absentee and Mail in Ballots for Blind and Visuall</w:t>
      </w:r>
      <w:r w:rsidR="0095120A">
        <w:t>y Impaired Arizonans</w:t>
      </w:r>
    </w:p>
    <w:p w14:paraId="3DC5083B" w14:textId="1DD6C7FF" w:rsidR="0095120A" w:rsidRDefault="0095120A" w:rsidP="0095120A">
      <w:pPr>
        <w:pStyle w:val="NoSpacing"/>
        <w:numPr>
          <w:ilvl w:val="0"/>
          <w:numId w:val="1"/>
        </w:numPr>
      </w:pPr>
      <w:r>
        <w:t>Braille and Blindness Certification</w:t>
      </w:r>
    </w:p>
    <w:p w14:paraId="23A0A6E6" w14:textId="3E7FB5A1" w:rsidR="0095120A" w:rsidRDefault="0095120A" w:rsidP="0095120A">
      <w:pPr>
        <w:pStyle w:val="NoSpacing"/>
        <w:numPr>
          <w:ilvl w:val="0"/>
          <w:numId w:val="1"/>
        </w:numPr>
      </w:pPr>
      <w:r>
        <w:t>Additional Funding for the Independent Living Blind Program for Seniors</w:t>
      </w:r>
    </w:p>
    <w:p w14:paraId="319194B7" w14:textId="77777777" w:rsidR="00DA7ED3" w:rsidRDefault="00DA7ED3" w:rsidP="0095120A">
      <w:pPr>
        <w:pStyle w:val="NoSpacing"/>
      </w:pPr>
    </w:p>
    <w:p w14:paraId="2F827869" w14:textId="67D355DB" w:rsidR="00DA7ED3" w:rsidRDefault="00DA7ED3" w:rsidP="0095120A">
      <w:pPr>
        <w:pStyle w:val="NoSpacing"/>
      </w:pPr>
      <w:r>
        <w:t>Detailed fact sheets of these initiatives are being sent in a separate email from our affiliate president and legislative director.</w:t>
      </w:r>
    </w:p>
    <w:p w14:paraId="56933133" w14:textId="77777777" w:rsidR="00DA7ED3" w:rsidRDefault="00DA7ED3" w:rsidP="0095120A">
      <w:pPr>
        <w:pStyle w:val="NoSpacing"/>
      </w:pPr>
    </w:p>
    <w:p w14:paraId="4467AC6B" w14:textId="6E58EEC1" w:rsidR="0095120A" w:rsidRDefault="0095120A" w:rsidP="0095120A">
      <w:pPr>
        <w:pStyle w:val="NoSpacing"/>
      </w:pPr>
      <w:r>
        <w:t>I am asking you to either sponsor or co-sponsor legislation supporting these initiatives.</w:t>
      </w:r>
      <w:r w:rsidR="008C2960">
        <w:t xml:space="preserve"> If you have any questions, please contact our legislative director, Joanne </w:t>
      </w:r>
      <w:r w:rsidR="00952437">
        <w:t>William</w:t>
      </w:r>
      <w:r w:rsidR="008C2960">
        <w:t xml:space="preserve">s at 318-497-2782, or by email at </w:t>
      </w:r>
      <w:hyperlink r:id="rId5" w:history="1">
        <w:r w:rsidR="00952437" w:rsidRPr="00D95E8B">
          <w:rPr>
            <w:rStyle w:val="Hyperlink"/>
          </w:rPr>
          <w:t>jwilliams@saavi.us</w:t>
        </w:r>
      </w:hyperlink>
      <w:r w:rsidR="008C2960">
        <w:t xml:space="preserve">. </w:t>
      </w:r>
    </w:p>
    <w:p w14:paraId="6770DFE3" w14:textId="7049F0A9" w:rsidR="008C2960" w:rsidRDefault="008C2960" w:rsidP="0095120A">
      <w:pPr>
        <w:pStyle w:val="NoSpacing"/>
      </w:pPr>
    </w:p>
    <w:p w14:paraId="5FA2847F" w14:textId="19502D98" w:rsidR="008C2960" w:rsidRDefault="008C2960" w:rsidP="0095120A">
      <w:pPr>
        <w:pStyle w:val="NoSpacing"/>
      </w:pPr>
      <w:r>
        <w:t xml:space="preserve">Thank you for your consideration and support, and for helping blind Arizonans as we work to finish our business of achieving </w:t>
      </w:r>
      <w:r w:rsidR="00A7223C">
        <w:t>independence and equality for all blind Arizonans.</w:t>
      </w:r>
    </w:p>
    <w:p w14:paraId="33F1DE56" w14:textId="60EB52F8" w:rsidR="00A7223C" w:rsidRDefault="00A7223C" w:rsidP="0095120A">
      <w:pPr>
        <w:pStyle w:val="NoSpacing"/>
      </w:pPr>
    </w:p>
    <w:p w14:paraId="3EDAEA1B" w14:textId="6ADAB023" w:rsidR="00A7223C" w:rsidRDefault="00A7223C" w:rsidP="0095120A">
      <w:pPr>
        <w:pStyle w:val="NoSpacing"/>
      </w:pPr>
      <w:r>
        <w:t>Respectfully,</w:t>
      </w:r>
    </w:p>
    <w:p w14:paraId="1C02FED0" w14:textId="1198366F" w:rsidR="00A7223C" w:rsidRDefault="00A7223C" w:rsidP="0095120A">
      <w:pPr>
        <w:pStyle w:val="NoSpacing"/>
      </w:pPr>
    </w:p>
    <w:p w14:paraId="176D0BDB" w14:textId="6CB9F8C4" w:rsidR="00952437" w:rsidRDefault="00952437" w:rsidP="0095120A">
      <w:pPr>
        <w:pStyle w:val="NoSpacing"/>
      </w:pPr>
      <w:r>
        <w:t>[insert your name here]</w:t>
      </w:r>
    </w:p>
    <w:sectPr w:rsidR="00952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B35"/>
    <w:multiLevelType w:val="hybridMultilevel"/>
    <w:tmpl w:val="CE68F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3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97"/>
    <w:rsid w:val="00062548"/>
    <w:rsid w:val="000806B5"/>
    <w:rsid w:val="0021314D"/>
    <w:rsid w:val="0022434A"/>
    <w:rsid w:val="003A6297"/>
    <w:rsid w:val="004878F5"/>
    <w:rsid w:val="008C2960"/>
    <w:rsid w:val="0095120A"/>
    <w:rsid w:val="00952437"/>
    <w:rsid w:val="00A7223C"/>
    <w:rsid w:val="00C146E7"/>
    <w:rsid w:val="00D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7BA1"/>
  <w15:chartTrackingRefBased/>
  <w15:docId w15:val="{A4B41712-5760-43D8-B18F-73A90682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21314D"/>
    <w:pPr>
      <w:keepNext/>
      <w:keepLines/>
      <w:spacing w:before="240"/>
      <w:outlineLvl w:val="0"/>
    </w:pPr>
    <w:rPr>
      <w:rFonts w:eastAsiaTheme="majorEastAsia" w:cstheme="majorBidi"/>
      <w:b/>
      <w:color w:val="404040" w:themeColor="text1" w:themeTint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548"/>
    <w:pPr>
      <w:spacing w:after="0" w:line="240" w:lineRule="auto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1314D"/>
    <w:rPr>
      <w:rFonts w:eastAsiaTheme="majorEastAsia" w:cstheme="majorBidi"/>
      <w:b/>
      <w:color w:val="404040" w:themeColor="text1" w:themeTint="BF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8C2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illiams@saav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Porterfield</dc:creator>
  <cp:keywords/>
  <dc:description/>
  <cp:lastModifiedBy>Joanne Williams</cp:lastModifiedBy>
  <cp:revision>2</cp:revision>
  <dcterms:created xsi:type="dcterms:W3CDTF">2022-01-14T21:58:00Z</dcterms:created>
  <dcterms:modified xsi:type="dcterms:W3CDTF">2023-01-06T21:40:00Z</dcterms:modified>
</cp:coreProperties>
</file>