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6B" w:rsidRDefault="00820F6B" w:rsidP="00820F6B">
      <w:r>
        <w:t xml:space="preserve">La </w:t>
      </w:r>
      <w:proofErr w:type="spellStart"/>
      <w:r>
        <w:t>Ley</w:t>
      </w:r>
      <w:proofErr w:type="spellEnd"/>
      <w:r>
        <w:t xml:space="preserve"> </w:t>
      </w:r>
      <w:proofErr w:type="spellStart"/>
      <w:r>
        <w:t>Laboral</w:t>
      </w:r>
      <w:proofErr w:type="spellEnd"/>
      <w:r>
        <w:t xml:space="preserve"> de </w:t>
      </w:r>
      <w:proofErr w:type="spellStart"/>
      <w:r>
        <w:t>Discapacidad</w:t>
      </w:r>
      <w:proofErr w:type="spellEnd"/>
      <w:r w:rsidR="002475A8">
        <w:t>,</w:t>
      </w:r>
    </w:p>
    <w:p w:rsidR="00712E64" w:rsidRDefault="00712E64" w:rsidP="00712E64">
      <w:r>
        <w:t>Disability Employment Act</w:t>
      </w:r>
    </w:p>
    <w:p w:rsidR="003775C4" w:rsidRDefault="003775C4" w:rsidP="00712E64"/>
    <w:p w:rsidR="00712E64" w:rsidRDefault="00C70D6B" w:rsidP="00712E64">
      <w:proofErr w:type="spellStart"/>
      <w:r>
        <w:t>Tema</w:t>
      </w:r>
      <w:proofErr w:type="spellEnd"/>
      <w:r>
        <w:t xml:space="preserve">, </w:t>
      </w:r>
      <w:r w:rsidR="006170BA" w:rsidRPr="006170BA">
        <w:t xml:space="preserve">Un </w:t>
      </w:r>
      <w:proofErr w:type="spellStart"/>
      <w:r w:rsidR="006170BA" w:rsidRPr="006170BA">
        <w:t>enfoque</w:t>
      </w:r>
      <w:proofErr w:type="spellEnd"/>
      <w:r w:rsidR="006170BA" w:rsidRPr="006170BA">
        <w:t xml:space="preserve"> </w:t>
      </w:r>
      <w:proofErr w:type="spellStart"/>
      <w:r w:rsidR="006170BA" w:rsidRPr="006170BA">
        <w:t>anticuado</w:t>
      </w:r>
      <w:proofErr w:type="spellEnd"/>
      <w:r w:rsidR="006170BA" w:rsidRPr="006170BA">
        <w:t xml:space="preserve"> del </w:t>
      </w:r>
      <w:proofErr w:type="spellStart"/>
      <w:r w:rsidR="006170BA" w:rsidRPr="006170BA">
        <w:t>empleo</w:t>
      </w:r>
      <w:proofErr w:type="spellEnd"/>
      <w:r w:rsidR="006170BA" w:rsidRPr="006170BA">
        <w:t xml:space="preserve"> no </w:t>
      </w:r>
      <w:proofErr w:type="spellStart"/>
      <w:r w:rsidR="006170BA" w:rsidRPr="006170BA">
        <w:t>logra</w:t>
      </w:r>
      <w:proofErr w:type="spellEnd"/>
      <w:r w:rsidR="006170BA" w:rsidRPr="006170BA">
        <w:t xml:space="preserve"> </w:t>
      </w:r>
      <w:proofErr w:type="spellStart"/>
      <w:r w:rsidR="006170BA" w:rsidRPr="006170BA">
        <w:t>equipar</w:t>
      </w:r>
      <w:proofErr w:type="spellEnd"/>
      <w:r w:rsidR="006170BA" w:rsidRPr="006170BA">
        <w:t xml:space="preserve"> </w:t>
      </w:r>
      <w:proofErr w:type="spellStart"/>
      <w:r w:rsidR="006170BA" w:rsidRPr="006170BA">
        <w:t>adecuadamente</w:t>
      </w:r>
      <w:proofErr w:type="spellEnd"/>
      <w:r w:rsidR="006170BA" w:rsidRPr="006170BA">
        <w:t xml:space="preserve"> a los </w:t>
      </w:r>
      <w:proofErr w:type="spellStart"/>
      <w:r w:rsidR="006170BA" w:rsidRPr="006170BA">
        <w:t>trabajadores</w:t>
      </w:r>
      <w:proofErr w:type="spellEnd"/>
      <w:r w:rsidR="006170BA" w:rsidRPr="006170BA">
        <w:t xml:space="preserve"> con </w:t>
      </w:r>
      <w:proofErr w:type="spellStart"/>
      <w:r w:rsidR="006170BA" w:rsidRPr="006170BA">
        <w:t>discapacidades</w:t>
      </w:r>
      <w:proofErr w:type="spellEnd"/>
      <w:r w:rsidR="006170BA" w:rsidRPr="006170BA">
        <w:t xml:space="preserve"> </w:t>
      </w:r>
      <w:proofErr w:type="spellStart"/>
      <w:r w:rsidR="006170BA" w:rsidRPr="006170BA">
        <w:t>para</w:t>
      </w:r>
      <w:proofErr w:type="spellEnd"/>
      <w:r w:rsidR="006170BA" w:rsidRPr="006170BA">
        <w:t xml:space="preserve"> los </w:t>
      </w:r>
      <w:proofErr w:type="spellStart"/>
      <w:r w:rsidR="006170BA" w:rsidRPr="006170BA">
        <w:t>desafíos</w:t>
      </w:r>
      <w:proofErr w:type="spellEnd"/>
      <w:r w:rsidR="006170BA" w:rsidRPr="006170BA">
        <w:t xml:space="preserve"> del </w:t>
      </w:r>
      <w:proofErr w:type="spellStart"/>
      <w:r w:rsidR="006170BA" w:rsidRPr="006170BA">
        <w:t>siglo</w:t>
      </w:r>
      <w:proofErr w:type="spellEnd"/>
      <w:r w:rsidR="006170BA" w:rsidRPr="006170BA">
        <w:t xml:space="preserve"> XXI</w:t>
      </w:r>
      <w:r w:rsidR="00712E64">
        <w:t>.</w:t>
      </w:r>
    </w:p>
    <w:p w:rsidR="00842113" w:rsidRDefault="007D1E18" w:rsidP="00842113">
      <w:r>
        <w:t>La</w:t>
      </w:r>
      <w:r w:rsidR="00712E64">
        <w:t xml:space="preserve"> </w:t>
      </w:r>
      <w:proofErr w:type="spellStart"/>
      <w:r>
        <w:t>Ley</w:t>
      </w:r>
      <w:proofErr w:type="spellEnd"/>
      <w:r>
        <w:t xml:space="preserve"> </w:t>
      </w:r>
      <w:proofErr w:type="spellStart"/>
      <w:r w:rsidR="00712E64">
        <w:t>Javits</w:t>
      </w:r>
      <w:proofErr w:type="spellEnd"/>
      <w:r w:rsidR="00712E64">
        <w:t>-Wagner-</w:t>
      </w:r>
      <w:proofErr w:type="spellStart"/>
      <w:r w:rsidR="00712E64">
        <w:t>O’Day</w:t>
      </w:r>
      <w:proofErr w:type="spellEnd"/>
      <w:r w:rsidR="00712E64">
        <w:t xml:space="preserve"> </w:t>
      </w:r>
      <w:r w:rsidR="00842113">
        <w:t xml:space="preserve">(JWOD) </w:t>
      </w:r>
      <w:proofErr w:type="spellStart"/>
      <w:r w:rsidR="00842113">
        <w:t>es</w:t>
      </w:r>
      <w:proofErr w:type="spellEnd"/>
      <w:r w:rsidR="00842113">
        <w:t xml:space="preserve"> </w:t>
      </w:r>
      <w:proofErr w:type="spellStart"/>
      <w:r w:rsidR="00842113">
        <w:t>una</w:t>
      </w:r>
      <w:proofErr w:type="spellEnd"/>
      <w:r w:rsidR="00842113">
        <w:t xml:space="preserve"> </w:t>
      </w:r>
      <w:proofErr w:type="spellStart"/>
      <w:r w:rsidR="00842113">
        <w:t>ley</w:t>
      </w:r>
      <w:proofErr w:type="spellEnd"/>
      <w:r w:rsidR="00842113">
        <w:t xml:space="preserve"> </w:t>
      </w:r>
      <w:proofErr w:type="spellStart"/>
      <w:r w:rsidR="00842113">
        <w:t>bien</w:t>
      </w:r>
      <w:proofErr w:type="spellEnd"/>
      <w:r w:rsidR="00842113">
        <w:t xml:space="preserve"> </w:t>
      </w:r>
      <w:proofErr w:type="spellStart"/>
      <w:r w:rsidR="00842113">
        <w:t>intencionada</w:t>
      </w:r>
      <w:proofErr w:type="spellEnd"/>
      <w:r w:rsidR="00842113">
        <w:t xml:space="preserve"> </w:t>
      </w:r>
      <w:proofErr w:type="spellStart"/>
      <w:r w:rsidR="00842113">
        <w:t>pero</w:t>
      </w:r>
      <w:proofErr w:type="spellEnd"/>
      <w:r w:rsidR="00842113">
        <w:t xml:space="preserve"> </w:t>
      </w:r>
      <w:proofErr w:type="spellStart"/>
      <w:r w:rsidR="00842113">
        <w:t>obsoleta</w:t>
      </w:r>
      <w:proofErr w:type="spellEnd"/>
      <w:r w:rsidR="00842113">
        <w:t xml:space="preserve"> </w:t>
      </w:r>
      <w:proofErr w:type="spellStart"/>
      <w:r w:rsidR="00842113">
        <w:t>que</w:t>
      </w:r>
      <w:proofErr w:type="spellEnd"/>
      <w:r w:rsidR="00842113">
        <w:t xml:space="preserve"> </w:t>
      </w:r>
      <w:proofErr w:type="spellStart"/>
      <w:r w:rsidR="00842113">
        <w:t>tiene</w:t>
      </w:r>
      <w:proofErr w:type="spellEnd"/>
      <w:r w:rsidR="00842113">
        <w:t xml:space="preserve"> </w:t>
      </w:r>
      <w:proofErr w:type="spellStart"/>
      <w:r w:rsidR="00842113">
        <w:t>como</w:t>
      </w:r>
      <w:proofErr w:type="spellEnd"/>
      <w:r w:rsidR="00842113">
        <w:t xml:space="preserve"> </w:t>
      </w:r>
      <w:proofErr w:type="spellStart"/>
      <w:r w:rsidR="00842113">
        <w:t>objetivo</w:t>
      </w:r>
      <w:proofErr w:type="spellEnd"/>
      <w:r w:rsidR="00842113">
        <w:t xml:space="preserve"> </w:t>
      </w:r>
      <w:proofErr w:type="spellStart"/>
      <w:r w:rsidR="00842113">
        <w:t>proporcionar</w:t>
      </w:r>
      <w:proofErr w:type="spellEnd"/>
      <w:r w:rsidR="00842113">
        <w:t xml:space="preserve"> </w:t>
      </w:r>
      <w:proofErr w:type="spellStart"/>
      <w:r w:rsidR="00842113">
        <w:t>empleo</w:t>
      </w:r>
      <w:proofErr w:type="spellEnd"/>
      <w:r w:rsidR="00842113">
        <w:t xml:space="preserve"> a personas con </w:t>
      </w:r>
      <w:proofErr w:type="spellStart"/>
      <w:r w:rsidR="00842113">
        <w:t>discapacidades</w:t>
      </w:r>
      <w:proofErr w:type="spellEnd"/>
      <w:r w:rsidR="00842113">
        <w:t xml:space="preserve"> a </w:t>
      </w:r>
      <w:proofErr w:type="spellStart"/>
      <w:r w:rsidR="00842113">
        <w:t>través</w:t>
      </w:r>
      <w:proofErr w:type="spellEnd"/>
      <w:r w:rsidR="00842113">
        <w:t xml:space="preserve"> de</w:t>
      </w:r>
    </w:p>
    <w:p w:rsidR="00712E64" w:rsidRDefault="00842113" w:rsidP="00712E64">
      <w:proofErr w:type="spellStart"/>
      <w:r>
        <w:t>contratos</w:t>
      </w:r>
      <w:proofErr w:type="spellEnd"/>
      <w:r>
        <w:t xml:space="preserve"> del </w:t>
      </w:r>
      <w:proofErr w:type="spellStart"/>
      <w:r>
        <w:t>gobierno</w:t>
      </w:r>
      <w:proofErr w:type="spellEnd"/>
      <w:r w:rsidR="00712E64">
        <w:t>.</w:t>
      </w:r>
    </w:p>
    <w:p w:rsidR="00712E64" w:rsidRDefault="00712E64" w:rsidP="00712E64"/>
    <w:p w:rsidR="004E13E2" w:rsidRDefault="00C404DC" w:rsidP="004E13E2">
      <w:proofErr w:type="spellStart"/>
      <w:r>
        <w:t>Promulgada</w:t>
      </w:r>
      <w:proofErr w:type="spellEnd"/>
      <w:r w:rsidR="006800F8" w:rsidRPr="006800F8">
        <w:t xml:space="preserve"> en</w:t>
      </w:r>
      <w:r w:rsidR="0063692C">
        <w:t xml:space="preserve"> 1938, la</w:t>
      </w:r>
      <w:r w:rsidR="00712E64">
        <w:t xml:space="preserve"> </w:t>
      </w:r>
      <w:proofErr w:type="spellStart"/>
      <w:r w:rsidR="0063692C">
        <w:t>Ley</w:t>
      </w:r>
      <w:proofErr w:type="spellEnd"/>
      <w:r w:rsidR="0063692C">
        <w:t xml:space="preserve"> </w:t>
      </w:r>
      <w:r w:rsidR="00712E64">
        <w:t>Wagner-</w:t>
      </w:r>
      <w:proofErr w:type="spellStart"/>
      <w:r w:rsidR="00712E64">
        <w:t>O’Day</w:t>
      </w:r>
      <w:proofErr w:type="spellEnd"/>
      <w:r w:rsidR="00712E64">
        <w:t xml:space="preserve"> </w:t>
      </w:r>
      <w:proofErr w:type="spellStart"/>
      <w:r w:rsidR="00C964EE">
        <w:t>requería</w:t>
      </w:r>
      <w:proofErr w:type="spellEnd"/>
      <w:r w:rsidR="00F56914" w:rsidRPr="00F56914">
        <w:t xml:space="preserve"> </w:t>
      </w:r>
      <w:proofErr w:type="spellStart"/>
      <w:r w:rsidR="00F56914" w:rsidRPr="00F56914">
        <w:t>que</w:t>
      </w:r>
      <w:proofErr w:type="spellEnd"/>
      <w:r w:rsidR="00F56914" w:rsidRPr="00F56914">
        <w:t xml:space="preserve"> </w:t>
      </w:r>
      <w:proofErr w:type="spellStart"/>
      <w:r w:rsidR="00F56914" w:rsidRPr="00F56914">
        <w:t>las</w:t>
      </w:r>
      <w:proofErr w:type="spellEnd"/>
      <w:r w:rsidR="00F56914" w:rsidRPr="00F56914">
        <w:t xml:space="preserve"> </w:t>
      </w:r>
      <w:proofErr w:type="spellStart"/>
      <w:r w:rsidR="00F56914" w:rsidRPr="00F56914">
        <w:t>agencias</w:t>
      </w:r>
      <w:proofErr w:type="spellEnd"/>
      <w:r w:rsidR="00F56914" w:rsidRPr="00F56914">
        <w:t xml:space="preserve"> </w:t>
      </w:r>
      <w:proofErr w:type="spellStart"/>
      <w:r w:rsidR="00F56914" w:rsidRPr="00F56914">
        <w:t>gubernamentales</w:t>
      </w:r>
      <w:proofErr w:type="spellEnd"/>
      <w:r w:rsidR="00F56914" w:rsidRPr="00F56914">
        <w:t xml:space="preserve"> </w:t>
      </w:r>
      <w:proofErr w:type="spellStart"/>
      <w:r w:rsidR="00F56914" w:rsidRPr="00F56914">
        <w:t>priorizaran</w:t>
      </w:r>
      <w:proofErr w:type="spellEnd"/>
      <w:r w:rsidR="00F56914" w:rsidRPr="00F56914">
        <w:t xml:space="preserve"> la </w:t>
      </w:r>
      <w:proofErr w:type="spellStart"/>
      <w:r w:rsidR="00F56914" w:rsidRPr="00F56914">
        <w:t>adquisición</w:t>
      </w:r>
      <w:proofErr w:type="spellEnd"/>
      <w:r w:rsidR="00F56914" w:rsidRPr="00F56914">
        <w:t xml:space="preserve"> de </w:t>
      </w:r>
      <w:proofErr w:type="spellStart"/>
      <w:r w:rsidR="00F56914" w:rsidRPr="00F56914">
        <w:t>productos</w:t>
      </w:r>
      <w:proofErr w:type="spellEnd"/>
      <w:r w:rsidR="00F56914" w:rsidRPr="00F56914">
        <w:t xml:space="preserve"> </w:t>
      </w:r>
      <w:proofErr w:type="spellStart"/>
      <w:r w:rsidR="00F56914" w:rsidRPr="00F56914">
        <w:t>producidos</w:t>
      </w:r>
      <w:proofErr w:type="spellEnd"/>
      <w:r w:rsidR="00F56914" w:rsidRPr="00F56914">
        <w:t xml:space="preserve"> </w:t>
      </w:r>
      <w:proofErr w:type="spellStart"/>
      <w:r w:rsidR="00F56914" w:rsidRPr="00F56914">
        <w:t>por</w:t>
      </w:r>
      <w:proofErr w:type="spellEnd"/>
      <w:r w:rsidR="00F56914" w:rsidRPr="00F56914">
        <w:t xml:space="preserve"> personas </w:t>
      </w:r>
      <w:proofErr w:type="spellStart"/>
      <w:r w:rsidR="00F56914" w:rsidRPr="00F56914">
        <w:t>ciegas</w:t>
      </w:r>
      <w:proofErr w:type="spellEnd"/>
      <w:r w:rsidR="00F56914" w:rsidRPr="00F56914">
        <w:t>.</w:t>
      </w:r>
      <w:r w:rsidR="00AE4B18">
        <w:t xml:space="preserve"> E</w:t>
      </w:r>
      <w:r w:rsidR="004E13E2">
        <w:t xml:space="preserve">n 1971 el </w:t>
      </w:r>
      <w:proofErr w:type="spellStart"/>
      <w:r w:rsidR="004E13E2">
        <w:t>programa</w:t>
      </w:r>
      <w:proofErr w:type="spellEnd"/>
    </w:p>
    <w:p w:rsidR="00712E64" w:rsidRDefault="004E13E2" w:rsidP="00712E64">
      <w:proofErr w:type="spellStart"/>
      <w:r>
        <w:t>fue</w:t>
      </w:r>
      <w:proofErr w:type="spellEnd"/>
      <w:r>
        <w:t xml:space="preserve"> </w:t>
      </w:r>
      <w:proofErr w:type="spellStart"/>
      <w:r>
        <w:t>ampliado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convertirse</w:t>
      </w:r>
      <w:proofErr w:type="spellEnd"/>
      <w:r w:rsidR="00712E64">
        <w:t xml:space="preserve"> </w:t>
      </w:r>
      <w:r w:rsidR="004E0878">
        <w:t xml:space="preserve">en la </w:t>
      </w:r>
      <w:proofErr w:type="spellStart"/>
      <w:r w:rsidR="004E0878">
        <w:t>Ley</w:t>
      </w:r>
      <w:proofErr w:type="spellEnd"/>
      <w:r w:rsidR="004E0878">
        <w:t xml:space="preserve"> </w:t>
      </w:r>
      <w:proofErr w:type="spellStart"/>
      <w:r w:rsidR="004E0878">
        <w:t>Javits</w:t>
      </w:r>
      <w:proofErr w:type="spellEnd"/>
      <w:r w:rsidR="004E0878">
        <w:t>-Wagner-</w:t>
      </w:r>
      <w:proofErr w:type="spellStart"/>
      <w:r w:rsidR="004E0878">
        <w:t>O’Day</w:t>
      </w:r>
      <w:proofErr w:type="spellEnd"/>
      <w:r w:rsidR="00B01EA5">
        <w:t>,[1] y</w:t>
      </w:r>
      <w:r w:rsidR="00207E9F">
        <w:t xml:space="preserve"> </w:t>
      </w:r>
      <w:proofErr w:type="spellStart"/>
      <w:r w:rsidR="00207E9F" w:rsidRPr="00207E9F">
        <w:t>para</w:t>
      </w:r>
      <w:proofErr w:type="spellEnd"/>
      <w:r w:rsidR="00207E9F" w:rsidRPr="00207E9F">
        <w:t xml:space="preserve"> </w:t>
      </w:r>
      <w:proofErr w:type="spellStart"/>
      <w:r w:rsidR="00207E9F" w:rsidRPr="00207E9F">
        <w:t>incluir</w:t>
      </w:r>
      <w:proofErr w:type="spellEnd"/>
      <w:r w:rsidR="00207E9F" w:rsidRPr="00207E9F">
        <w:t xml:space="preserve"> </w:t>
      </w:r>
      <w:proofErr w:type="spellStart"/>
      <w:r w:rsidR="00207E9F" w:rsidRPr="00207E9F">
        <w:t>agencias</w:t>
      </w:r>
      <w:proofErr w:type="spellEnd"/>
      <w:r w:rsidR="00207E9F" w:rsidRPr="00207E9F">
        <w:t xml:space="preserve"> sin fines de </w:t>
      </w:r>
      <w:proofErr w:type="spellStart"/>
      <w:r w:rsidR="00207E9F" w:rsidRPr="00207E9F">
        <w:t>lucro</w:t>
      </w:r>
      <w:proofErr w:type="spellEnd"/>
      <w:r w:rsidR="00207E9F" w:rsidRPr="00207E9F">
        <w:t xml:space="preserve"> </w:t>
      </w:r>
      <w:proofErr w:type="spellStart"/>
      <w:r w:rsidR="00207E9F" w:rsidRPr="00207E9F">
        <w:t>que</w:t>
      </w:r>
      <w:proofErr w:type="spellEnd"/>
      <w:r w:rsidR="00207E9F" w:rsidRPr="00207E9F">
        <w:t xml:space="preserve"> </w:t>
      </w:r>
      <w:proofErr w:type="spellStart"/>
      <w:r w:rsidR="00207E9F" w:rsidRPr="00207E9F">
        <w:t>emplean</w:t>
      </w:r>
      <w:proofErr w:type="spellEnd"/>
      <w:r w:rsidR="00207E9F" w:rsidRPr="00207E9F">
        <w:t xml:space="preserve"> a personas </w:t>
      </w:r>
      <w:proofErr w:type="spellStart"/>
      <w:r w:rsidR="00207E9F" w:rsidRPr="00207E9F">
        <w:t>ciegas</w:t>
      </w:r>
      <w:proofErr w:type="spellEnd"/>
      <w:r w:rsidR="00207E9F" w:rsidRPr="00207E9F">
        <w:t xml:space="preserve"> o </w:t>
      </w:r>
      <w:r w:rsidR="00145AEA">
        <w:t xml:space="preserve">con </w:t>
      </w:r>
      <w:proofErr w:type="spellStart"/>
      <w:r w:rsidR="00145AEA">
        <w:t>otras</w:t>
      </w:r>
      <w:proofErr w:type="spellEnd"/>
      <w:r w:rsidR="00145AEA">
        <w:t xml:space="preserve"> </w:t>
      </w:r>
      <w:proofErr w:type="spellStart"/>
      <w:r w:rsidR="00145AEA">
        <w:t>discapacidades</w:t>
      </w:r>
      <w:proofErr w:type="spellEnd"/>
      <w:r w:rsidR="00145AEA">
        <w:t xml:space="preserve"> </w:t>
      </w:r>
      <w:proofErr w:type="spellStart"/>
      <w:r w:rsidR="00145AEA">
        <w:t>severas</w:t>
      </w:r>
      <w:proofErr w:type="spellEnd"/>
      <w:r w:rsidR="00712E64">
        <w:t>.[2],[3]</w:t>
      </w:r>
    </w:p>
    <w:p w:rsidR="00AF0B43" w:rsidRDefault="00AF0B43" w:rsidP="00AF0B43">
      <w:r>
        <w:t xml:space="preserve">Si </w:t>
      </w:r>
      <w:proofErr w:type="spellStart"/>
      <w:r>
        <w:t>bien</w:t>
      </w:r>
      <w:proofErr w:type="spellEnd"/>
      <w:r w:rsidR="00463D7F">
        <w:t>,</w:t>
      </w:r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metas</w:t>
      </w:r>
      <w:proofErr w:type="spellEnd"/>
      <w:r>
        <w:t xml:space="preserve"> </w:t>
      </w:r>
      <w:proofErr w:type="spellStart"/>
      <w:r>
        <w:t>originalmente</w:t>
      </w:r>
      <w:proofErr w:type="spellEnd"/>
      <w:r>
        <w:t xml:space="preserve"> </w:t>
      </w:r>
      <w:proofErr w:type="spellStart"/>
      <w:r>
        <w:t>previstas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son nobles, la </w:t>
      </w:r>
      <w:proofErr w:type="spellStart"/>
      <w:r>
        <w:t>estructura</w:t>
      </w:r>
      <w:proofErr w:type="spellEnd"/>
      <w:r>
        <w:t xml:space="preserve"> actual no </w:t>
      </w:r>
      <w:proofErr w:type="spellStart"/>
      <w:r>
        <w:t>alcanza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ideales</w:t>
      </w:r>
      <w:proofErr w:type="spellEnd"/>
      <w:r>
        <w:t xml:space="preserve"> al no </w:t>
      </w:r>
      <w:proofErr w:type="spellStart"/>
      <w:r>
        <w:t>equipar</w:t>
      </w:r>
      <w:proofErr w:type="spellEnd"/>
      <w:r>
        <w:t xml:space="preserve"> a los </w:t>
      </w:r>
      <w:proofErr w:type="spellStart"/>
      <w:r>
        <w:t>trabajadores</w:t>
      </w:r>
      <w:proofErr w:type="spellEnd"/>
      <w:r>
        <w:t xml:space="preserve"> con los</w:t>
      </w:r>
    </w:p>
    <w:p w:rsidR="00AF0B43" w:rsidRDefault="004C34D0" w:rsidP="00AF0B43">
      <w:proofErr w:type="spellStart"/>
      <w:r>
        <w:t>recursos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>,</w:t>
      </w:r>
    </w:p>
    <w:p w:rsidR="00712E64" w:rsidRDefault="004C34D0" w:rsidP="00EF3972">
      <w:r>
        <w:t xml:space="preserve">y </w:t>
      </w:r>
      <w:proofErr w:type="spellStart"/>
      <w:r>
        <w:t>las</w:t>
      </w:r>
      <w:proofErr w:type="spellEnd"/>
      <w:r>
        <w:t xml:space="preserve"> </w:t>
      </w:r>
      <w:proofErr w:type="spellStart"/>
      <w:r>
        <w:t>h</w:t>
      </w:r>
      <w:r w:rsidR="00AF0B43">
        <w:t>abilidades</w:t>
      </w:r>
      <w:proofErr w:type="spellEnd"/>
      <w:r w:rsidR="00AF0B43">
        <w:t xml:space="preserve"> </w:t>
      </w:r>
      <w:proofErr w:type="spellStart"/>
      <w:r w:rsidR="00AF0B43">
        <w:t>para</w:t>
      </w:r>
      <w:proofErr w:type="spellEnd"/>
      <w:r w:rsidR="00AF0B43">
        <w:t xml:space="preserve"> </w:t>
      </w:r>
      <w:proofErr w:type="spellStart"/>
      <w:r w:rsidR="00AF0B43">
        <w:t>competir</w:t>
      </w:r>
      <w:proofErr w:type="spellEnd"/>
      <w:r w:rsidR="00AF0B43">
        <w:t xml:space="preserve"> en la </w:t>
      </w:r>
      <w:proofErr w:type="spellStart"/>
      <w:r w:rsidR="00AF0B43">
        <w:t>fuerza</w:t>
      </w:r>
      <w:proofErr w:type="spellEnd"/>
      <w:r w:rsidR="00AF0B43">
        <w:t xml:space="preserve"> </w:t>
      </w:r>
      <w:proofErr w:type="spellStart"/>
      <w:r w:rsidR="00AF0B43">
        <w:t>laboral</w:t>
      </w:r>
      <w:proofErr w:type="spellEnd"/>
      <w:r w:rsidR="00AF0B43">
        <w:t xml:space="preserve"> del </w:t>
      </w:r>
      <w:proofErr w:type="spellStart"/>
      <w:r w:rsidR="00AF0B43">
        <w:t>siglo</w:t>
      </w:r>
      <w:proofErr w:type="spellEnd"/>
      <w:r w:rsidR="00AF0B43">
        <w:t xml:space="preserve"> XXI.</w:t>
      </w:r>
    </w:p>
    <w:p w:rsidR="00712E64" w:rsidRDefault="00712E64" w:rsidP="00712E64"/>
    <w:p w:rsidR="00712E64" w:rsidRDefault="00734FA1" w:rsidP="00712E64">
      <w:r w:rsidRPr="00734FA1">
        <w:t xml:space="preserve">La </w:t>
      </w:r>
      <w:proofErr w:type="spellStart"/>
      <w:r w:rsidRPr="00734FA1">
        <w:t>experiencia</w:t>
      </w:r>
      <w:proofErr w:type="spellEnd"/>
      <w:r w:rsidRPr="00734FA1">
        <w:t xml:space="preserve"> </w:t>
      </w:r>
      <w:proofErr w:type="spellStart"/>
      <w:r w:rsidRPr="00734FA1">
        <w:t>laboral</w:t>
      </w:r>
      <w:proofErr w:type="spellEnd"/>
      <w:r w:rsidRPr="00734FA1">
        <w:t xml:space="preserve"> </w:t>
      </w:r>
      <w:proofErr w:type="spellStart"/>
      <w:r w:rsidRPr="00734FA1">
        <w:t>proporcionada</w:t>
      </w:r>
      <w:proofErr w:type="spellEnd"/>
      <w:r w:rsidRPr="00734FA1">
        <w:t xml:space="preserve"> </w:t>
      </w:r>
      <w:proofErr w:type="spellStart"/>
      <w:r w:rsidRPr="00734FA1">
        <w:t>por</w:t>
      </w:r>
      <w:proofErr w:type="spellEnd"/>
      <w:r w:rsidR="003C08CB">
        <w:t xml:space="preserve"> </w:t>
      </w:r>
      <w:r w:rsidR="00D42BED">
        <w:t xml:space="preserve">el </w:t>
      </w:r>
      <w:proofErr w:type="spellStart"/>
      <w:r w:rsidR="00D42BED">
        <w:t>Programa</w:t>
      </w:r>
      <w:proofErr w:type="spellEnd"/>
      <w:r w:rsidR="00D42BED">
        <w:t xml:space="preserve"> </w:t>
      </w:r>
      <w:proofErr w:type="spellStart"/>
      <w:r w:rsidR="00712E64">
        <w:t>AbilityOne</w:t>
      </w:r>
      <w:proofErr w:type="spellEnd"/>
      <w:r w:rsidR="00712E64">
        <w:t xml:space="preserve"> </w:t>
      </w:r>
      <w:r w:rsidR="00EC3463" w:rsidRPr="00EC3463">
        <w:t xml:space="preserve">no </w:t>
      </w:r>
      <w:proofErr w:type="spellStart"/>
      <w:r w:rsidR="00EC3463" w:rsidRPr="00EC3463">
        <w:t>utiliza</w:t>
      </w:r>
      <w:proofErr w:type="spellEnd"/>
      <w:r w:rsidR="00EC3463" w:rsidRPr="00EC3463">
        <w:t xml:space="preserve"> </w:t>
      </w:r>
      <w:proofErr w:type="spellStart"/>
      <w:r w:rsidR="00EC3463" w:rsidRPr="00EC3463">
        <w:t>ni</w:t>
      </w:r>
      <w:proofErr w:type="spellEnd"/>
      <w:r w:rsidR="00EC3463" w:rsidRPr="00EC3463">
        <w:t xml:space="preserve"> </w:t>
      </w:r>
      <w:proofErr w:type="spellStart"/>
      <w:r w:rsidR="00EC3463" w:rsidRPr="00EC3463">
        <w:t>enseña</w:t>
      </w:r>
      <w:proofErr w:type="spellEnd"/>
      <w:r w:rsidR="00EC3463" w:rsidRPr="00EC3463">
        <w:t xml:space="preserve"> </w:t>
      </w:r>
      <w:proofErr w:type="spellStart"/>
      <w:r w:rsidR="00EC3463" w:rsidRPr="00EC3463">
        <w:t>las</w:t>
      </w:r>
      <w:proofErr w:type="spellEnd"/>
      <w:r w:rsidR="00EC3463" w:rsidRPr="00EC3463">
        <w:t xml:space="preserve"> </w:t>
      </w:r>
      <w:proofErr w:type="spellStart"/>
      <w:r w:rsidR="00EC3463" w:rsidRPr="00EC3463">
        <w:t>habilidades</w:t>
      </w:r>
      <w:proofErr w:type="spellEnd"/>
      <w:r w:rsidR="00EC3463" w:rsidRPr="00EC3463">
        <w:t xml:space="preserve"> </w:t>
      </w:r>
      <w:proofErr w:type="spellStart"/>
      <w:r w:rsidR="00EC3463" w:rsidRPr="00EC3463">
        <w:t>necesarias</w:t>
      </w:r>
      <w:proofErr w:type="spellEnd"/>
      <w:r w:rsidR="00EC3463" w:rsidRPr="00EC3463">
        <w:t xml:space="preserve"> </w:t>
      </w:r>
      <w:proofErr w:type="spellStart"/>
      <w:r w:rsidR="00EC3463" w:rsidRPr="00EC3463">
        <w:t>para</w:t>
      </w:r>
      <w:proofErr w:type="spellEnd"/>
      <w:r w:rsidR="00EC3463" w:rsidRPr="00EC3463">
        <w:t xml:space="preserve"> el </w:t>
      </w:r>
      <w:proofErr w:type="spellStart"/>
      <w:r w:rsidR="00EC3463" w:rsidRPr="00EC3463">
        <w:t>entorno</w:t>
      </w:r>
      <w:proofErr w:type="spellEnd"/>
      <w:r w:rsidR="00EC3463" w:rsidRPr="00EC3463">
        <w:t xml:space="preserve"> de </w:t>
      </w:r>
      <w:proofErr w:type="spellStart"/>
      <w:r w:rsidR="00EC3463" w:rsidRPr="00EC3463">
        <w:t>trabajo</w:t>
      </w:r>
      <w:proofErr w:type="spellEnd"/>
      <w:r w:rsidR="00EC3463" w:rsidRPr="00EC3463">
        <w:t xml:space="preserve"> digital </w:t>
      </w:r>
      <w:proofErr w:type="spellStart"/>
      <w:r w:rsidR="00EC3463" w:rsidRPr="00EC3463">
        <w:t>acelerado</w:t>
      </w:r>
      <w:proofErr w:type="spellEnd"/>
      <w:r w:rsidR="00EC3463" w:rsidRPr="00EC3463">
        <w:t xml:space="preserve"> de </w:t>
      </w:r>
      <w:proofErr w:type="spellStart"/>
      <w:r w:rsidR="00EC3463" w:rsidRPr="00EC3463">
        <w:t>hoy</w:t>
      </w:r>
      <w:proofErr w:type="spellEnd"/>
      <w:r w:rsidR="00EC3463" w:rsidRPr="00EC3463">
        <w:t>.</w:t>
      </w:r>
    </w:p>
    <w:p w:rsidR="00712E64" w:rsidRDefault="00712E64" w:rsidP="00712E64"/>
    <w:p w:rsidR="00E869E8" w:rsidRDefault="00A16AC4" w:rsidP="00E869E8">
      <w:r>
        <w:t xml:space="preserve">A </w:t>
      </w:r>
      <w:proofErr w:type="spellStart"/>
      <w:r>
        <w:t>m</w:t>
      </w:r>
      <w:r w:rsidR="008F00C0" w:rsidRPr="008F00C0">
        <w:t>uchos</w:t>
      </w:r>
      <w:proofErr w:type="spellEnd"/>
      <w:r w:rsidR="008F00C0" w:rsidRPr="008F00C0">
        <w:t xml:space="preserve"> </w:t>
      </w:r>
      <w:proofErr w:type="spellStart"/>
      <w:r w:rsidR="008F00C0" w:rsidRPr="008F00C0">
        <w:t>trabajadores</w:t>
      </w:r>
      <w:proofErr w:type="spellEnd"/>
      <w:r w:rsidR="008F00C0" w:rsidRPr="008F00C0">
        <w:t xml:space="preserve"> con </w:t>
      </w:r>
      <w:proofErr w:type="spellStart"/>
      <w:r w:rsidR="008F00C0" w:rsidRPr="008F00C0">
        <w:t>discapacidad</w:t>
      </w:r>
      <w:proofErr w:type="spellEnd"/>
      <w:r w:rsidR="008F00C0" w:rsidRPr="008F00C0">
        <w:t xml:space="preserve"> </w:t>
      </w:r>
      <w:proofErr w:type="spellStart"/>
      <w:r w:rsidR="008F00C0" w:rsidRPr="008F00C0">
        <w:t>empleados</w:t>
      </w:r>
      <w:proofErr w:type="spellEnd"/>
      <w:r w:rsidR="008F00C0" w:rsidRPr="008F00C0">
        <w:t xml:space="preserve"> </w:t>
      </w:r>
      <w:proofErr w:type="spellStart"/>
      <w:r w:rsidR="008F00C0" w:rsidRPr="008F00C0">
        <w:t>bajo</w:t>
      </w:r>
      <w:proofErr w:type="spellEnd"/>
      <w:r w:rsidR="00DD5E06">
        <w:t xml:space="preserve"> el</w:t>
      </w:r>
      <w:r w:rsidR="00712E64">
        <w:t xml:space="preserve"> </w:t>
      </w:r>
      <w:proofErr w:type="spellStart"/>
      <w:r w:rsidR="00851A95">
        <w:t>Programa</w:t>
      </w:r>
      <w:proofErr w:type="spellEnd"/>
      <w:r w:rsidR="00851A95">
        <w:t xml:space="preserve"> </w:t>
      </w:r>
      <w:proofErr w:type="spellStart"/>
      <w:r w:rsidR="00712E64">
        <w:t>AbilityOne</w:t>
      </w:r>
      <w:proofErr w:type="spellEnd"/>
      <w:r w:rsidR="00712E64">
        <w:t xml:space="preserve"> </w:t>
      </w:r>
      <w:r w:rsidR="00E869E8">
        <w:t xml:space="preserve">Se les </w:t>
      </w:r>
      <w:proofErr w:type="spellStart"/>
      <w:r w:rsidR="00E869E8">
        <w:t>asignan</w:t>
      </w:r>
      <w:proofErr w:type="spellEnd"/>
      <w:r w:rsidR="00823734">
        <w:t xml:space="preserve"> </w:t>
      </w:r>
      <w:proofErr w:type="spellStart"/>
      <w:r w:rsidR="00823734">
        <w:t>tareas</w:t>
      </w:r>
      <w:proofErr w:type="spellEnd"/>
      <w:r w:rsidR="00823734">
        <w:t xml:space="preserve"> </w:t>
      </w:r>
      <w:r w:rsidR="00823734" w:rsidRPr="00823734">
        <w:t xml:space="preserve">de </w:t>
      </w:r>
      <w:proofErr w:type="spellStart"/>
      <w:r w:rsidR="00823734" w:rsidRPr="00823734">
        <w:t>baja</w:t>
      </w:r>
      <w:proofErr w:type="spellEnd"/>
      <w:r w:rsidR="00823734" w:rsidRPr="00823734">
        <w:t xml:space="preserve"> </w:t>
      </w:r>
      <w:proofErr w:type="spellStart"/>
      <w:r w:rsidR="00823734" w:rsidRPr="00823734">
        <w:t>categoría</w:t>
      </w:r>
      <w:proofErr w:type="spellEnd"/>
      <w:r w:rsidR="00E869E8">
        <w:t xml:space="preserve"> y </w:t>
      </w:r>
      <w:proofErr w:type="spellStart"/>
      <w:r w:rsidR="00E869E8">
        <w:t>repetitivas</w:t>
      </w:r>
      <w:proofErr w:type="spellEnd"/>
      <w:r w:rsidR="00E869E8">
        <w:t xml:space="preserve">, </w:t>
      </w:r>
      <w:proofErr w:type="spellStart"/>
      <w:r w:rsidR="00E869E8">
        <w:t>que</w:t>
      </w:r>
      <w:proofErr w:type="spellEnd"/>
      <w:r w:rsidR="00E869E8">
        <w:t xml:space="preserve"> no </w:t>
      </w:r>
      <w:proofErr w:type="spellStart"/>
      <w:r w:rsidR="00E869E8">
        <w:t>hacen</w:t>
      </w:r>
      <w:proofErr w:type="spellEnd"/>
      <w:r w:rsidR="00E869E8">
        <w:t xml:space="preserve"> nada </w:t>
      </w:r>
      <w:proofErr w:type="spellStart"/>
      <w:r w:rsidR="00E869E8">
        <w:t>para</w:t>
      </w:r>
      <w:proofErr w:type="spellEnd"/>
      <w:r w:rsidR="00E869E8">
        <w:t xml:space="preserve"> </w:t>
      </w:r>
      <w:proofErr w:type="spellStart"/>
      <w:r w:rsidR="00E869E8">
        <w:t>equiparlos</w:t>
      </w:r>
      <w:proofErr w:type="spellEnd"/>
      <w:r w:rsidR="00E869E8">
        <w:t xml:space="preserve"> con </w:t>
      </w:r>
      <w:proofErr w:type="spellStart"/>
      <w:r w:rsidR="00E869E8">
        <w:t>las</w:t>
      </w:r>
      <w:proofErr w:type="spellEnd"/>
      <w:r w:rsidR="00E869E8">
        <w:t xml:space="preserve"> </w:t>
      </w:r>
      <w:proofErr w:type="spellStart"/>
      <w:r w:rsidR="00E869E8">
        <w:t>habilidades</w:t>
      </w:r>
      <w:proofErr w:type="spellEnd"/>
      <w:r w:rsidR="00FD34B2">
        <w:t>,</w:t>
      </w:r>
    </w:p>
    <w:p w:rsidR="00DD4A4E" w:rsidRDefault="00E869E8" w:rsidP="00DD4A4E">
      <w:proofErr w:type="spellStart"/>
      <w:r>
        <w:t>Necesario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y </w:t>
      </w:r>
      <w:proofErr w:type="spellStart"/>
      <w:r>
        <w:t>avanzar</w:t>
      </w:r>
      <w:proofErr w:type="spellEnd"/>
      <w:r>
        <w:t xml:space="preserve"> en un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moderno</w:t>
      </w:r>
      <w:proofErr w:type="spellEnd"/>
      <w:r w:rsidR="00DD4A4E">
        <w:t xml:space="preserve">. Como </w:t>
      </w:r>
      <w:proofErr w:type="spellStart"/>
      <w:r w:rsidR="00DD4A4E">
        <w:t>resultado</w:t>
      </w:r>
      <w:proofErr w:type="spellEnd"/>
      <w:r w:rsidR="00DD4A4E">
        <w:t xml:space="preserve">, </w:t>
      </w:r>
      <w:proofErr w:type="spellStart"/>
      <w:r w:rsidR="00DD4A4E">
        <w:t>muchas</w:t>
      </w:r>
      <w:proofErr w:type="spellEnd"/>
      <w:r w:rsidR="00DD4A4E">
        <w:t xml:space="preserve"> de </w:t>
      </w:r>
      <w:proofErr w:type="spellStart"/>
      <w:r w:rsidR="00DD4A4E">
        <w:t>estas</w:t>
      </w:r>
      <w:proofErr w:type="spellEnd"/>
      <w:r w:rsidR="00DD4A4E">
        <w:t xml:space="preserve"> personas se </w:t>
      </w:r>
      <w:proofErr w:type="spellStart"/>
      <w:r w:rsidR="00DD4A4E">
        <w:t>encuentran</w:t>
      </w:r>
      <w:proofErr w:type="spellEnd"/>
      <w:r w:rsidR="00DD4A4E">
        <w:t xml:space="preserve"> </w:t>
      </w:r>
      <w:proofErr w:type="spellStart"/>
      <w:r w:rsidR="00DD4A4E">
        <w:t>atrapadas</w:t>
      </w:r>
      <w:proofErr w:type="spellEnd"/>
      <w:r w:rsidR="00DD4A4E">
        <w:t xml:space="preserve"> en </w:t>
      </w:r>
      <w:proofErr w:type="spellStart"/>
      <w:r w:rsidR="00DD4A4E">
        <w:t>estos</w:t>
      </w:r>
      <w:proofErr w:type="spellEnd"/>
      <w:r w:rsidR="00DD4A4E">
        <w:t xml:space="preserve"> </w:t>
      </w:r>
      <w:proofErr w:type="spellStart"/>
      <w:r w:rsidR="00DD4A4E">
        <w:t>trabajos</w:t>
      </w:r>
      <w:proofErr w:type="spellEnd"/>
      <w:r w:rsidR="00DD4A4E">
        <w:t xml:space="preserve"> </w:t>
      </w:r>
      <w:proofErr w:type="spellStart"/>
      <w:r w:rsidR="00DD4A4E">
        <w:t>durante</w:t>
      </w:r>
      <w:proofErr w:type="spellEnd"/>
      <w:r w:rsidR="00DD4A4E">
        <w:t xml:space="preserve"> </w:t>
      </w:r>
      <w:proofErr w:type="spellStart"/>
      <w:r w:rsidR="00DD4A4E">
        <w:t>años</w:t>
      </w:r>
      <w:proofErr w:type="spellEnd"/>
      <w:r w:rsidR="00DD4A4E">
        <w:t xml:space="preserve">, </w:t>
      </w:r>
      <w:proofErr w:type="spellStart"/>
      <w:r w:rsidR="00DD4A4E">
        <w:t>si</w:t>
      </w:r>
      <w:proofErr w:type="spellEnd"/>
      <w:r w:rsidR="00DD4A4E">
        <w:t xml:space="preserve"> no </w:t>
      </w:r>
      <w:proofErr w:type="spellStart"/>
      <w:r w:rsidR="00DD4A4E">
        <w:t>décadas</w:t>
      </w:r>
      <w:proofErr w:type="spellEnd"/>
      <w:r w:rsidR="00DD4A4E">
        <w:t>,</w:t>
      </w:r>
    </w:p>
    <w:p w:rsidR="00712E64" w:rsidRDefault="00DD4A4E" w:rsidP="009157D3">
      <w:r>
        <w:t xml:space="preserve">sin </w:t>
      </w:r>
      <w:proofErr w:type="spellStart"/>
      <w:r>
        <w:t>esperanza</w:t>
      </w:r>
      <w:proofErr w:type="spellEnd"/>
      <w:r>
        <w:t xml:space="preserve"> real de </w:t>
      </w:r>
      <w:proofErr w:type="spellStart"/>
      <w:r>
        <w:t>avanzar</w:t>
      </w:r>
      <w:proofErr w:type="spellEnd"/>
      <w:r>
        <w:t xml:space="preserve"> o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de </w:t>
      </w:r>
      <w:proofErr w:type="spellStart"/>
      <w:r>
        <w:t>empleo</w:t>
      </w:r>
      <w:proofErr w:type="spellEnd"/>
      <w:r>
        <w:t xml:space="preserve"> en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lugares</w:t>
      </w:r>
      <w:proofErr w:type="spellEnd"/>
      <w:r>
        <w:t>.</w:t>
      </w:r>
    </w:p>
    <w:p w:rsidR="00712E64" w:rsidRDefault="00712E64" w:rsidP="00712E64"/>
    <w:p w:rsidR="00712E64" w:rsidRDefault="00891E9D" w:rsidP="00712E64">
      <w:r>
        <w:t xml:space="preserve">El </w:t>
      </w:r>
      <w:proofErr w:type="spellStart"/>
      <w:r w:rsidR="001E1F92">
        <w:t>Programa</w:t>
      </w:r>
      <w:proofErr w:type="spellEnd"/>
      <w:r w:rsidR="001E1F92">
        <w:t xml:space="preserve"> </w:t>
      </w:r>
      <w:proofErr w:type="spellStart"/>
      <w:r w:rsidR="00712E64">
        <w:t>AbilityOne</w:t>
      </w:r>
      <w:proofErr w:type="spellEnd"/>
      <w:r w:rsidR="00712E64">
        <w:t xml:space="preserve"> </w:t>
      </w:r>
      <w:proofErr w:type="spellStart"/>
      <w:r w:rsidR="00C45A27" w:rsidRPr="00C45A27">
        <w:t>prospera</w:t>
      </w:r>
      <w:proofErr w:type="spellEnd"/>
      <w:r w:rsidR="00C45A27" w:rsidRPr="00C45A27">
        <w:t xml:space="preserve"> con </w:t>
      </w:r>
      <w:proofErr w:type="spellStart"/>
      <w:r w:rsidR="00C45A27" w:rsidRPr="00C45A27">
        <w:t>contratos</w:t>
      </w:r>
      <w:proofErr w:type="spellEnd"/>
      <w:r w:rsidR="00C45A27" w:rsidRPr="00C45A27">
        <w:t xml:space="preserve"> </w:t>
      </w:r>
      <w:proofErr w:type="spellStart"/>
      <w:r w:rsidR="00C45A27" w:rsidRPr="00C45A27">
        <w:t>especializados</w:t>
      </w:r>
      <w:proofErr w:type="spellEnd"/>
      <w:r w:rsidR="00C45A27" w:rsidRPr="00C45A27">
        <w:t xml:space="preserve"> y al </w:t>
      </w:r>
      <w:proofErr w:type="spellStart"/>
      <w:r w:rsidR="00C45A27" w:rsidRPr="00C45A27">
        <w:t>mismo</w:t>
      </w:r>
      <w:proofErr w:type="spellEnd"/>
      <w:r w:rsidR="00C45A27" w:rsidRPr="00C45A27">
        <w:t xml:space="preserve"> </w:t>
      </w:r>
      <w:proofErr w:type="spellStart"/>
      <w:r w:rsidR="00C45A27" w:rsidRPr="00C45A27">
        <w:t>tiempo</w:t>
      </w:r>
      <w:proofErr w:type="spellEnd"/>
      <w:r w:rsidR="00C45A27" w:rsidRPr="00C45A27">
        <w:t xml:space="preserve"> </w:t>
      </w:r>
      <w:proofErr w:type="spellStart"/>
      <w:r w:rsidR="00C45A27" w:rsidRPr="00C45A27">
        <w:t>paga</w:t>
      </w:r>
      <w:proofErr w:type="spellEnd"/>
      <w:r w:rsidR="00C45A27" w:rsidRPr="00C45A27">
        <w:t xml:space="preserve"> a </w:t>
      </w:r>
      <w:proofErr w:type="spellStart"/>
      <w:r w:rsidR="00C45A27" w:rsidRPr="00C45A27">
        <w:t>empleados</w:t>
      </w:r>
      <w:proofErr w:type="spellEnd"/>
      <w:r w:rsidR="00C45A27" w:rsidRPr="00C45A27">
        <w:t xml:space="preserve"> con </w:t>
      </w:r>
      <w:proofErr w:type="spellStart"/>
      <w:r w:rsidR="00C45A27" w:rsidRPr="00C45A27">
        <w:t>discapacidades</w:t>
      </w:r>
      <w:proofErr w:type="spellEnd"/>
      <w:r w:rsidR="00C45A27" w:rsidRPr="00C45A27">
        <w:t xml:space="preserve"> </w:t>
      </w:r>
      <w:proofErr w:type="spellStart"/>
      <w:r w:rsidR="00C45A27" w:rsidRPr="00C45A27">
        <w:t>salarios</w:t>
      </w:r>
      <w:proofErr w:type="spellEnd"/>
      <w:r w:rsidR="00C45A27" w:rsidRPr="00C45A27">
        <w:t xml:space="preserve"> </w:t>
      </w:r>
      <w:proofErr w:type="spellStart"/>
      <w:r w:rsidR="00C45A27" w:rsidRPr="00C45A27">
        <w:t>por</w:t>
      </w:r>
      <w:proofErr w:type="spellEnd"/>
      <w:r w:rsidR="00C45A27" w:rsidRPr="00C45A27">
        <w:t xml:space="preserve"> </w:t>
      </w:r>
      <w:proofErr w:type="spellStart"/>
      <w:r w:rsidR="00C45A27" w:rsidRPr="00C45A27">
        <w:t>debajo</w:t>
      </w:r>
      <w:proofErr w:type="spellEnd"/>
      <w:r w:rsidR="00C45A27" w:rsidRPr="00C45A27">
        <w:t xml:space="preserve"> del </w:t>
      </w:r>
      <w:proofErr w:type="spellStart"/>
      <w:r w:rsidR="00C45A27" w:rsidRPr="00C45A27">
        <w:t>salario</w:t>
      </w:r>
      <w:proofErr w:type="spellEnd"/>
      <w:r w:rsidR="00C45A27" w:rsidRPr="00C45A27">
        <w:t xml:space="preserve"> </w:t>
      </w:r>
      <w:proofErr w:type="spellStart"/>
      <w:r w:rsidR="00C45A27" w:rsidRPr="00C45A27">
        <w:t>mínimo</w:t>
      </w:r>
      <w:proofErr w:type="spellEnd"/>
      <w:r w:rsidR="00C45A27" w:rsidRPr="00C45A27">
        <w:t>.</w:t>
      </w:r>
    </w:p>
    <w:p w:rsidR="00712E64" w:rsidRDefault="00712E64" w:rsidP="00712E64"/>
    <w:p w:rsidR="00931DCA" w:rsidRDefault="00EC2722" w:rsidP="00931DCA">
      <w:r>
        <w:t xml:space="preserve">La </w:t>
      </w:r>
      <w:proofErr w:type="spellStart"/>
      <w:r w:rsidR="00AE7A7B">
        <w:t>Sección</w:t>
      </w:r>
      <w:r w:rsidR="00FF4E53">
        <w:t>n</w:t>
      </w:r>
      <w:proofErr w:type="spellEnd"/>
      <w:r w:rsidR="00FF4E53">
        <w:t xml:space="preserve"> 14(c) de la</w:t>
      </w:r>
      <w:r w:rsidR="00712E64">
        <w:t xml:space="preserve"> </w:t>
      </w:r>
      <w:proofErr w:type="spellStart"/>
      <w:r w:rsidR="00FF4E53">
        <w:t>Ley</w:t>
      </w:r>
      <w:proofErr w:type="spellEnd"/>
      <w:r w:rsidR="00FF4E53">
        <w:t xml:space="preserve"> de </w:t>
      </w:r>
      <w:proofErr w:type="spellStart"/>
      <w:r w:rsidR="00FF4E53">
        <w:t>Normas</w:t>
      </w:r>
      <w:proofErr w:type="spellEnd"/>
      <w:r w:rsidR="00FF4E53">
        <w:t xml:space="preserve"> </w:t>
      </w:r>
      <w:proofErr w:type="spellStart"/>
      <w:r w:rsidR="00FF4E53">
        <w:t>Laborales</w:t>
      </w:r>
      <w:proofErr w:type="spellEnd"/>
      <w:r w:rsidR="00FF4E53">
        <w:t xml:space="preserve"> J</w:t>
      </w:r>
      <w:r w:rsidR="00FF4E53" w:rsidRPr="00FF4E53">
        <w:t>ustas</w:t>
      </w:r>
      <w:r w:rsidR="00FF4E53">
        <w:t xml:space="preserve">, </w:t>
      </w:r>
      <w:r w:rsidR="00712E64">
        <w:t>Fai</w:t>
      </w:r>
      <w:r w:rsidR="002735FE">
        <w:t xml:space="preserve">r Labor Standards Act,[4] se </w:t>
      </w:r>
      <w:proofErr w:type="spellStart"/>
      <w:r w:rsidR="002735FE">
        <w:t>aprobó</w:t>
      </w:r>
      <w:proofErr w:type="spellEnd"/>
      <w:r w:rsidR="002735FE">
        <w:t xml:space="preserve"> e</w:t>
      </w:r>
      <w:r w:rsidR="00712E64">
        <w:t xml:space="preserve">n 1938, </w:t>
      </w:r>
      <w:r w:rsidR="007C427C">
        <w:t xml:space="preserve">y </w:t>
      </w:r>
      <w:proofErr w:type="spellStart"/>
      <w:r w:rsidR="00931DCA">
        <w:t>autoriza</w:t>
      </w:r>
      <w:proofErr w:type="spellEnd"/>
      <w:r w:rsidR="00931DCA">
        <w:t xml:space="preserve"> al </w:t>
      </w:r>
      <w:proofErr w:type="spellStart"/>
      <w:r w:rsidR="00931DCA">
        <w:t>Secretario</w:t>
      </w:r>
      <w:proofErr w:type="spellEnd"/>
      <w:r w:rsidR="00931DCA">
        <w:t xml:space="preserve"> de </w:t>
      </w:r>
      <w:proofErr w:type="spellStart"/>
      <w:r w:rsidR="00931DCA">
        <w:t>Trabajo</w:t>
      </w:r>
      <w:proofErr w:type="spellEnd"/>
      <w:r w:rsidR="00931DCA">
        <w:t xml:space="preserve"> </w:t>
      </w:r>
      <w:proofErr w:type="spellStart"/>
      <w:r w:rsidR="00931DCA">
        <w:t>emitir</w:t>
      </w:r>
      <w:proofErr w:type="spellEnd"/>
      <w:r w:rsidR="00931DCA">
        <w:t xml:space="preserve"> </w:t>
      </w:r>
      <w:proofErr w:type="spellStart"/>
      <w:r w:rsidR="00931DCA">
        <w:t>Certificados</w:t>
      </w:r>
      <w:proofErr w:type="spellEnd"/>
      <w:r w:rsidR="00931DCA">
        <w:t xml:space="preserve"> </w:t>
      </w:r>
      <w:proofErr w:type="spellStart"/>
      <w:r w:rsidR="00F403F2">
        <w:t>Salariale</w:t>
      </w:r>
      <w:r w:rsidR="00931DCA">
        <w:t>s</w:t>
      </w:r>
      <w:proofErr w:type="spellEnd"/>
      <w:r w:rsidR="00931DCA">
        <w:t xml:space="preserve"> </w:t>
      </w:r>
      <w:proofErr w:type="spellStart"/>
      <w:r w:rsidR="00931DCA">
        <w:t>Especiales</w:t>
      </w:r>
      <w:proofErr w:type="spellEnd"/>
      <w:r w:rsidR="00931DCA">
        <w:t xml:space="preserve"> a </w:t>
      </w:r>
      <w:proofErr w:type="spellStart"/>
      <w:r w:rsidR="00931DCA">
        <w:t>ciertas</w:t>
      </w:r>
      <w:proofErr w:type="spellEnd"/>
      <w:r w:rsidR="00931DCA">
        <w:t xml:space="preserve"> </w:t>
      </w:r>
      <w:proofErr w:type="spellStart"/>
      <w:r w:rsidR="00931DCA">
        <w:t>entidades</w:t>
      </w:r>
      <w:proofErr w:type="spellEnd"/>
      <w:r w:rsidR="00931DCA">
        <w:t>,</w:t>
      </w:r>
    </w:p>
    <w:p w:rsidR="00BE40D8" w:rsidRDefault="00931DCA" w:rsidP="00BE40D8">
      <w:proofErr w:type="spellStart"/>
      <w:r>
        <w:t>Permitiéndoles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 a los </w:t>
      </w:r>
      <w:proofErr w:type="spellStart"/>
      <w:r>
        <w:t>trabajadores</w:t>
      </w:r>
      <w:proofErr w:type="spellEnd"/>
      <w:r>
        <w:t xml:space="preserve"> con </w:t>
      </w:r>
      <w:proofErr w:type="spellStart"/>
      <w:r>
        <w:t>discapacidades</w:t>
      </w:r>
      <w:proofErr w:type="spellEnd"/>
      <w:r>
        <w:t xml:space="preserve"> </w:t>
      </w:r>
      <w:proofErr w:type="spellStart"/>
      <w:r>
        <w:t>salarios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del </w:t>
      </w:r>
      <w:proofErr w:type="spellStart"/>
      <w:r w:rsidR="001F57E6">
        <w:t>salario</w:t>
      </w:r>
      <w:proofErr w:type="spellEnd"/>
      <w:r w:rsidR="001F57E6">
        <w:t xml:space="preserve"> </w:t>
      </w:r>
      <w:proofErr w:type="spellStart"/>
      <w:r>
        <w:t>mínimo</w:t>
      </w:r>
      <w:proofErr w:type="spellEnd"/>
      <w:r w:rsidR="00712E64">
        <w:t xml:space="preserve">. </w:t>
      </w:r>
      <w:r w:rsidR="004F739D" w:rsidRPr="004F739D">
        <w:t xml:space="preserve">La </w:t>
      </w:r>
      <w:proofErr w:type="spellStart"/>
      <w:r w:rsidR="004F739D" w:rsidRPr="004F739D">
        <w:t>gran</w:t>
      </w:r>
      <w:proofErr w:type="spellEnd"/>
      <w:r w:rsidR="004F739D" w:rsidRPr="004F739D">
        <w:t xml:space="preserve"> </w:t>
      </w:r>
      <w:proofErr w:type="spellStart"/>
      <w:r w:rsidR="004F739D" w:rsidRPr="004F739D">
        <w:t>mayoría</w:t>
      </w:r>
      <w:proofErr w:type="spellEnd"/>
      <w:r w:rsidR="004F739D" w:rsidRPr="004F739D">
        <w:t xml:space="preserve"> de </w:t>
      </w:r>
      <w:proofErr w:type="spellStart"/>
      <w:r w:rsidR="004F739D" w:rsidRPr="004F739D">
        <w:t>las</w:t>
      </w:r>
      <w:proofErr w:type="spellEnd"/>
      <w:r w:rsidR="004F739D" w:rsidRPr="004F739D">
        <w:t xml:space="preserve"> </w:t>
      </w:r>
      <w:proofErr w:type="spellStart"/>
      <w:r w:rsidR="004F739D" w:rsidRPr="004F739D">
        <w:t>enti</w:t>
      </w:r>
      <w:r w:rsidR="003F5A4E">
        <w:t>dades</w:t>
      </w:r>
      <w:proofErr w:type="spellEnd"/>
      <w:r w:rsidR="003F5A4E">
        <w:t xml:space="preserve"> </w:t>
      </w:r>
      <w:proofErr w:type="spellStart"/>
      <w:r w:rsidR="003F5A4E">
        <w:t>titulares</w:t>
      </w:r>
      <w:proofErr w:type="spellEnd"/>
      <w:r w:rsidR="003F5A4E">
        <w:t xml:space="preserve"> de </w:t>
      </w:r>
      <w:proofErr w:type="spellStart"/>
      <w:r w:rsidR="003F5A4E">
        <w:t>certificados</w:t>
      </w:r>
      <w:proofErr w:type="spellEnd"/>
      <w:r w:rsidR="003F5A4E">
        <w:t>,</w:t>
      </w:r>
      <w:r w:rsidR="004F739D">
        <w:t xml:space="preserve"> 14(c)</w:t>
      </w:r>
      <w:r w:rsidR="00F060BA">
        <w:t>,</w:t>
      </w:r>
      <w:r w:rsidR="004F739D">
        <w:t xml:space="preserve"> </w:t>
      </w:r>
      <w:r w:rsidR="004F739D" w:rsidRPr="004F739D">
        <w:t>son "</w:t>
      </w:r>
      <w:proofErr w:type="spellStart"/>
      <w:r w:rsidR="004F739D" w:rsidRPr="004F739D">
        <w:t>talleres</w:t>
      </w:r>
      <w:proofErr w:type="spellEnd"/>
      <w:r w:rsidR="004F739D" w:rsidRPr="004F739D">
        <w:t xml:space="preserve"> </w:t>
      </w:r>
      <w:proofErr w:type="spellStart"/>
      <w:r w:rsidR="00041450">
        <w:t>cerrados</w:t>
      </w:r>
      <w:proofErr w:type="spellEnd"/>
      <w:r w:rsidR="00041450">
        <w:t xml:space="preserve"> </w:t>
      </w:r>
      <w:r w:rsidR="00E81045">
        <w:t>"</w:t>
      </w:r>
      <w:r w:rsidR="004F739D" w:rsidRPr="004F739D">
        <w:t xml:space="preserve">sin fines de </w:t>
      </w:r>
      <w:proofErr w:type="spellStart"/>
      <w:r w:rsidR="004F739D" w:rsidRPr="004F739D">
        <w:t>lucro</w:t>
      </w:r>
      <w:proofErr w:type="spellEnd"/>
      <w:r w:rsidR="00712E64">
        <w:t>“</w:t>
      </w:r>
      <w:r w:rsidR="00AC277D" w:rsidRPr="00AC277D">
        <w:t>(</w:t>
      </w:r>
      <w:proofErr w:type="spellStart"/>
      <w:r w:rsidR="00AC277D">
        <w:t>ambientes</w:t>
      </w:r>
      <w:proofErr w:type="spellEnd"/>
      <w:r w:rsidR="00AC277D">
        <w:t xml:space="preserve"> de </w:t>
      </w:r>
      <w:proofErr w:type="spellStart"/>
      <w:r w:rsidR="00AC277D">
        <w:t>trabajo</w:t>
      </w:r>
      <w:proofErr w:type="spellEnd"/>
      <w:r w:rsidR="00AC277D">
        <w:t xml:space="preserve"> </w:t>
      </w:r>
      <w:proofErr w:type="spellStart"/>
      <w:r w:rsidR="00AC277D">
        <w:t>segregados</w:t>
      </w:r>
      <w:proofErr w:type="spellEnd"/>
      <w:r w:rsidR="0059718A">
        <w:t xml:space="preserve">)[5] </w:t>
      </w:r>
      <w:proofErr w:type="spellStart"/>
      <w:r w:rsidR="00B8681D">
        <w:t>que</w:t>
      </w:r>
      <w:proofErr w:type="spellEnd"/>
      <w:r w:rsidR="00B8681D">
        <w:t xml:space="preserve"> pagan </w:t>
      </w:r>
      <w:r w:rsidR="007B55E0">
        <w:t xml:space="preserve">a </w:t>
      </w:r>
      <w:proofErr w:type="spellStart"/>
      <w:r w:rsidR="00B8681D">
        <w:t>más</w:t>
      </w:r>
      <w:proofErr w:type="spellEnd"/>
      <w:r w:rsidR="00B8681D">
        <w:t xml:space="preserve"> de 300.</w:t>
      </w:r>
      <w:r w:rsidR="007B55E0">
        <w:t>000</w:t>
      </w:r>
      <w:r w:rsidR="00E960C2">
        <w:t xml:space="preserve"> </w:t>
      </w:r>
      <w:proofErr w:type="spellStart"/>
      <w:r w:rsidR="00BF6494">
        <w:t>trabajadores</w:t>
      </w:r>
      <w:proofErr w:type="spellEnd"/>
      <w:r w:rsidR="00BF6494">
        <w:t xml:space="preserve"> con </w:t>
      </w:r>
      <w:proofErr w:type="spellStart"/>
      <w:r w:rsidR="00BF6494">
        <w:t>discapacidad</w:t>
      </w:r>
      <w:proofErr w:type="spellEnd"/>
      <w:r w:rsidR="009605C8">
        <w:t xml:space="preserve">,[6] </w:t>
      </w:r>
      <w:proofErr w:type="spellStart"/>
      <w:r w:rsidR="009605C8" w:rsidRPr="009605C8">
        <w:t>algunos</w:t>
      </w:r>
      <w:proofErr w:type="spellEnd"/>
      <w:r w:rsidR="009605C8" w:rsidRPr="009605C8">
        <w:t xml:space="preserve"> t</w:t>
      </w:r>
      <w:r w:rsidR="00441E46">
        <w:t xml:space="preserve">an </w:t>
      </w:r>
      <w:proofErr w:type="spellStart"/>
      <w:r w:rsidR="00441E46">
        <w:t>poco</w:t>
      </w:r>
      <w:proofErr w:type="spellEnd"/>
      <w:r w:rsidR="00441E46">
        <w:t xml:space="preserve"> </w:t>
      </w:r>
      <w:proofErr w:type="spellStart"/>
      <w:r w:rsidR="00441E46">
        <w:t>como</w:t>
      </w:r>
      <w:proofErr w:type="spellEnd"/>
      <w:r w:rsidR="00441E46">
        <w:t xml:space="preserve"> centavos </w:t>
      </w:r>
      <w:proofErr w:type="spellStart"/>
      <w:r w:rsidR="00441E46">
        <w:t>por</w:t>
      </w:r>
      <w:proofErr w:type="spellEnd"/>
      <w:r w:rsidR="00441E46">
        <w:t xml:space="preserve"> </w:t>
      </w:r>
      <w:proofErr w:type="spellStart"/>
      <w:r w:rsidR="00441E46">
        <w:t>hora</w:t>
      </w:r>
      <w:proofErr w:type="spellEnd"/>
      <w:r w:rsidR="00BE40D8">
        <w:t xml:space="preserve">[7] </w:t>
      </w:r>
      <w:proofErr w:type="spellStart"/>
      <w:r w:rsidR="00BE40D8">
        <w:t>Además</w:t>
      </w:r>
      <w:proofErr w:type="spellEnd"/>
      <w:r w:rsidR="00BE40D8">
        <w:t xml:space="preserve">, el </w:t>
      </w:r>
      <w:proofErr w:type="spellStart"/>
      <w:r w:rsidR="00BE40D8">
        <w:t>fallo</w:t>
      </w:r>
      <w:proofErr w:type="spellEnd"/>
    </w:p>
    <w:p w:rsidR="00C10C75" w:rsidRDefault="00BE40D8" w:rsidP="00C10C75">
      <w:r>
        <w:t xml:space="preserve">de la </w:t>
      </w:r>
      <w:proofErr w:type="spellStart"/>
      <w:r>
        <w:t>Comisión</w:t>
      </w:r>
      <w:proofErr w:type="spellEnd"/>
      <w:r>
        <w:t xml:space="preserve"> </w:t>
      </w:r>
      <w:proofErr w:type="spellStart"/>
      <w:r>
        <w:t>AbilityOne</w:t>
      </w:r>
      <w:proofErr w:type="spellEnd"/>
      <w:r>
        <w:t xml:space="preserve"> </w:t>
      </w:r>
      <w:r w:rsidR="00B545B9">
        <w:t xml:space="preserve">de </w:t>
      </w:r>
      <w:proofErr w:type="spellStart"/>
      <w:r>
        <w:t>gestionar</w:t>
      </w:r>
      <w:proofErr w:type="spellEnd"/>
      <w:r>
        <w:t xml:space="preserve"> </w:t>
      </w:r>
      <w:proofErr w:type="spellStart"/>
      <w:r>
        <w:t>adecuadamente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propios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financieros</w:t>
      </w:r>
      <w:proofErr w:type="spellEnd"/>
      <w:r w:rsidR="003221AA">
        <w:t>[8] y</w:t>
      </w:r>
      <w:r w:rsidR="00712E64">
        <w:t xml:space="preserve"> </w:t>
      </w:r>
      <w:proofErr w:type="spellStart"/>
      <w:r w:rsidR="00F54804" w:rsidRPr="00F54804">
        <w:t>Mostrar</w:t>
      </w:r>
      <w:proofErr w:type="spellEnd"/>
      <w:r w:rsidR="00F54804" w:rsidRPr="00F54804">
        <w:t xml:space="preserve"> un </w:t>
      </w:r>
      <w:proofErr w:type="spellStart"/>
      <w:r w:rsidR="00F54804" w:rsidRPr="00F54804">
        <w:t>nivel</w:t>
      </w:r>
      <w:proofErr w:type="spellEnd"/>
      <w:r w:rsidR="00F54804" w:rsidRPr="00F54804">
        <w:t xml:space="preserve"> </w:t>
      </w:r>
      <w:proofErr w:type="spellStart"/>
      <w:r w:rsidR="00F54804" w:rsidRPr="00F54804">
        <w:t>apropiado</w:t>
      </w:r>
      <w:proofErr w:type="spellEnd"/>
      <w:r w:rsidR="00F54804" w:rsidRPr="00F54804">
        <w:t xml:space="preserve"> de </w:t>
      </w:r>
      <w:proofErr w:type="spellStart"/>
      <w:r w:rsidR="00F54804" w:rsidRPr="00F54804">
        <w:t>transparencia</w:t>
      </w:r>
      <w:proofErr w:type="spellEnd"/>
      <w:r w:rsidR="00F54804" w:rsidRPr="00F54804">
        <w:t>.</w:t>
      </w:r>
      <w:r w:rsidR="00C10C75">
        <w:t xml:space="preserve">[9] ha </w:t>
      </w:r>
      <w:proofErr w:type="spellStart"/>
      <w:r w:rsidR="00C10C75">
        <w:t>erosionado</w:t>
      </w:r>
      <w:proofErr w:type="spellEnd"/>
      <w:r w:rsidR="00C10C75">
        <w:t xml:space="preserve"> </w:t>
      </w:r>
      <w:r w:rsidR="00CA26EB">
        <w:t>la</w:t>
      </w:r>
    </w:p>
    <w:p w:rsidR="00712E64" w:rsidRDefault="00C10C75" w:rsidP="00712E64">
      <w:proofErr w:type="spellStart"/>
      <w:r>
        <w:t>Confianza</w:t>
      </w:r>
      <w:proofErr w:type="spellEnd"/>
      <w:r>
        <w:t xml:space="preserve"> </w:t>
      </w:r>
      <w:proofErr w:type="spellStart"/>
      <w:r w:rsidR="00CA26EB">
        <w:t>pública</w:t>
      </w:r>
      <w:proofErr w:type="spellEnd"/>
      <w:r w:rsidR="00CA26EB">
        <w:t xml:space="preserve"> </w:t>
      </w:r>
      <w:r>
        <w:t xml:space="preserve">en el </w:t>
      </w:r>
      <w:proofErr w:type="spellStart"/>
      <w:r>
        <w:t>programa</w:t>
      </w:r>
      <w:proofErr w:type="spellEnd"/>
      <w:r w:rsidR="00712E64">
        <w:t>.</w:t>
      </w:r>
    </w:p>
    <w:p w:rsidR="00712E64" w:rsidRDefault="00712E64" w:rsidP="00712E64"/>
    <w:p w:rsidR="00712E64" w:rsidRDefault="00E45A00" w:rsidP="00712E64">
      <w:r>
        <w:t xml:space="preserve">Los </w:t>
      </w:r>
      <w:proofErr w:type="spellStart"/>
      <w:r>
        <w:t>talleres</w:t>
      </w:r>
      <w:proofErr w:type="spellEnd"/>
      <w:r>
        <w:t xml:space="preserve"> </w:t>
      </w:r>
      <w:proofErr w:type="spellStart"/>
      <w:r>
        <w:t>cerrados</w:t>
      </w:r>
      <w:proofErr w:type="spellEnd"/>
      <w:r>
        <w:t xml:space="preserve"> de </w:t>
      </w:r>
      <w:proofErr w:type="spellStart"/>
      <w:r w:rsidR="00712E64">
        <w:t>AbilityOne</w:t>
      </w:r>
      <w:proofErr w:type="spellEnd"/>
      <w:r w:rsidR="00712E64">
        <w:t xml:space="preserve"> </w:t>
      </w:r>
      <w:proofErr w:type="spellStart"/>
      <w:r w:rsidR="00D239DE">
        <w:t>crean</w:t>
      </w:r>
      <w:proofErr w:type="spellEnd"/>
      <w:r w:rsidR="00640591" w:rsidRPr="00640591">
        <w:t xml:space="preserve"> un </w:t>
      </w:r>
      <w:proofErr w:type="spellStart"/>
      <w:r w:rsidR="00640591" w:rsidRPr="00640591">
        <w:t>entorno</w:t>
      </w:r>
      <w:proofErr w:type="spellEnd"/>
      <w:r w:rsidR="00640591" w:rsidRPr="00640591">
        <w:t xml:space="preserve"> de </w:t>
      </w:r>
      <w:proofErr w:type="spellStart"/>
      <w:r w:rsidR="00640591" w:rsidRPr="00640591">
        <w:t>trabajo</w:t>
      </w:r>
      <w:proofErr w:type="spellEnd"/>
      <w:r w:rsidR="00640591" w:rsidRPr="00640591">
        <w:t xml:space="preserve"> </w:t>
      </w:r>
      <w:proofErr w:type="spellStart"/>
      <w:r w:rsidR="00640591" w:rsidRPr="00640591">
        <w:t>segregado</w:t>
      </w:r>
      <w:proofErr w:type="spellEnd"/>
      <w:r w:rsidR="00640591" w:rsidRPr="00640591">
        <w:t xml:space="preserve"> </w:t>
      </w:r>
      <w:proofErr w:type="spellStart"/>
      <w:r w:rsidR="00640591" w:rsidRPr="00640591">
        <w:t>que</w:t>
      </w:r>
      <w:proofErr w:type="spellEnd"/>
      <w:r w:rsidR="00640591" w:rsidRPr="00640591">
        <w:t xml:space="preserve"> </w:t>
      </w:r>
      <w:proofErr w:type="spellStart"/>
      <w:r w:rsidR="00A751AF">
        <w:t>es</w:t>
      </w:r>
      <w:proofErr w:type="spellEnd"/>
      <w:r w:rsidR="00A751AF">
        <w:t xml:space="preserve"> </w:t>
      </w:r>
      <w:proofErr w:type="spellStart"/>
      <w:r w:rsidR="00640591" w:rsidRPr="00640591">
        <w:t>antitético</w:t>
      </w:r>
      <w:proofErr w:type="spellEnd"/>
      <w:r w:rsidR="00640591" w:rsidRPr="00640591">
        <w:t xml:space="preserve"> al </w:t>
      </w:r>
      <w:proofErr w:type="spellStart"/>
      <w:r w:rsidR="00640591" w:rsidRPr="00640591">
        <w:t>empleo</w:t>
      </w:r>
      <w:proofErr w:type="spellEnd"/>
      <w:r w:rsidR="00640591" w:rsidRPr="00640591">
        <w:t xml:space="preserve"> </w:t>
      </w:r>
      <w:proofErr w:type="spellStart"/>
      <w:r w:rsidR="00640591" w:rsidRPr="00640591">
        <w:t>integrado</w:t>
      </w:r>
      <w:proofErr w:type="spellEnd"/>
      <w:r w:rsidR="00640591" w:rsidRPr="00640591">
        <w:t xml:space="preserve"> </w:t>
      </w:r>
      <w:proofErr w:type="spellStart"/>
      <w:r w:rsidR="00640591" w:rsidRPr="00640591">
        <w:t>competitivo</w:t>
      </w:r>
      <w:proofErr w:type="spellEnd"/>
      <w:r w:rsidR="00640591" w:rsidRPr="00640591">
        <w:t>.</w:t>
      </w:r>
    </w:p>
    <w:p w:rsidR="00712E64" w:rsidRDefault="00712E64" w:rsidP="00712E64"/>
    <w:p w:rsidR="002D054F" w:rsidRDefault="00C948EC" w:rsidP="00B805C5">
      <w:r>
        <w:t xml:space="preserve">La </w:t>
      </w:r>
      <w:proofErr w:type="spellStart"/>
      <w:r>
        <w:t>estructura</w:t>
      </w:r>
      <w:proofErr w:type="spellEnd"/>
      <w:r>
        <w:t xml:space="preserve"> actual </w:t>
      </w:r>
      <w:proofErr w:type="spellStart"/>
      <w:r>
        <w:t>requiere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mayoría</w:t>
      </w:r>
      <w:proofErr w:type="spellEnd"/>
      <w:r>
        <w:t xml:space="preserve"> del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t xml:space="preserve"> en los </w:t>
      </w:r>
      <w:proofErr w:type="spellStart"/>
      <w:r>
        <w:t>contratos</w:t>
      </w:r>
      <w:proofErr w:type="spellEnd"/>
      <w:r>
        <w:t xml:space="preserve"> de </w:t>
      </w:r>
      <w:proofErr w:type="spellStart"/>
      <w:r>
        <w:t>AbilityOne</w:t>
      </w:r>
      <w:proofErr w:type="spellEnd"/>
      <w:r>
        <w:t xml:space="preserve"> sea </w:t>
      </w:r>
      <w:proofErr w:type="spellStart"/>
      <w:r>
        <w:t>realizado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empleados</w:t>
      </w:r>
      <w:proofErr w:type="spellEnd"/>
      <w:r>
        <w:t xml:space="preserve"> con </w:t>
      </w:r>
      <w:proofErr w:type="spellStart"/>
      <w:r>
        <w:t>discapacidades</w:t>
      </w:r>
      <w:proofErr w:type="spellEnd"/>
      <w:r>
        <w:t xml:space="preserve"> </w:t>
      </w:r>
      <w:r w:rsidR="00CC1E08">
        <w:t xml:space="preserve">en </w:t>
      </w:r>
      <w:proofErr w:type="spellStart"/>
      <w:r w:rsidR="00CC1E08">
        <w:t>agencias</w:t>
      </w:r>
      <w:proofErr w:type="spellEnd"/>
      <w:r w:rsidR="00CC1E08">
        <w:t xml:space="preserve"> </w:t>
      </w:r>
      <w:proofErr w:type="spellStart"/>
      <w:r w:rsidR="00CF2A13">
        <w:t>especializadas</w:t>
      </w:r>
      <w:proofErr w:type="spellEnd"/>
      <w:r w:rsidR="00CF2A13">
        <w:t xml:space="preserve"> </w:t>
      </w:r>
      <w:r w:rsidR="00CC1E08">
        <w:t xml:space="preserve">sin fines de </w:t>
      </w:r>
      <w:proofErr w:type="spellStart"/>
      <w:r w:rsidR="00CC1E08">
        <w:t>lucro</w:t>
      </w:r>
      <w:proofErr w:type="spellEnd"/>
      <w:r w:rsidR="002F3D2F">
        <w:t xml:space="preserve">.[10] </w:t>
      </w:r>
      <w:proofErr w:type="spellStart"/>
      <w:r w:rsidR="002F3D2F" w:rsidRPr="002F3D2F">
        <w:t>Estas</w:t>
      </w:r>
      <w:proofErr w:type="spellEnd"/>
      <w:r w:rsidR="002F3D2F" w:rsidRPr="002F3D2F">
        <w:t xml:space="preserve"> </w:t>
      </w:r>
      <w:proofErr w:type="spellStart"/>
      <w:r w:rsidR="00FC00E9">
        <w:t>agencias</w:t>
      </w:r>
      <w:proofErr w:type="spellEnd"/>
      <w:r w:rsidR="00FC00E9">
        <w:t xml:space="preserve"> </w:t>
      </w:r>
      <w:proofErr w:type="spellStart"/>
      <w:r w:rsidR="00D82418">
        <w:t>especializadas</w:t>
      </w:r>
      <w:proofErr w:type="spellEnd"/>
      <w:r w:rsidR="00D82418">
        <w:t xml:space="preserve"> </w:t>
      </w:r>
      <w:r w:rsidR="002F3D2F" w:rsidRPr="002F3D2F">
        <w:t xml:space="preserve">sin fines de </w:t>
      </w:r>
      <w:proofErr w:type="spellStart"/>
      <w:r w:rsidR="002F3D2F" w:rsidRPr="002F3D2F">
        <w:t>lucro</w:t>
      </w:r>
      <w:proofErr w:type="spellEnd"/>
      <w:r w:rsidR="002F3D2F" w:rsidRPr="002F3D2F">
        <w:t xml:space="preserve"> </w:t>
      </w:r>
      <w:proofErr w:type="spellStart"/>
      <w:r w:rsidR="002F3D2F" w:rsidRPr="002F3D2F">
        <w:t>crean</w:t>
      </w:r>
      <w:proofErr w:type="spellEnd"/>
      <w:r w:rsidR="002F3D2F" w:rsidRPr="002F3D2F">
        <w:t xml:space="preserve"> un </w:t>
      </w:r>
      <w:proofErr w:type="spellStart"/>
      <w:r w:rsidR="002F3D2F" w:rsidRPr="002F3D2F">
        <w:t>ambiente</w:t>
      </w:r>
      <w:proofErr w:type="spellEnd"/>
      <w:r w:rsidR="002F3D2F" w:rsidRPr="002F3D2F">
        <w:t xml:space="preserve"> de </w:t>
      </w:r>
      <w:proofErr w:type="spellStart"/>
      <w:r w:rsidR="002F3D2F" w:rsidRPr="002F3D2F">
        <w:t>trabajo</w:t>
      </w:r>
      <w:proofErr w:type="spellEnd"/>
      <w:r w:rsidR="002F3D2F" w:rsidRPr="002F3D2F">
        <w:t xml:space="preserve"> </w:t>
      </w:r>
      <w:proofErr w:type="spellStart"/>
      <w:r w:rsidR="002F3D2F" w:rsidRPr="002F3D2F">
        <w:t>artificialmente</w:t>
      </w:r>
      <w:proofErr w:type="spellEnd"/>
      <w:r w:rsidR="002F3D2F" w:rsidRPr="002F3D2F">
        <w:t xml:space="preserve"> </w:t>
      </w:r>
      <w:proofErr w:type="spellStart"/>
      <w:r w:rsidR="002F3D2F" w:rsidRPr="002F3D2F">
        <w:t>inclusivo</w:t>
      </w:r>
      <w:proofErr w:type="spellEnd"/>
      <w:r w:rsidR="002F3D2F" w:rsidRPr="002F3D2F">
        <w:t>.</w:t>
      </w:r>
      <w:r w:rsidR="00712E64">
        <w:t xml:space="preserve"> </w:t>
      </w:r>
      <w:proofErr w:type="spellStart"/>
      <w:r w:rsidR="00B805C5">
        <w:t>Adicionalmente</w:t>
      </w:r>
      <w:proofErr w:type="spellEnd"/>
      <w:r w:rsidR="00B805C5">
        <w:t xml:space="preserve">, la </w:t>
      </w:r>
      <w:proofErr w:type="spellStart"/>
      <w:r w:rsidR="00B805C5">
        <w:t>estructura</w:t>
      </w:r>
      <w:proofErr w:type="spellEnd"/>
      <w:r w:rsidR="00B805C5">
        <w:t xml:space="preserve"> actual</w:t>
      </w:r>
      <w:r w:rsidR="00283FE3">
        <w:t>,</w:t>
      </w:r>
    </w:p>
    <w:p w:rsidR="00093134" w:rsidRDefault="00B805C5" w:rsidP="00093134">
      <w:proofErr w:type="spellStart"/>
      <w:r>
        <w:t>incentiva</w:t>
      </w:r>
      <w:proofErr w:type="spellEnd"/>
      <w:r>
        <w:t xml:space="preserve"> </w:t>
      </w:r>
      <w:proofErr w:type="spellStart"/>
      <w:r>
        <w:t>excluyendo</w:t>
      </w:r>
      <w:proofErr w:type="spellEnd"/>
      <w:r w:rsidR="002D054F">
        <w:t xml:space="preserve"> </w:t>
      </w:r>
      <w:r w:rsidR="003326D8">
        <w:t xml:space="preserve">a </w:t>
      </w:r>
      <w:r w:rsidR="00AE02C2">
        <w:t xml:space="preserve">los </w:t>
      </w:r>
      <w:proofErr w:type="spellStart"/>
      <w:r w:rsidR="003326D8">
        <w:t>t</w:t>
      </w:r>
      <w:r>
        <w:t>rabajadores</w:t>
      </w:r>
      <w:proofErr w:type="spellEnd"/>
      <w:r>
        <w:t xml:space="preserve"> con </w:t>
      </w:r>
      <w:proofErr w:type="spellStart"/>
      <w:r>
        <w:t>discapacidades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ascenso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puestos</w:t>
      </w:r>
      <w:proofErr w:type="spellEnd"/>
      <w:r>
        <w:t xml:space="preserve"> </w:t>
      </w:r>
      <w:proofErr w:type="spellStart"/>
      <w:r>
        <w:t>administrativos</w:t>
      </w:r>
      <w:proofErr w:type="spellEnd"/>
      <w:r>
        <w:t xml:space="preserve">, </w:t>
      </w:r>
      <w:proofErr w:type="spellStart"/>
      <w:r>
        <w:t>gerenciales</w:t>
      </w:r>
      <w:proofErr w:type="spellEnd"/>
      <w:r>
        <w:t xml:space="preserve"> o de </w:t>
      </w:r>
      <w:proofErr w:type="spellStart"/>
      <w:r>
        <w:t>supervisión</w:t>
      </w:r>
      <w:proofErr w:type="spellEnd"/>
      <w:r w:rsidR="00712E64">
        <w:t>.[1</w:t>
      </w:r>
      <w:r w:rsidR="00093134">
        <w:t xml:space="preserve">1] </w:t>
      </w:r>
      <w:proofErr w:type="spellStart"/>
      <w:r w:rsidR="00093134">
        <w:t>Esto</w:t>
      </w:r>
      <w:proofErr w:type="spellEnd"/>
      <w:r w:rsidR="00093134">
        <w:t xml:space="preserve"> </w:t>
      </w:r>
      <w:proofErr w:type="spellStart"/>
      <w:r w:rsidR="00093134">
        <w:t>hace</w:t>
      </w:r>
      <w:proofErr w:type="spellEnd"/>
      <w:r w:rsidR="00093134">
        <w:t xml:space="preserve"> </w:t>
      </w:r>
      <w:proofErr w:type="spellStart"/>
      <w:r w:rsidR="00093134">
        <w:t>que</w:t>
      </w:r>
      <w:proofErr w:type="spellEnd"/>
      <w:r w:rsidR="00093134">
        <w:t xml:space="preserve"> </w:t>
      </w:r>
      <w:proofErr w:type="spellStart"/>
      <w:r w:rsidR="00093134">
        <w:t>las</w:t>
      </w:r>
      <w:proofErr w:type="spellEnd"/>
      <w:r w:rsidR="00093134">
        <w:t xml:space="preserve"> person</w:t>
      </w:r>
      <w:r w:rsidR="00D95B42">
        <w:t xml:space="preserve">as con </w:t>
      </w:r>
      <w:proofErr w:type="spellStart"/>
      <w:r w:rsidR="00D95B42">
        <w:t>discapacidad</w:t>
      </w:r>
      <w:proofErr w:type="spellEnd"/>
      <w:r w:rsidR="00D95B42">
        <w:t xml:space="preserve"> se </w:t>
      </w:r>
      <w:proofErr w:type="spellStart"/>
      <w:r w:rsidR="00D95B42">
        <w:t>estancen</w:t>
      </w:r>
      <w:proofErr w:type="spellEnd"/>
    </w:p>
    <w:p w:rsidR="00E836AA" w:rsidRDefault="00093134" w:rsidP="00E836AA">
      <w:r>
        <w:t xml:space="preserve">en 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o </w:t>
      </w:r>
      <w:proofErr w:type="spellStart"/>
      <w:r>
        <w:t>décadas</w:t>
      </w:r>
      <w:proofErr w:type="spellEnd"/>
      <w:r>
        <w:t xml:space="preserve"> sin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de </w:t>
      </w:r>
      <w:proofErr w:type="spellStart"/>
      <w:r>
        <w:t>avance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empleadores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del </w:t>
      </w:r>
      <w:proofErr w:type="spellStart"/>
      <w:r>
        <w:t>programa</w:t>
      </w:r>
      <w:proofErr w:type="spellEnd"/>
      <w:r w:rsidR="001F71B8">
        <w:t xml:space="preserve">. </w:t>
      </w:r>
      <w:r w:rsidR="00E836AA">
        <w:t xml:space="preserve">Este </w:t>
      </w:r>
      <w:proofErr w:type="spellStart"/>
      <w:r w:rsidR="00E836AA">
        <w:t>modelo</w:t>
      </w:r>
      <w:proofErr w:type="spellEnd"/>
      <w:r w:rsidR="00E836AA">
        <w:t xml:space="preserve"> </w:t>
      </w:r>
      <w:proofErr w:type="spellStart"/>
      <w:r w:rsidR="00E836AA">
        <w:t>también</w:t>
      </w:r>
      <w:proofErr w:type="spellEnd"/>
      <w:r w:rsidR="00E836AA">
        <w:t xml:space="preserve"> </w:t>
      </w:r>
      <w:proofErr w:type="spellStart"/>
      <w:r w:rsidR="00E836AA">
        <w:t>falla</w:t>
      </w:r>
      <w:proofErr w:type="spellEnd"/>
      <w:r w:rsidR="00E836AA">
        <w:t xml:space="preserve"> al no </w:t>
      </w:r>
      <w:proofErr w:type="spellStart"/>
      <w:r w:rsidR="00E836AA">
        <w:t>compartir</w:t>
      </w:r>
      <w:proofErr w:type="spellEnd"/>
    </w:p>
    <w:p w:rsidR="001F71B8" w:rsidRDefault="00E836AA" w:rsidP="00C21342">
      <w:proofErr w:type="spellStart"/>
      <w:r>
        <w:t>Mejores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empleadores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con el fin de </w:t>
      </w:r>
      <w:proofErr w:type="spellStart"/>
      <w:r>
        <w:t>ampliar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impacto</w:t>
      </w:r>
      <w:proofErr w:type="spellEnd"/>
      <w:r>
        <w:t>.</w:t>
      </w:r>
    </w:p>
    <w:p w:rsidR="00712E64" w:rsidRDefault="00712E64" w:rsidP="00712E64"/>
    <w:p w:rsidR="00712E64" w:rsidRDefault="00401053" w:rsidP="00712E64">
      <w:r>
        <w:t xml:space="preserve">La </w:t>
      </w:r>
      <w:proofErr w:type="spellStart"/>
      <w:r>
        <w:t>solución</w:t>
      </w:r>
      <w:proofErr w:type="spellEnd"/>
      <w:r>
        <w:t xml:space="preserve"> </w:t>
      </w:r>
      <w:proofErr w:type="spellStart"/>
      <w:r>
        <w:t>es</w:t>
      </w:r>
      <w:proofErr w:type="spellEnd"/>
      <w:r w:rsidR="002372EA">
        <w:t>,</w:t>
      </w:r>
      <w:r>
        <w:t xml:space="preserve"> </w:t>
      </w:r>
      <w:r w:rsidR="002372EA">
        <w:t xml:space="preserve">La </w:t>
      </w:r>
      <w:proofErr w:type="spellStart"/>
      <w:r w:rsidR="002372EA">
        <w:t>Ley</w:t>
      </w:r>
      <w:proofErr w:type="spellEnd"/>
      <w:r w:rsidR="002372EA">
        <w:t xml:space="preserve"> </w:t>
      </w:r>
      <w:proofErr w:type="spellStart"/>
      <w:r w:rsidR="002372EA">
        <w:t>Laboral</w:t>
      </w:r>
      <w:proofErr w:type="spellEnd"/>
      <w:r w:rsidR="002372EA">
        <w:t xml:space="preserve"> de </w:t>
      </w:r>
      <w:proofErr w:type="spellStart"/>
      <w:r w:rsidR="002372EA">
        <w:t>Discapacidad</w:t>
      </w:r>
      <w:proofErr w:type="spellEnd"/>
      <w:r w:rsidR="00577D9F">
        <w:t xml:space="preserve"> </w:t>
      </w:r>
      <w:proofErr w:type="spellStart"/>
      <w:r w:rsidR="00577D9F">
        <w:t>que</w:t>
      </w:r>
      <w:proofErr w:type="spellEnd"/>
    </w:p>
    <w:p w:rsidR="00712E64" w:rsidRDefault="00DB47E5" w:rsidP="00712E64">
      <w:proofErr w:type="spellStart"/>
      <w:r w:rsidRPr="00DB47E5">
        <w:t>Ampliará</w:t>
      </w:r>
      <w:proofErr w:type="spellEnd"/>
      <w:r w:rsidRPr="00DB47E5">
        <w:t xml:space="preserve"> </w:t>
      </w:r>
      <w:proofErr w:type="spellStart"/>
      <w:r w:rsidRPr="00DB47E5">
        <w:t>las</w:t>
      </w:r>
      <w:proofErr w:type="spellEnd"/>
      <w:r w:rsidRPr="00DB47E5">
        <w:t xml:space="preserve"> </w:t>
      </w:r>
      <w:proofErr w:type="spellStart"/>
      <w:r w:rsidRPr="00DB47E5">
        <w:t>oportunidades</w:t>
      </w:r>
      <w:proofErr w:type="spellEnd"/>
      <w:r w:rsidRPr="00DB47E5">
        <w:t xml:space="preserve"> de </w:t>
      </w:r>
      <w:proofErr w:type="spellStart"/>
      <w:r w:rsidRPr="00DB47E5">
        <w:t>licitación</w:t>
      </w:r>
      <w:proofErr w:type="spellEnd"/>
      <w:r w:rsidRPr="00DB47E5">
        <w:t xml:space="preserve"> </w:t>
      </w:r>
      <w:proofErr w:type="spellStart"/>
      <w:r w:rsidRPr="00DB47E5">
        <w:t>dentro</w:t>
      </w:r>
      <w:proofErr w:type="spellEnd"/>
      <w:r w:rsidRPr="00DB47E5">
        <w:t xml:space="preserve"> del </w:t>
      </w:r>
      <w:proofErr w:type="spellStart"/>
      <w:r w:rsidRPr="00DB47E5">
        <w:t>programa</w:t>
      </w:r>
      <w:proofErr w:type="spellEnd"/>
      <w:r w:rsidRPr="00DB47E5">
        <w:t>.</w:t>
      </w:r>
    </w:p>
    <w:p w:rsidR="00712E64" w:rsidRDefault="00712E64" w:rsidP="00712E64"/>
    <w:p w:rsidR="00BB4CD4" w:rsidRDefault="00BB4CD4" w:rsidP="00BB4CD4">
      <w:r>
        <w:t xml:space="preserve">La </w:t>
      </w:r>
      <w:proofErr w:type="spellStart"/>
      <w:r>
        <w:t>Ley</w:t>
      </w:r>
      <w:proofErr w:type="spellEnd"/>
      <w:r>
        <w:t xml:space="preserve"> </w:t>
      </w:r>
      <w:proofErr w:type="spellStart"/>
      <w:r w:rsidR="00603617">
        <w:t>Laboral</w:t>
      </w:r>
      <w:proofErr w:type="spellEnd"/>
      <w:r w:rsidR="00603617">
        <w:t xml:space="preserve"> </w:t>
      </w:r>
      <w:r w:rsidR="0040644E">
        <w:t xml:space="preserve">de </w:t>
      </w:r>
      <w:proofErr w:type="spellStart"/>
      <w:r w:rsidR="00510C2D">
        <w:t>Discapacidad</w:t>
      </w:r>
      <w:proofErr w:type="spellEnd"/>
      <w:r>
        <w:t xml:space="preserve"> </w:t>
      </w:r>
      <w:proofErr w:type="spellStart"/>
      <w:r>
        <w:t>permitirá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entidades</w:t>
      </w:r>
      <w:proofErr w:type="spellEnd"/>
      <w:r>
        <w:t xml:space="preserve"> con fines de </w:t>
      </w:r>
      <w:proofErr w:type="spellStart"/>
      <w:r>
        <w:t>lucro</w:t>
      </w:r>
      <w:proofErr w:type="spellEnd"/>
      <w:r>
        <w:t xml:space="preserve"> y sin fines de </w:t>
      </w:r>
      <w:proofErr w:type="spellStart"/>
      <w:r>
        <w:t>lucro</w:t>
      </w:r>
      <w:proofErr w:type="spellEnd"/>
      <w:r>
        <w:t xml:space="preserve"> </w:t>
      </w:r>
      <w:proofErr w:type="spellStart"/>
      <w:r>
        <w:t>licitar</w:t>
      </w:r>
      <w:proofErr w:type="spellEnd"/>
      <w:r>
        <w:t xml:space="preserve"> </w:t>
      </w:r>
      <w:proofErr w:type="spellStart"/>
      <w:r>
        <w:t>contratos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comisión</w:t>
      </w:r>
      <w:proofErr w:type="spellEnd"/>
    </w:p>
    <w:p w:rsidR="00712E64" w:rsidRDefault="00BB4CD4" w:rsidP="00BB4CD4">
      <w:proofErr w:type="spellStart"/>
      <w:r>
        <w:t>recién</w:t>
      </w:r>
      <w:proofErr w:type="spellEnd"/>
      <w:r>
        <w:t xml:space="preserve"> </w:t>
      </w:r>
      <w:proofErr w:type="spellStart"/>
      <w:r>
        <w:t>creada</w:t>
      </w:r>
      <w:proofErr w:type="spellEnd"/>
      <w:r>
        <w:t>.</w:t>
      </w:r>
    </w:p>
    <w:p w:rsidR="00712E64" w:rsidRDefault="00712E64" w:rsidP="00712E64"/>
    <w:p w:rsidR="00712E64" w:rsidRDefault="00542234" w:rsidP="00712E64">
      <w:proofErr w:type="spellStart"/>
      <w:r w:rsidRPr="00542234">
        <w:t>Asegurará</w:t>
      </w:r>
      <w:proofErr w:type="spellEnd"/>
      <w:r w:rsidRPr="00542234">
        <w:t xml:space="preserve"> </w:t>
      </w:r>
      <w:proofErr w:type="spellStart"/>
      <w:r w:rsidRPr="00542234">
        <w:t>que</w:t>
      </w:r>
      <w:proofErr w:type="spellEnd"/>
      <w:r w:rsidRPr="00542234">
        <w:t xml:space="preserve"> los </w:t>
      </w:r>
      <w:proofErr w:type="spellStart"/>
      <w:r w:rsidRPr="00542234">
        <w:t>trabajadores</w:t>
      </w:r>
      <w:proofErr w:type="spellEnd"/>
      <w:r w:rsidRPr="00542234">
        <w:t xml:space="preserve"> </w:t>
      </w:r>
      <w:proofErr w:type="spellStart"/>
      <w:r w:rsidRPr="00542234">
        <w:t>ganen</w:t>
      </w:r>
      <w:proofErr w:type="spellEnd"/>
      <w:r w:rsidRPr="00542234">
        <w:t xml:space="preserve"> al </w:t>
      </w:r>
      <w:proofErr w:type="spellStart"/>
      <w:r w:rsidRPr="00542234">
        <w:t>menos</w:t>
      </w:r>
      <w:proofErr w:type="spellEnd"/>
      <w:r w:rsidRPr="00542234">
        <w:t xml:space="preserve"> el </w:t>
      </w:r>
      <w:proofErr w:type="spellStart"/>
      <w:r w:rsidRPr="00542234">
        <w:t>salario</w:t>
      </w:r>
      <w:proofErr w:type="spellEnd"/>
      <w:r w:rsidRPr="00542234">
        <w:t xml:space="preserve"> </w:t>
      </w:r>
      <w:proofErr w:type="spellStart"/>
      <w:r w:rsidRPr="00542234">
        <w:t>vigente</w:t>
      </w:r>
      <w:proofErr w:type="spellEnd"/>
      <w:r w:rsidRPr="00542234">
        <w:t>.</w:t>
      </w:r>
    </w:p>
    <w:p w:rsidR="00712E64" w:rsidRDefault="00712E64" w:rsidP="00712E64"/>
    <w:p w:rsidR="007C2617" w:rsidRDefault="007C2617" w:rsidP="007C2617">
      <w:r>
        <w:t xml:space="preserve">El </w:t>
      </w:r>
      <w:proofErr w:type="spellStart"/>
      <w:r>
        <w:t>proyecto</w:t>
      </w:r>
      <w:proofErr w:type="spellEnd"/>
      <w:r>
        <w:t xml:space="preserve"> de </w:t>
      </w:r>
      <w:proofErr w:type="spellStart"/>
      <w:r>
        <w:t>ley</w:t>
      </w:r>
      <w:proofErr w:type="spellEnd"/>
      <w:r>
        <w:t xml:space="preserve"> </w:t>
      </w:r>
      <w:proofErr w:type="spellStart"/>
      <w:r>
        <w:t>prohibirá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certificados</w:t>
      </w:r>
      <w:proofErr w:type="spellEnd"/>
      <w:r>
        <w:t xml:space="preserve"> 14(c) y </w:t>
      </w:r>
      <w:proofErr w:type="spellStart"/>
      <w:r>
        <w:t>requerirá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empleadores</w:t>
      </w:r>
      <w:proofErr w:type="spellEnd"/>
      <w:r>
        <w:t xml:space="preserve"> </w:t>
      </w:r>
      <w:proofErr w:type="spellStart"/>
      <w:r>
        <w:t>paguen</w:t>
      </w:r>
      <w:proofErr w:type="spellEnd"/>
      <w:r>
        <w:t xml:space="preserve"> a los </w:t>
      </w:r>
      <w:proofErr w:type="spellStart"/>
      <w:r>
        <w:t>trabajadores</w:t>
      </w:r>
      <w:proofErr w:type="spellEnd"/>
      <w:r>
        <w:t xml:space="preserve"> con </w:t>
      </w:r>
      <w:proofErr w:type="spellStart"/>
      <w:r>
        <w:t>discapacidades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el </w:t>
      </w:r>
      <w:proofErr w:type="spellStart"/>
      <w:r>
        <w:t>salario</w:t>
      </w:r>
      <w:proofErr w:type="spellEnd"/>
    </w:p>
    <w:p w:rsidR="007C2617" w:rsidRDefault="007C2617" w:rsidP="007C2617">
      <w:proofErr w:type="spellStart"/>
      <w:r>
        <w:t>mínimo</w:t>
      </w:r>
      <w:proofErr w:type="spellEnd"/>
      <w:r>
        <w:t xml:space="preserve">,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mayor,</w:t>
      </w:r>
    </w:p>
    <w:p w:rsidR="00712E64" w:rsidRDefault="007C2617" w:rsidP="00712E64">
      <w:r>
        <w:t xml:space="preserve">El </w:t>
      </w:r>
      <w:proofErr w:type="spellStart"/>
      <w:r>
        <w:t>salario</w:t>
      </w:r>
      <w:proofErr w:type="spellEnd"/>
      <w:r>
        <w:t xml:space="preserve"> </w:t>
      </w:r>
      <w:proofErr w:type="spellStart"/>
      <w:r>
        <w:t>prevaleciente</w:t>
      </w:r>
      <w:proofErr w:type="spellEnd"/>
      <w:r w:rsidR="00712E64">
        <w:t>.</w:t>
      </w:r>
    </w:p>
    <w:p w:rsidR="00712E64" w:rsidRDefault="00712E64" w:rsidP="00712E64"/>
    <w:p w:rsidR="00712E64" w:rsidRDefault="00D612A8" w:rsidP="00712E64">
      <w:proofErr w:type="spellStart"/>
      <w:r w:rsidRPr="00D612A8">
        <w:t>Proporcionará</w:t>
      </w:r>
      <w:proofErr w:type="spellEnd"/>
      <w:r w:rsidRPr="00D612A8">
        <w:t xml:space="preserve"> a los </w:t>
      </w:r>
      <w:proofErr w:type="spellStart"/>
      <w:r w:rsidRPr="00D612A8">
        <w:t>empleadores</w:t>
      </w:r>
      <w:proofErr w:type="spellEnd"/>
      <w:r w:rsidRPr="00D612A8">
        <w:t xml:space="preserve"> </w:t>
      </w:r>
      <w:proofErr w:type="spellStart"/>
      <w:r w:rsidRPr="00D612A8">
        <w:t>las</w:t>
      </w:r>
      <w:proofErr w:type="spellEnd"/>
      <w:r w:rsidRPr="00D612A8">
        <w:t xml:space="preserve"> </w:t>
      </w:r>
      <w:proofErr w:type="spellStart"/>
      <w:r w:rsidRPr="00D612A8">
        <w:t>herramientas</w:t>
      </w:r>
      <w:proofErr w:type="spellEnd"/>
      <w:r w:rsidRPr="00D612A8">
        <w:t xml:space="preserve"> y los </w:t>
      </w:r>
      <w:proofErr w:type="spellStart"/>
      <w:r w:rsidRPr="00D612A8">
        <w:t>apoyos</w:t>
      </w:r>
      <w:proofErr w:type="spellEnd"/>
      <w:r w:rsidRPr="00D612A8">
        <w:t xml:space="preserve"> </w:t>
      </w:r>
      <w:proofErr w:type="spellStart"/>
      <w:r w:rsidRPr="00D612A8">
        <w:t>necesarios</w:t>
      </w:r>
      <w:proofErr w:type="spellEnd"/>
      <w:r w:rsidRPr="00D612A8">
        <w:t xml:space="preserve"> </w:t>
      </w:r>
      <w:proofErr w:type="spellStart"/>
      <w:r w:rsidRPr="00D612A8">
        <w:t>para</w:t>
      </w:r>
      <w:proofErr w:type="spellEnd"/>
      <w:r w:rsidRPr="00D612A8">
        <w:t xml:space="preserve"> </w:t>
      </w:r>
      <w:proofErr w:type="spellStart"/>
      <w:r w:rsidRPr="00D612A8">
        <w:t>integrar</w:t>
      </w:r>
      <w:proofErr w:type="spellEnd"/>
      <w:r w:rsidRPr="00D612A8">
        <w:t xml:space="preserve"> a los </w:t>
      </w:r>
      <w:proofErr w:type="spellStart"/>
      <w:r w:rsidRPr="00D612A8">
        <w:t>trabajadores</w:t>
      </w:r>
      <w:proofErr w:type="spellEnd"/>
      <w:r w:rsidRPr="00D612A8">
        <w:t xml:space="preserve"> con </w:t>
      </w:r>
      <w:proofErr w:type="spellStart"/>
      <w:r w:rsidRPr="00D612A8">
        <w:t>discapacidades</w:t>
      </w:r>
      <w:proofErr w:type="spellEnd"/>
      <w:r w:rsidRPr="00D612A8">
        <w:t>.</w:t>
      </w:r>
    </w:p>
    <w:p w:rsidR="00712E64" w:rsidRDefault="00712E64" w:rsidP="00712E64"/>
    <w:p w:rsidR="0066388A" w:rsidRDefault="0066388A" w:rsidP="0066388A">
      <w:r>
        <w:t xml:space="preserve">El </w:t>
      </w:r>
      <w:proofErr w:type="spellStart"/>
      <w:r>
        <w:t>proyecto</w:t>
      </w:r>
      <w:proofErr w:type="spellEnd"/>
      <w:r>
        <w:t xml:space="preserve"> de </w:t>
      </w:r>
      <w:proofErr w:type="spellStart"/>
      <w:r>
        <w:t>ley</w:t>
      </w:r>
      <w:proofErr w:type="spellEnd"/>
      <w:r>
        <w:t xml:space="preserve"> </w:t>
      </w:r>
      <w:proofErr w:type="spellStart"/>
      <w:r>
        <w:t>establece</w:t>
      </w:r>
      <w:proofErr w:type="spellEnd"/>
      <w:r>
        <w:t xml:space="preserve"> un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Fi</w:t>
      </w:r>
      <w:r w:rsidR="0095620A">
        <w:t>duciario</w:t>
      </w:r>
      <w:proofErr w:type="spellEnd"/>
      <w:r w:rsidR="0095620A">
        <w:t xml:space="preserve"> </w:t>
      </w:r>
      <w:proofErr w:type="spellStart"/>
      <w:r w:rsidR="0095620A">
        <w:t>para</w:t>
      </w:r>
      <w:proofErr w:type="spellEnd"/>
      <w:r w:rsidR="0095620A">
        <w:t xml:space="preserve"> la </w:t>
      </w:r>
      <w:proofErr w:type="spellStart"/>
      <w:r w:rsidR="0095620A">
        <w:t>Integración</w:t>
      </w:r>
      <w:proofErr w:type="spellEnd"/>
      <w:r w:rsidR="0095620A">
        <w:t xml:space="preserve"> de</w:t>
      </w:r>
      <w:r>
        <w:t xml:space="preserve"> </w:t>
      </w:r>
      <w:proofErr w:type="spellStart"/>
      <w:r>
        <w:t>Empleo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los </w:t>
      </w:r>
      <w:proofErr w:type="spellStart"/>
      <w:r>
        <w:t>empleadores</w:t>
      </w:r>
      <w:proofErr w:type="spellEnd"/>
      <w:r>
        <w:t xml:space="preserve"> a </w:t>
      </w:r>
      <w:proofErr w:type="spellStart"/>
      <w:r>
        <w:t>cumplir</w:t>
      </w:r>
      <w:proofErr w:type="spellEnd"/>
      <w:r>
        <w:t xml:space="preserve"> con los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adap</w:t>
      </w:r>
      <w:r w:rsidR="0095620A">
        <w:t>taciones</w:t>
      </w:r>
      <w:proofErr w:type="spellEnd"/>
    </w:p>
    <w:p w:rsidR="0066388A" w:rsidRDefault="0066388A" w:rsidP="0066388A">
      <w:proofErr w:type="spellStart"/>
      <w:r>
        <w:t>razonables</w:t>
      </w:r>
      <w:proofErr w:type="spellEnd"/>
      <w:r>
        <w:t xml:space="preserve"> en </w:t>
      </w:r>
      <w:proofErr w:type="spellStart"/>
      <w:r>
        <w:t>virtud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I de </w:t>
      </w:r>
      <w:r w:rsidR="0095620A">
        <w:t xml:space="preserve">la </w:t>
      </w:r>
      <w:proofErr w:type="spellStart"/>
      <w:r w:rsidR="0095620A">
        <w:t>Ley</w:t>
      </w:r>
      <w:proofErr w:type="spellEnd"/>
    </w:p>
    <w:p w:rsidR="004A4C34" w:rsidRDefault="0066388A" w:rsidP="004A4C34">
      <w:r>
        <w:t xml:space="preserve">de </w:t>
      </w:r>
      <w:proofErr w:type="spellStart"/>
      <w:r w:rsidR="00163149">
        <w:t>Americanos</w:t>
      </w:r>
      <w:proofErr w:type="spellEnd"/>
      <w:r w:rsidR="00163149">
        <w:t xml:space="preserve"> con </w:t>
      </w:r>
      <w:proofErr w:type="spellStart"/>
      <w:r w:rsidR="00163149">
        <w:t>Discapacidad</w:t>
      </w:r>
      <w:proofErr w:type="spellEnd"/>
      <w:r w:rsidR="004A4C34">
        <w:t xml:space="preserve">. Los </w:t>
      </w:r>
      <w:proofErr w:type="spellStart"/>
      <w:r w:rsidR="004A4C34">
        <w:t>empleadores</w:t>
      </w:r>
      <w:proofErr w:type="spellEnd"/>
      <w:r w:rsidR="004A4C34">
        <w:t xml:space="preserve"> </w:t>
      </w:r>
      <w:proofErr w:type="spellStart"/>
      <w:r w:rsidR="004A4C34">
        <w:t>tendrán</w:t>
      </w:r>
      <w:proofErr w:type="spellEnd"/>
      <w:r w:rsidR="004A4C34">
        <w:t xml:space="preserve"> </w:t>
      </w:r>
      <w:proofErr w:type="spellStart"/>
      <w:r w:rsidR="004A4C34">
        <w:t>acceso</w:t>
      </w:r>
      <w:proofErr w:type="spellEnd"/>
      <w:r w:rsidR="004A4C34">
        <w:t xml:space="preserve"> a </w:t>
      </w:r>
      <w:proofErr w:type="spellStart"/>
      <w:r w:rsidR="004A4C34">
        <w:t>asistencia</w:t>
      </w:r>
      <w:proofErr w:type="spellEnd"/>
      <w:r w:rsidR="004A4C34">
        <w:t xml:space="preserve"> </w:t>
      </w:r>
      <w:proofErr w:type="spellStart"/>
      <w:r w:rsidR="004A4C34">
        <w:t>financiera</w:t>
      </w:r>
      <w:proofErr w:type="spellEnd"/>
      <w:r w:rsidR="004A4C34">
        <w:t xml:space="preserve"> </w:t>
      </w:r>
      <w:proofErr w:type="spellStart"/>
      <w:r w:rsidR="004A4C34">
        <w:t>para</w:t>
      </w:r>
      <w:proofErr w:type="spellEnd"/>
      <w:r w:rsidR="004A4C34">
        <w:t xml:space="preserve"> </w:t>
      </w:r>
      <w:proofErr w:type="spellStart"/>
      <w:r w:rsidR="004A4C34">
        <w:t>garantizar</w:t>
      </w:r>
      <w:proofErr w:type="spellEnd"/>
      <w:r w:rsidR="004A4C34">
        <w:t xml:space="preserve"> </w:t>
      </w:r>
      <w:proofErr w:type="spellStart"/>
      <w:r w:rsidR="004A4C34">
        <w:t>que</w:t>
      </w:r>
      <w:proofErr w:type="spellEnd"/>
      <w:r w:rsidR="004A4C34">
        <w:t xml:space="preserve"> la </w:t>
      </w:r>
      <w:proofErr w:type="spellStart"/>
      <w:r w:rsidR="004A4C34">
        <w:t>tecnología</w:t>
      </w:r>
      <w:proofErr w:type="spellEnd"/>
      <w:r w:rsidR="004A4C34">
        <w:t xml:space="preserve"> </w:t>
      </w:r>
      <w:proofErr w:type="spellStart"/>
      <w:r w:rsidR="004A4C34">
        <w:t>que</w:t>
      </w:r>
      <w:proofErr w:type="spellEnd"/>
      <w:r w:rsidR="004A4C34">
        <w:t xml:space="preserve"> </w:t>
      </w:r>
      <w:proofErr w:type="spellStart"/>
      <w:r w:rsidR="004A4C34">
        <w:t>utilizan</w:t>
      </w:r>
      <w:proofErr w:type="spellEnd"/>
      <w:r w:rsidR="004A4C34">
        <w:t xml:space="preserve"> sea </w:t>
      </w:r>
      <w:proofErr w:type="spellStart"/>
      <w:r w:rsidR="004A4C34">
        <w:t>accesible</w:t>
      </w:r>
      <w:proofErr w:type="spellEnd"/>
      <w:r w:rsidR="004A4C34">
        <w:t xml:space="preserve">; </w:t>
      </w:r>
      <w:proofErr w:type="spellStart"/>
      <w:r w:rsidR="004A4C34">
        <w:t>Formar</w:t>
      </w:r>
      <w:proofErr w:type="spellEnd"/>
      <w:r w:rsidR="004A4C34">
        <w:t xml:space="preserve"> </w:t>
      </w:r>
      <w:r w:rsidR="009E4582">
        <w:t xml:space="preserve">un </w:t>
      </w:r>
      <w:proofErr w:type="spellStart"/>
      <w:r w:rsidR="004A4C34">
        <w:t>diseño</w:t>
      </w:r>
      <w:proofErr w:type="spellEnd"/>
      <w:r w:rsidR="004A4C34">
        <w:t xml:space="preserve">, </w:t>
      </w:r>
      <w:proofErr w:type="spellStart"/>
      <w:r w:rsidR="004A4C34">
        <w:t>desarrollo</w:t>
      </w:r>
      <w:proofErr w:type="spellEnd"/>
      <w:r w:rsidR="004A4C34">
        <w:t>,</w:t>
      </w:r>
    </w:p>
    <w:p w:rsidR="00540AD6" w:rsidRDefault="004A4C34" w:rsidP="00540AD6">
      <w:r>
        <w:t xml:space="preserve">y </w:t>
      </w:r>
      <w:proofErr w:type="spellStart"/>
      <w:r>
        <w:t>equipos</w:t>
      </w:r>
      <w:proofErr w:type="spellEnd"/>
      <w:r>
        <w:t xml:space="preserve"> de </w:t>
      </w:r>
      <w:proofErr w:type="spellStart"/>
      <w:r>
        <w:t>fabricación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; y </w:t>
      </w:r>
      <w:proofErr w:type="spellStart"/>
      <w:r>
        <w:t>proporcionar</w:t>
      </w:r>
      <w:proofErr w:type="spellEnd"/>
      <w:r>
        <w:t xml:space="preserve"> los </w:t>
      </w:r>
      <w:proofErr w:type="spellStart"/>
      <w:r>
        <w:t>apoyos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</w:t>
      </w:r>
      <w:proofErr w:type="spellStart"/>
      <w:r>
        <w:t>requeridos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individuos</w:t>
      </w:r>
      <w:proofErr w:type="spellEnd"/>
      <w:r>
        <w:t xml:space="preserve"> </w:t>
      </w:r>
      <w:r w:rsidR="008D0968">
        <w:t xml:space="preserve">con </w:t>
      </w:r>
      <w:proofErr w:type="spellStart"/>
      <w:r w:rsidR="008D0968">
        <w:t>otras</w:t>
      </w:r>
      <w:proofErr w:type="spellEnd"/>
      <w:r w:rsidR="008D0968">
        <w:t xml:space="preserve"> </w:t>
      </w:r>
      <w:proofErr w:type="spellStart"/>
      <w:r w:rsidR="008D0968">
        <w:t>discapacidades</w:t>
      </w:r>
      <w:proofErr w:type="spellEnd"/>
      <w:r w:rsidR="008D0968">
        <w:t xml:space="preserve"> </w:t>
      </w:r>
      <w:proofErr w:type="spellStart"/>
      <w:r w:rsidR="00DD18FA">
        <w:t>severas</w:t>
      </w:r>
      <w:proofErr w:type="spellEnd"/>
      <w:r w:rsidR="00540AD6">
        <w:t xml:space="preserve">. </w:t>
      </w:r>
      <w:proofErr w:type="spellStart"/>
      <w:r w:rsidR="00540AD6">
        <w:t>Esto</w:t>
      </w:r>
      <w:proofErr w:type="spellEnd"/>
      <w:r w:rsidR="00540AD6">
        <w:t xml:space="preserve"> </w:t>
      </w:r>
      <w:proofErr w:type="spellStart"/>
      <w:r w:rsidR="00540AD6">
        <w:t>mejorará</w:t>
      </w:r>
      <w:proofErr w:type="spellEnd"/>
    </w:p>
    <w:p w:rsidR="00712E64" w:rsidRDefault="00540AD6" w:rsidP="00712E64">
      <w:proofErr w:type="spellStart"/>
      <w:r>
        <w:t>Prácticas</w:t>
      </w:r>
      <w:proofErr w:type="spellEnd"/>
      <w:r>
        <w:t xml:space="preserve"> de </w:t>
      </w:r>
      <w:proofErr w:type="spellStart"/>
      <w:r>
        <w:t>empleo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discapacidad</w:t>
      </w:r>
      <w:proofErr w:type="spellEnd"/>
      <w:r>
        <w:t xml:space="preserve"> en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sectores</w:t>
      </w:r>
      <w:proofErr w:type="spellEnd"/>
      <w:r>
        <w:t xml:space="preserve"> del </w:t>
      </w:r>
      <w:proofErr w:type="spellStart"/>
      <w:r>
        <w:t>empleo</w:t>
      </w:r>
      <w:proofErr w:type="spellEnd"/>
      <w:r w:rsidR="00712E64">
        <w:t>.</w:t>
      </w:r>
    </w:p>
    <w:p w:rsidR="00712E64" w:rsidRDefault="00712E64" w:rsidP="00712E64"/>
    <w:p w:rsidR="00712E64" w:rsidRDefault="00033A71" w:rsidP="00712E64">
      <w:r w:rsidRPr="00033A71">
        <w:t xml:space="preserve">Se </w:t>
      </w:r>
      <w:proofErr w:type="spellStart"/>
      <w:r w:rsidRPr="00033A71">
        <w:t>integrará</w:t>
      </w:r>
      <w:proofErr w:type="spellEnd"/>
      <w:r w:rsidRPr="00033A71">
        <w:t xml:space="preserve"> </w:t>
      </w:r>
      <w:proofErr w:type="spellStart"/>
      <w:r w:rsidRPr="00033A71">
        <w:t>mejor</w:t>
      </w:r>
      <w:proofErr w:type="spellEnd"/>
      <w:r w:rsidRPr="00033A71">
        <w:t xml:space="preserve"> con el</w:t>
      </w:r>
      <w:r w:rsidR="00C54B8E">
        <w:t xml:space="preserve"> </w:t>
      </w:r>
      <w:proofErr w:type="spellStart"/>
      <w:r w:rsidR="00C54B8E">
        <w:t>Programa</w:t>
      </w:r>
      <w:proofErr w:type="spellEnd"/>
      <w:r w:rsidR="00C54B8E">
        <w:t xml:space="preserve"> </w:t>
      </w:r>
      <w:r w:rsidR="00712E64">
        <w:t>Randolph-Sheppard.</w:t>
      </w:r>
    </w:p>
    <w:p w:rsidR="00712E64" w:rsidRDefault="00712E64" w:rsidP="00712E64"/>
    <w:p w:rsidR="00712E64" w:rsidRDefault="008E6766" w:rsidP="00712E64">
      <w:r>
        <w:t xml:space="preserve">El </w:t>
      </w:r>
      <w:proofErr w:type="spellStart"/>
      <w:r>
        <w:t>proyecto</w:t>
      </w:r>
      <w:proofErr w:type="spellEnd"/>
      <w:r>
        <w:t xml:space="preserve"> de </w:t>
      </w:r>
      <w:proofErr w:type="spellStart"/>
      <w:r>
        <w:t>ley</w:t>
      </w:r>
      <w:proofErr w:type="spellEnd"/>
      <w:r w:rsidR="00712E64">
        <w:t xml:space="preserve"> </w:t>
      </w:r>
      <w:proofErr w:type="spellStart"/>
      <w:r>
        <w:t>honrará</w:t>
      </w:r>
      <w:proofErr w:type="spellEnd"/>
      <w:r w:rsidR="004F2B0F">
        <w:t xml:space="preserve"> la </w:t>
      </w:r>
      <w:proofErr w:type="spellStart"/>
      <w:r w:rsidR="004F2B0F" w:rsidRPr="004F2B0F">
        <w:t>Prioridad</w:t>
      </w:r>
      <w:proofErr w:type="spellEnd"/>
      <w:r w:rsidR="004F2B0F" w:rsidRPr="004F2B0F">
        <w:t xml:space="preserve"> </w:t>
      </w:r>
      <w:proofErr w:type="spellStart"/>
      <w:r w:rsidR="004F2B0F" w:rsidRPr="004F2B0F">
        <w:t>para</w:t>
      </w:r>
      <w:proofErr w:type="spellEnd"/>
      <w:r w:rsidR="004F2B0F" w:rsidRPr="004F2B0F">
        <w:t xml:space="preserve"> </w:t>
      </w:r>
      <w:proofErr w:type="spellStart"/>
      <w:r w:rsidR="004F2B0F" w:rsidRPr="004F2B0F">
        <w:t>todos</w:t>
      </w:r>
      <w:proofErr w:type="spellEnd"/>
      <w:r w:rsidR="004F2B0F" w:rsidRPr="004F2B0F">
        <w:t xml:space="preserve"> los </w:t>
      </w:r>
      <w:proofErr w:type="spellStart"/>
      <w:r w:rsidR="004F2B0F" w:rsidRPr="004F2B0F">
        <w:t>contratos</w:t>
      </w:r>
      <w:proofErr w:type="spellEnd"/>
      <w:r w:rsidR="004F2B0F" w:rsidRPr="004F2B0F">
        <w:t xml:space="preserve"> de </w:t>
      </w:r>
      <w:proofErr w:type="spellStart"/>
      <w:r w:rsidR="009C1852">
        <w:t>comidas</w:t>
      </w:r>
      <w:proofErr w:type="spellEnd"/>
      <w:r w:rsidR="009C1852">
        <w:t xml:space="preserve"> </w:t>
      </w:r>
      <w:proofErr w:type="spellStart"/>
      <w:r w:rsidR="004F2B0F" w:rsidRPr="004F2B0F">
        <w:t>mili</w:t>
      </w:r>
      <w:r w:rsidR="004E7BE0">
        <w:t>tares</w:t>
      </w:r>
      <w:proofErr w:type="spellEnd"/>
      <w:r w:rsidR="004E7BE0">
        <w:t xml:space="preserve"> </w:t>
      </w:r>
      <w:r w:rsidR="004F2B0F">
        <w:t>del</w:t>
      </w:r>
      <w:r w:rsidR="00712E64">
        <w:t xml:space="preserve"> Randolph-Sheppard, </w:t>
      </w:r>
      <w:proofErr w:type="spellStart"/>
      <w:r w:rsidR="00A5607F">
        <w:t>incluyendo</w:t>
      </w:r>
      <w:proofErr w:type="spellEnd"/>
      <w:r w:rsidR="00A5607F">
        <w:t xml:space="preserve"> </w:t>
      </w:r>
      <w:proofErr w:type="spellStart"/>
      <w:r w:rsidR="00A5607F">
        <w:t>cafeterí</w:t>
      </w:r>
      <w:r w:rsidR="00B24849" w:rsidRPr="00B24849">
        <w:t>as</w:t>
      </w:r>
      <w:proofErr w:type="spellEnd"/>
      <w:r w:rsidR="00712E64">
        <w:t>.</w:t>
      </w:r>
    </w:p>
    <w:p w:rsidR="00712E64" w:rsidRDefault="00712E64" w:rsidP="00712E64"/>
    <w:p w:rsidR="00712E64" w:rsidRDefault="00A66D54" w:rsidP="00712E64">
      <w:proofErr w:type="spellStart"/>
      <w:r w:rsidRPr="00A66D54">
        <w:t>Eliminará</w:t>
      </w:r>
      <w:proofErr w:type="spellEnd"/>
      <w:r w:rsidRPr="00A66D54">
        <w:t xml:space="preserve"> los </w:t>
      </w:r>
      <w:proofErr w:type="spellStart"/>
      <w:r w:rsidRPr="00A66D54">
        <w:t>conflictos</w:t>
      </w:r>
      <w:proofErr w:type="spellEnd"/>
      <w:r w:rsidRPr="00A66D54">
        <w:t xml:space="preserve"> de </w:t>
      </w:r>
      <w:proofErr w:type="spellStart"/>
      <w:r w:rsidRPr="00A66D54">
        <w:t>intereses</w:t>
      </w:r>
      <w:proofErr w:type="spellEnd"/>
      <w:r w:rsidRPr="00A66D54">
        <w:t xml:space="preserve"> y la </w:t>
      </w:r>
      <w:proofErr w:type="spellStart"/>
      <w:r w:rsidRPr="00A66D54">
        <w:t>falta</w:t>
      </w:r>
      <w:proofErr w:type="spellEnd"/>
      <w:r w:rsidRPr="00A66D54">
        <w:t xml:space="preserve"> de </w:t>
      </w:r>
      <w:proofErr w:type="spellStart"/>
      <w:r w:rsidRPr="00A66D54">
        <w:t>responsabilidad</w:t>
      </w:r>
      <w:proofErr w:type="spellEnd"/>
      <w:r w:rsidRPr="00A66D54">
        <w:t xml:space="preserve"> en el </w:t>
      </w:r>
      <w:proofErr w:type="spellStart"/>
      <w:r w:rsidRPr="00A66D54">
        <w:t>programa</w:t>
      </w:r>
      <w:proofErr w:type="spellEnd"/>
      <w:r w:rsidRPr="00A66D54">
        <w:t xml:space="preserve"> actual.</w:t>
      </w:r>
    </w:p>
    <w:p w:rsidR="00712E64" w:rsidRDefault="00712E64" w:rsidP="00712E64"/>
    <w:p w:rsidR="006E71D6" w:rsidRDefault="006E71D6" w:rsidP="006E71D6">
      <w:r>
        <w:lastRenderedPageBreak/>
        <w:t xml:space="preserve">El </w:t>
      </w:r>
      <w:proofErr w:type="spellStart"/>
      <w:r>
        <w:t>proyecto</w:t>
      </w:r>
      <w:proofErr w:type="spellEnd"/>
      <w:r>
        <w:t xml:space="preserve"> de </w:t>
      </w:r>
      <w:proofErr w:type="spellStart"/>
      <w:r>
        <w:t>ley</w:t>
      </w:r>
      <w:proofErr w:type="spellEnd"/>
      <w:r>
        <w:t xml:space="preserve"> </w:t>
      </w:r>
      <w:proofErr w:type="spellStart"/>
      <w:r>
        <w:t>cambiará</w:t>
      </w:r>
      <w:proofErr w:type="spellEnd"/>
      <w:r>
        <w:t xml:space="preserve"> la </w:t>
      </w:r>
      <w:proofErr w:type="spellStart"/>
      <w:r>
        <w:t>composición</w:t>
      </w:r>
      <w:proofErr w:type="spellEnd"/>
      <w:r>
        <w:t xml:space="preserve"> de la </w:t>
      </w:r>
      <w:proofErr w:type="spellStart"/>
      <w:r>
        <w:t>comisión</w:t>
      </w:r>
      <w:proofErr w:type="spellEnd"/>
      <w:r>
        <w:t xml:space="preserve">, </w:t>
      </w:r>
      <w:proofErr w:type="spellStart"/>
      <w:r>
        <w:t>reestructurará</w:t>
      </w:r>
      <w:proofErr w:type="spellEnd"/>
      <w:r>
        <w:t xml:space="preserve"> la forma en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adjudican</w:t>
      </w:r>
      <w:proofErr w:type="spellEnd"/>
      <w:r>
        <w:t xml:space="preserve"> los </w:t>
      </w:r>
      <w:proofErr w:type="spellStart"/>
      <w:r>
        <w:t>contratos</w:t>
      </w:r>
      <w:proofErr w:type="spellEnd"/>
      <w:r>
        <w:t xml:space="preserve"> y </w:t>
      </w:r>
      <w:proofErr w:type="spellStart"/>
      <w:r>
        <w:t>creará</w:t>
      </w:r>
      <w:proofErr w:type="spellEnd"/>
      <w:r>
        <w:t xml:space="preserve"> un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fiduciario</w:t>
      </w:r>
      <w:proofErr w:type="spellEnd"/>
      <w:r>
        <w:t xml:space="preserve"> </w:t>
      </w:r>
      <w:proofErr w:type="spellStart"/>
      <w:r>
        <w:t>para</w:t>
      </w:r>
      <w:proofErr w:type="spellEnd"/>
    </w:p>
    <w:p w:rsidR="00712E64" w:rsidRDefault="00997DA1" w:rsidP="006E71D6">
      <w:proofErr w:type="spellStart"/>
      <w:r>
        <w:t>apoyar</w:t>
      </w:r>
      <w:proofErr w:type="spellEnd"/>
      <w:r>
        <w:t xml:space="preserve"> la </w:t>
      </w:r>
      <w:proofErr w:type="spellStart"/>
      <w:r>
        <w:t>integración</w:t>
      </w:r>
      <w:proofErr w:type="spellEnd"/>
      <w:r>
        <w:t xml:space="preserve"> </w:t>
      </w:r>
      <w:proofErr w:type="spellStart"/>
      <w:r>
        <w:t>orgánica</w:t>
      </w:r>
      <w:proofErr w:type="spellEnd"/>
    </w:p>
    <w:p w:rsidR="000D630A" w:rsidRDefault="000D630A" w:rsidP="006E71D6">
      <w:r w:rsidRPr="000D630A">
        <w:t xml:space="preserve">de los </w:t>
      </w:r>
      <w:proofErr w:type="spellStart"/>
      <w:r w:rsidRPr="000D630A">
        <w:t>trabajadores</w:t>
      </w:r>
      <w:proofErr w:type="spellEnd"/>
      <w:r w:rsidRPr="000D630A">
        <w:t xml:space="preserve"> con </w:t>
      </w:r>
      <w:proofErr w:type="spellStart"/>
      <w:r w:rsidRPr="000D630A">
        <w:t>discapacidad</w:t>
      </w:r>
      <w:proofErr w:type="spellEnd"/>
      <w:r w:rsidRPr="000D630A">
        <w:t xml:space="preserve"> en la </w:t>
      </w:r>
      <w:proofErr w:type="spellStart"/>
      <w:r w:rsidRPr="000D630A">
        <w:t>fuerza</w:t>
      </w:r>
      <w:proofErr w:type="spellEnd"/>
      <w:r w:rsidRPr="000D630A">
        <w:t xml:space="preserve"> </w:t>
      </w:r>
      <w:proofErr w:type="spellStart"/>
      <w:r w:rsidRPr="000D630A">
        <w:t>laboral</w:t>
      </w:r>
      <w:proofErr w:type="spellEnd"/>
      <w:r w:rsidRPr="000D630A">
        <w:t xml:space="preserve"> general.</w:t>
      </w:r>
    </w:p>
    <w:p w:rsidR="00712E64" w:rsidRDefault="00712E64" w:rsidP="00712E64"/>
    <w:p w:rsidR="00712E64" w:rsidRDefault="00FC5662" w:rsidP="00712E64">
      <w:r>
        <w:t>Meta.</w:t>
      </w:r>
      <w:r w:rsidR="0091210D">
        <w:t xml:space="preserve"> </w:t>
      </w:r>
      <w:proofErr w:type="spellStart"/>
      <w:r w:rsidRPr="00FC5662">
        <w:t>Aumentar</w:t>
      </w:r>
      <w:proofErr w:type="spellEnd"/>
      <w:r w:rsidRPr="00FC5662">
        <w:t xml:space="preserve"> y </w:t>
      </w:r>
      <w:proofErr w:type="spellStart"/>
      <w:r w:rsidRPr="00FC5662">
        <w:t>mejorar</w:t>
      </w:r>
      <w:proofErr w:type="spellEnd"/>
      <w:r w:rsidRPr="00FC5662">
        <w:t xml:space="preserve"> </w:t>
      </w:r>
      <w:proofErr w:type="spellStart"/>
      <w:r w:rsidRPr="00FC5662">
        <w:t>las</w:t>
      </w:r>
      <w:proofErr w:type="spellEnd"/>
      <w:r w:rsidRPr="00FC5662">
        <w:t xml:space="preserve"> </w:t>
      </w:r>
      <w:proofErr w:type="spellStart"/>
      <w:r w:rsidRPr="00FC5662">
        <w:t>oportunidades</w:t>
      </w:r>
      <w:proofErr w:type="spellEnd"/>
      <w:r w:rsidRPr="00FC5662">
        <w:t xml:space="preserve"> de </w:t>
      </w:r>
      <w:proofErr w:type="spellStart"/>
      <w:r w:rsidRPr="00FC5662">
        <w:t>empleo</w:t>
      </w:r>
      <w:proofErr w:type="spellEnd"/>
      <w:r w:rsidRPr="00FC5662">
        <w:t xml:space="preserve"> </w:t>
      </w:r>
      <w:proofErr w:type="spellStart"/>
      <w:r w:rsidRPr="00FC5662">
        <w:t>para</w:t>
      </w:r>
      <w:proofErr w:type="spellEnd"/>
      <w:r w:rsidRPr="00FC5662">
        <w:t xml:space="preserve"> </w:t>
      </w:r>
      <w:proofErr w:type="spellStart"/>
      <w:r w:rsidRPr="00FC5662">
        <w:t>las</w:t>
      </w:r>
      <w:proofErr w:type="spellEnd"/>
      <w:r w:rsidRPr="00FC5662">
        <w:t xml:space="preserve"> personas con </w:t>
      </w:r>
      <w:proofErr w:type="spellStart"/>
      <w:r w:rsidRPr="00FC5662">
        <w:t>discapacidad</w:t>
      </w:r>
      <w:proofErr w:type="spellEnd"/>
      <w:r w:rsidRPr="00FC5662">
        <w:t>.</w:t>
      </w:r>
      <w:r w:rsidR="00CC002B">
        <w:t xml:space="preserve"> </w:t>
      </w:r>
      <w:proofErr w:type="spellStart"/>
      <w:r w:rsidR="00CC002B">
        <w:t>Patrocine</w:t>
      </w:r>
      <w:proofErr w:type="spellEnd"/>
      <w:r w:rsidR="00F47118">
        <w:t xml:space="preserve"> la </w:t>
      </w:r>
      <w:proofErr w:type="spellStart"/>
      <w:r w:rsidR="00F47118">
        <w:t>Ley</w:t>
      </w:r>
      <w:proofErr w:type="spellEnd"/>
      <w:r w:rsidR="00712E64">
        <w:t xml:space="preserve"> </w:t>
      </w:r>
      <w:proofErr w:type="spellStart"/>
      <w:r w:rsidR="00B32C9B">
        <w:t>Laboral</w:t>
      </w:r>
      <w:proofErr w:type="spellEnd"/>
      <w:r w:rsidR="00B32C9B">
        <w:t xml:space="preserve"> </w:t>
      </w:r>
      <w:r w:rsidR="004C51C5">
        <w:t xml:space="preserve">de </w:t>
      </w:r>
      <w:proofErr w:type="spellStart"/>
      <w:r w:rsidR="004C51C5">
        <w:t>Discapacidad</w:t>
      </w:r>
      <w:proofErr w:type="spellEnd"/>
      <w:r w:rsidR="00712E64">
        <w:t>.</w:t>
      </w:r>
    </w:p>
    <w:p w:rsidR="00712E64" w:rsidRDefault="003F31E5" w:rsidP="00712E64">
      <w:proofErr w:type="spellStart"/>
      <w:r>
        <w:t>Más</w:t>
      </w:r>
      <w:proofErr w:type="spellEnd"/>
      <w:r>
        <w:t xml:space="preserve"> </w:t>
      </w:r>
      <w:proofErr w:type="spellStart"/>
      <w:r>
        <w:t>Informació</w:t>
      </w:r>
      <w:r w:rsidR="00712E64">
        <w:t>n</w:t>
      </w:r>
      <w:proofErr w:type="spellEnd"/>
    </w:p>
    <w:p w:rsidR="00712E64" w:rsidRDefault="00712E64" w:rsidP="00712E64"/>
    <w:p w:rsidR="00712E64" w:rsidRDefault="00417B81" w:rsidP="00712E64">
      <w:r>
        <w:t xml:space="preserve">Para </w:t>
      </w:r>
      <w:proofErr w:type="spellStart"/>
      <w:r>
        <w:t>obtener</w:t>
      </w:r>
      <w:proofErr w:type="spellEnd"/>
      <w:r w:rsidR="0045663B">
        <w:t xml:space="preserve"> </w:t>
      </w:r>
      <w:proofErr w:type="spellStart"/>
      <w:r w:rsidR="0045663B">
        <w:t>más</w:t>
      </w:r>
      <w:proofErr w:type="spellEnd"/>
      <w:r w:rsidR="0045663B">
        <w:t xml:space="preserve"> </w:t>
      </w:r>
      <w:proofErr w:type="spellStart"/>
      <w:r w:rsidR="0045663B">
        <w:t>informació</w:t>
      </w:r>
      <w:r w:rsidR="00323108">
        <w:t>n</w:t>
      </w:r>
      <w:proofErr w:type="spellEnd"/>
      <w:r w:rsidR="00323108">
        <w:t xml:space="preserve"> </w:t>
      </w:r>
      <w:proofErr w:type="spellStart"/>
      <w:r w:rsidR="00323108">
        <w:t>sobre</w:t>
      </w:r>
      <w:proofErr w:type="spellEnd"/>
      <w:r w:rsidR="00712E64">
        <w:t xml:space="preserve"> </w:t>
      </w:r>
      <w:r w:rsidR="002F0E4D">
        <w:t xml:space="preserve">la </w:t>
      </w:r>
      <w:proofErr w:type="spellStart"/>
      <w:r w:rsidR="002F0E4D">
        <w:t>Ley</w:t>
      </w:r>
      <w:proofErr w:type="spellEnd"/>
      <w:r w:rsidR="002F0E4D">
        <w:t xml:space="preserve"> </w:t>
      </w:r>
      <w:proofErr w:type="spellStart"/>
      <w:r w:rsidR="00B7690B">
        <w:t>Laboral</w:t>
      </w:r>
      <w:proofErr w:type="spellEnd"/>
      <w:r w:rsidR="00B7690B">
        <w:t xml:space="preserve"> </w:t>
      </w:r>
      <w:r w:rsidR="0018498F">
        <w:t xml:space="preserve">de </w:t>
      </w:r>
      <w:proofErr w:type="spellStart"/>
      <w:r w:rsidR="0018498F">
        <w:t>Discapacidad</w:t>
      </w:r>
      <w:proofErr w:type="spellEnd"/>
      <w:r w:rsidR="00712E64">
        <w:t xml:space="preserve">, </w:t>
      </w:r>
      <w:proofErr w:type="spellStart"/>
      <w:r w:rsidR="005549DA">
        <w:t>póngase</w:t>
      </w:r>
      <w:proofErr w:type="spellEnd"/>
      <w:r w:rsidR="005549DA">
        <w:t xml:space="preserve"> en </w:t>
      </w:r>
      <w:proofErr w:type="spellStart"/>
      <w:r w:rsidR="00712E64">
        <w:t>contact</w:t>
      </w:r>
      <w:r w:rsidR="005549DA">
        <w:t>o</w:t>
      </w:r>
      <w:proofErr w:type="spellEnd"/>
      <w:r w:rsidR="005549DA">
        <w:t xml:space="preserve"> con</w:t>
      </w:r>
      <w:r w:rsidR="00712E64">
        <w:t>:</w:t>
      </w:r>
    </w:p>
    <w:p w:rsidR="00712E64" w:rsidRDefault="00712E64" w:rsidP="00712E64"/>
    <w:p w:rsidR="00712E64" w:rsidRDefault="00712E64" w:rsidP="00712E64">
      <w:r>
        <w:t xml:space="preserve">Gabe </w:t>
      </w:r>
      <w:proofErr w:type="spellStart"/>
      <w:r>
        <w:t>Cazares</w:t>
      </w:r>
      <w:proofErr w:type="spellEnd"/>
      <w:r>
        <w:t xml:space="preserve">, </w:t>
      </w:r>
      <w:proofErr w:type="spellStart"/>
      <w:r w:rsidR="0098446A" w:rsidRPr="0098446A">
        <w:t>Gerente</w:t>
      </w:r>
      <w:proofErr w:type="spellEnd"/>
      <w:r w:rsidR="0098446A" w:rsidRPr="0098446A">
        <w:t xml:space="preserve"> de </w:t>
      </w:r>
      <w:proofErr w:type="spellStart"/>
      <w:r w:rsidR="0098446A" w:rsidRPr="0098446A">
        <w:t>Asuntos</w:t>
      </w:r>
      <w:proofErr w:type="spellEnd"/>
      <w:r w:rsidR="0098446A" w:rsidRPr="0098446A">
        <w:t xml:space="preserve"> </w:t>
      </w:r>
      <w:proofErr w:type="spellStart"/>
      <w:r w:rsidR="0098446A" w:rsidRPr="0098446A">
        <w:t>Gubernamentales</w:t>
      </w:r>
      <w:proofErr w:type="spellEnd"/>
      <w:r w:rsidR="0098446A" w:rsidRPr="0098446A">
        <w:t xml:space="preserve">, </w:t>
      </w:r>
      <w:proofErr w:type="spellStart"/>
      <w:r w:rsidR="0098446A" w:rsidRPr="0098446A">
        <w:t>Federación</w:t>
      </w:r>
      <w:proofErr w:type="spellEnd"/>
      <w:r w:rsidR="0098446A" w:rsidRPr="0098446A">
        <w:t xml:space="preserve"> </w:t>
      </w:r>
      <w:proofErr w:type="spellStart"/>
      <w:r w:rsidR="0098446A" w:rsidRPr="0098446A">
        <w:t>Nacional</w:t>
      </w:r>
      <w:proofErr w:type="spellEnd"/>
      <w:r w:rsidR="0098446A" w:rsidRPr="0098446A">
        <w:t xml:space="preserve"> de </w:t>
      </w:r>
      <w:proofErr w:type="spellStart"/>
      <w:r w:rsidR="0098446A" w:rsidRPr="0098446A">
        <w:t>Ciegos</w:t>
      </w:r>
      <w:proofErr w:type="spellEnd"/>
    </w:p>
    <w:p w:rsidR="00712E64" w:rsidRDefault="00C436AF" w:rsidP="00712E64">
      <w:proofErr w:type="spellStart"/>
      <w:r>
        <w:t>Teléfono</w:t>
      </w:r>
      <w:proofErr w:type="spellEnd"/>
      <w:r w:rsidR="00D35E44">
        <w:t xml:space="preserve">: 410-659-9314, </w:t>
      </w:r>
      <w:proofErr w:type="spellStart"/>
      <w:r w:rsidR="00D35E44">
        <w:t>extensió</w:t>
      </w:r>
      <w:r w:rsidR="00712E64">
        <w:t>n</w:t>
      </w:r>
      <w:proofErr w:type="spellEnd"/>
      <w:r w:rsidR="00712E64">
        <w:t xml:space="preserve"> 2206</w:t>
      </w:r>
    </w:p>
    <w:p w:rsidR="00712E64" w:rsidRDefault="004427BB" w:rsidP="00712E64"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 w:rsidR="00712E64">
        <w:t xml:space="preserve">: </w:t>
      </w:r>
    </w:p>
    <w:p w:rsidR="00B84838" w:rsidRDefault="00712E64" w:rsidP="00712E64">
      <w:r>
        <w:t>gcazares@nfb.org</w:t>
      </w:r>
    </w:p>
    <w:p w:rsidR="00B84838" w:rsidRDefault="00B81DA3" w:rsidP="00712E64">
      <w:r w:rsidRPr="00B81DA3">
        <w:t>https://nfb.org/2019-legislative-agenda/dea</w:t>
      </w:r>
    </w:p>
    <w:sectPr w:rsidR="00B84838" w:rsidSect="00447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B6C" w:rsidRDefault="00031B6C" w:rsidP="0042097C">
      <w:pPr>
        <w:spacing w:after="0" w:line="240" w:lineRule="auto"/>
      </w:pPr>
      <w:r>
        <w:separator/>
      </w:r>
    </w:p>
  </w:endnote>
  <w:endnote w:type="continuationSeparator" w:id="0">
    <w:p w:rsidR="00031B6C" w:rsidRDefault="00031B6C" w:rsidP="0042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35" w:rsidRDefault="003939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35" w:rsidRDefault="003939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35" w:rsidRDefault="003939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B6C" w:rsidRDefault="00031B6C" w:rsidP="0042097C">
      <w:pPr>
        <w:spacing w:after="0" w:line="240" w:lineRule="auto"/>
      </w:pPr>
      <w:r>
        <w:separator/>
      </w:r>
    </w:p>
  </w:footnote>
  <w:footnote w:type="continuationSeparator" w:id="0">
    <w:p w:rsidR="00031B6C" w:rsidRDefault="00031B6C" w:rsidP="0042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35" w:rsidRDefault="003939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35" w:rsidRDefault="003939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35" w:rsidRDefault="003939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97B1B"/>
    <w:rsid w:val="00015595"/>
    <w:rsid w:val="0001689B"/>
    <w:rsid w:val="00031B6C"/>
    <w:rsid w:val="00033A71"/>
    <w:rsid w:val="00041450"/>
    <w:rsid w:val="00045699"/>
    <w:rsid w:val="00055BA6"/>
    <w:rsid w:val="00077299"/>
    <w:rsid w:val="00080049"/>
    <w:rsid w:val="0008713A"/>
    <w:rsid w:val="00093134"/>
    <w:rsid w:val="000A097F"/>
    <w:rsid w:val="000C17A8"/>
    <w:rsid w:val="000D1983"/>
    <w:rsid w:val="000D630A"/>
    <w:rsid w:val="00106DCD"/>
    <w:rsid w:val="00107C00"/>
    <w:rsid w:val="00145AEA"/>
    <w:rsid w:val="00156490"/>
    <w:rsid w:val="0016164C"/>
    <w:rsid w:val="00161EA8"/>
    <w:rsid w:val="00163149"/>
    <w:rsid w:val="0018498F"/>
    <w:rsid w:val="001C3D18"/>
    <w:rsid w:val="001E1F92"/>
    <w:rsid w:val="001E7A91"/>
    <w:rsid w:val="001F57E6"/>
    <w:rsid w:val="001F71B8"/>
    <w:rsid w:val="0020677D"/>
    <w:rsid w:val="00207E9F"/>
    <w:rsid w:val="002208F5"/>
    <w:rsid w:val="002372EA"/>
    <w:rsid w:val="00244F57"/>
    <w:rsid w:val="002475A8"/>
    <w:rsid w:val="002735FE"/>
    <w:rsid w:val="00283FE3"/>
    <w:rsid w:val="002910A2"/>
    <w:rsid w:val="002A094A"/>
    <w:rsid w:val="002D054F"/>
    <w:rsid w:val="002F0E4D"/>
    <w:rsid w:val="002F204E"/>
    <w:rsid w:val="002F3D2F"/>
    <w:rsid w:val="00300412"/>
    <w:rsid w:val="003221AA"/>
    <w:rsid w:val="00323108"/>
    <w:rsid w:val="003326D8"/>
    <w:rsid w:val="0033608E"/>
    <w:rsid w:val="00350494"/>
    <w:rsid w:val="0035430D"/>
    <w:rsid w:val="00366240"/>
    <w:rsid w:val="003775C4"/>
    <w:rsid w:val="00381A39"/>
    <w:rsid w:val="00393935"/>
    <w:rsid w:val="003C08CB"/>
    <w:rsid w:val="003F224B"/>
    <w:rsid w:val="003F31E5"/>
    <w:rsid w:val="003F5A4E"/>
    <w:rsid w:val="00401053"/>
    <w:rsid w:val="00403D14"/>
    <w:rsid w:val="0040644E"/>
    <w:rsid w:val="00411ED1"/>
    <w:rsid w:val="0041216F"/>
    <w:rsid w:val="00417B81"/>
    <w:rsid w:val="0042097C"/>
    <w:rsid w:val="00431080"/>
    <w:rsid w:val="00441E46"/>
    <w:rsid w:val="004427BB"/>
    <w:rsid w:val="00447E68"/>
    <w:rsid w:val="0045663B"/>
    <w:rsid w:val="00463D7F"/>
    <w:rsid w:val="004677F1"/>
    <w:rsid w:val="00493CFD"/>
    <w:rsid w:val="00494621"/>
    <w:rsid w:val="004A38BF"/>
    <w:rsid w:val="004A4C34"/>
    <w:rsid w:val="004C0693"/>
    <w:rsid w:val="004C34D0"/>
    <w:rsid w:val="004C51C5"/>
    <w:rsid w:val="004D725C"/>
    <w:rsid w:val="004E0878"/>
    <w:rsid w:val="004E13E2"/>
    <w:rsid w:val="004E7BE0"/>
    <w:rsid w:val="004F2B0F"/>
    <w:rsid w:val="004F739D"/>
    <w:rsid w:val="00507268"/>
    <w:rsid w:val="00510C2D"/>
    <w:rsid w:val="005263E2"/>
    <w:rsid w:val="00540AD6"/>
    <w:rsid w:val="00542234"/>
    <w:rsid w:val="005549DA"/>
    <w:rsid w:val="00565F05"/>
    <w:rsid w:val="00577D9F"/>
    <w:rsid w:val="00584DEA"/>
    <w:rsid w:val="00592F2A"/>
    <w:rsid w:val="00593E19"/>
    <w:rsid w:val="00594494"/>
    <w:rsid w:val="0059718A"/>
    <w:rsid w:val="005A7271"/>
    <w:rsid w:val="005C6654"/>
    <w:rsid w:val="005D1805"/>
    <w:rsid w:val="005D65FC"/>
    <w:rsid w:val="0060009E"/>
    <w:rsid w:val="00603617"/>
    <w:rsid w:val="006104DC"/>
    <w:rsid w:val="0061494B"/>
    <w:rsid w:val="006170BA"/>
    <w:rsid w:val="00626306"/>
    <w:rsid w:val="0063692C"/>
    <w:rsid w:val="00640591"/>
    <w:rsid w:val="0066388A"/>
    <w:rsid w:val="00664793"/>
    <w:rsid w:val="006800F8"/>
    <w:rsid w:val="006C4899"/>
    <w:rsid w:val="006C6BD6"/>
    <w:rsid w:val="006E71D6"/>
    <w:rsid w:val="00701C06"/>
    <w:rsid w:val="00705AC4"/>
    <w:rsid w:val="00712E64"/>
    <w:rsid w:val="00715695"/>
    <w:rsid w:val="00715A34"/>
    <w:rsid w:val="00734FA1"/>
    <w:rsid w:val="00740D25"/>
    <w:rsid w:val="00757D0C"/>
    <w:rsid w:val="00776079"/>
    <w:rsid w:val="007867E9"/>
    <w:rsid w:val="0079013C"/>
    <w:rsid w:val="007A73EC"/>
    <w:rsid w:val="007A76D5"/>
    <w:rsid w:val="007B55E0"/>
    <w:rsid w:val="007B7821"/>
    <w:rsid w:val="007C2617"/>
    <w:rsid w:val="007C427C"/>
    <w:rsid w:val="007D1E18"/>
    <w:rsid w:val="007E497C"/>
    <w:rsid w:val="00820F6B"/>
    <w:rsid w:val="00823734"/>
    <w:rsid w:val="00842113"/>
    <w:rsid w:val="008439F0"/>
    <w:rsid w:val="00850FDE"/>
    <w:rsid w:val="00851A95"/>
    <w:rsid w:val="00890496"/>
    <w:rsid w:val="00891E9D"/>
    <w:rsid w:val="00895CCE"/>
    <w:rsid w:val="00896AED"/>
    <w:rsid w:val="00896BCA"/>
    <w:rsid w:val="008B71CE"/>
    <w:rsid w:val="008D0968"/>
    <w:rsid w:val="008D57FE"/>
    <w:rsid w:val="008E6685"/>
    <w:rsid w:val="008E6766"/>
    <w:rsid w:val="008F00C0"/>
    <w:rsid w:val="008F0EE4"/>
    <w:rsid w:val="0090327D"/>
    <w:rsid w:val="0091210D"/>
    <w:rsid w:val="009157D3"/>
    <w:rsid w:val="00931DCA"/>
    <w:rsid w:val="00932BED"/>
    <w:rsid w:val="0093736C"/>
    <w:rsid w:val="0095620A"/>
    <w:rsid w:val="009569CA"/>
    <w:rsid w:val="009605C8"/>
    <w:rsid w:val="009643C0"/>
    <w:rsid w:val="00982A64"/>
    <w:rsid w:val="0098446A"/>
    <w:rsid w:val="00997B1B"/>
    <w:rsid w:val="00997DA1"/>
    <w:rsid w:val="009B2650"/>
    <w:rsid w:val="009B2C55"/>
    <w:rsid w:val="009B538A"/>
    <w:rsid w:val="009C1852"/>
    <w:rsid w:val="009C19A7"/>
    <w:rsid w:val="009E30B8"/>
    <w:rsid w:val="009E4582"/>
    <w:rsid w:val="009E45B8"/>
    <w:rsid w:val="00A054A2"/>
    <w:rsid w:val="00A16AC4"/>
    <w:rsid w:val="00A25EFD"/>
    <w:rsid w:val="00A5607F"/>
    <w:rsid w:val="00A60E73"/>
    <w:rsid w:val="00A66D54"/>
    <w:rsid w:val="00A751AF"/>
    <w:rsid w:val="00AC277D"/>
    <w:rsid w:val="00AC3588"/>
    <w:rsid w:val="00AC63B5"/>
    <w:rsid w:val="00AE02C2"/>
    <w:rsid w:val="00AE4B18"/>
    <w:rsid w:val="00AE7A7B"/>
    <w:rsid w:val="00AF0B43"/>
    <w:rsid w:val="00B01EA5"/>
    <w:rsid w:val="00B24849"/>
    <w:rsid w:val="00B32C9B"/>
    <w:rsid w:val="00B545B9"/>
    <w:rsid w:val="00B7690B"/>
    <w:rsid w:val="00B805C5"/>
    <w:rsid w:val="00B81DA3"/>
    <w:rsid w:val="00B84838"/>
    <w:rsid w:val="00B8681D"/>
    <w:rsid w:val="00BA5B5A"/>
    <w:rsid w:val="00BB4CD4"/>
    <w:rsid w:val="00BC7564"/>
    <w:rsid w:val="00BE40D8"/>
    <w:rsid w:val="00BF6494"/>
    <w:rsid w:val="00C02466"/>
    <w:rsid w:val="00C10C75"/>
    <w:rsid w:val="00C16404"/>
    <w:rsid w:val="00C21342"/>
    <w:rsid w:val="00C404DC"/>
    <w:rsid w:val="00C436AF"/>
    <w:rsid w:val="00C457E5"/>
    <w:rsid w:val="00C45A27"/>
    <w:rsid w:val="00C54B8E"/>
    <w:rsid w:val="00C56E77"/>
    <w:rsid w:val="00C70D6B"/>
    <w:rsid w:val="00C804BD"/>
    <w:rsid w:val="00C87FCB"/>
    <w:rsid w:val="00C948EC"/>
    <w:rsid w:val="00C964EE"/>
    <w:rsid w:val="00CA26EB"/>
    <w:rsid w:val="00CA7AA8"/>
    <w:rsid w:val="00CC002B"/>
    <w:rsid w:val="00CC1E08"/>
    <w:rsid w:val="00CC4549"/>
    <w:rsid w:val="00CC7F64"/>
    <w:rsid w:val="00CF2A13"/>
    <w:rsid w:val="00D043CF"/>
    <w:rsid w:val="00D239DE"/>
    <w:rsid w:val="00D25EDA"/>
    <w:rsid w:val="00D319EA"/>
    <w:rsid w:val="00D3369B"/>
    <w:rsid w:val="00D35E44"/>
    <w:rsid w:val="00D412B4"/>
    <w:rsid w:val="00D42BED"/>
    <w:rsid w:val="00D46D3B"/>
    <w:rsid w:val="00D612A8"/>
    <w:rsid w:val="00D620D4"/>
    <w:rsid w:val="00D74311"/>
    <w:rsid w:val="00D82418"/>
    <w:rsid w:val="00D95B42"/>
    <w:rsid w:val="00D96E3C"/>
    <w:rsid w:val="00DA5075"/>
    <w:rsid w:val="00DB47E5"/>
    <w:rsid w:val="00DC5769"/>
    <w:rsid w:val="00DC7C70"/>
    <w:rsid w:val="00DD18FA"/>
    <w:rsid w:val="00DD4A4E"/>
    <w:rsid w:val="00DD5E06"/>
    <w:rsid w:val="00E00176"/>
    <w:rsid w:val="00E404A1"/>
    <w:rsid w:val="00E45A00"/>
    <w:rsid w:val="00E47621"/>
    <w:rsid w:val="00E81045"/>
    <w:rsid w:val="00E81C42"/>
    <w:rsid w:val="00E836AA"/>
    <w:rsid w:val="00E869E8"/>
    <w:rsid w:val="00E960C2"/>
    <w:rsid w:val="00EC2722"/>
    <w:rsid w:val="00EC3463"/>
    <w:rsid w:val="00EE5310"/>
    <w:rsid w:val="00EF3972"/>
    <w:rsid w:val="00F060BA"/>
    <w:rsid w:val="00F15ED8"/>
    <w:rsid w:val="00F207FC"/>
    <w:rsid w:val="00F31AF8"/>
    <w:rsid w:val="00F403F2"/>
    <w:rsid w:val="00F47118"/>
    <w:rsid w:val="00F54804"/>
    <w:rsid w:val="00F56914"/>
    <w:rsid w:val="00F57314"/>
    <w:rsid w:val="00F70F6D"/>
    <w:rsid w:val="00F7540E"/>
    <w:rsid w:val="00F94544"/>
    <w:rsid w:val="00F97BFF"/>
    <w:rsid w:val="00FA472C"/>
    <w:rsid w:val="00FC00E9"/>
    <w:rsid w:val="00FC5662"/>
    <w:rsid w:val="00FD34B2"/>
    <w:rsid w:val="00FE4083"/>
    <w:rsid w:val="00FF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97C"/>
  </w:style>
  <w:style w:type="paragraph" w:styleId="Footer">
    <w:name w:val="footer"/>
    <w:basedOn w:val="Normal"/>
    <w:link w:val="Foot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265</cp:revision>
  <dcterms:created xsi:type="dcterms:W3CDTF">2019-01-04T20:21:00Z</dcterms:created>
  <dcterms:modified xsi:type="dcterms:W3CDTF">2019-01-05T00:00:00Z</dcterms:modified>
</cp:coreProperties>
</file>