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74" w:rsidRDefault="00D57E74" w:rsidP="004036BF">
      <w:pPr>
        <w:pStyle w:val="ContactInfo"/>
        <w:rPr>
          <w:rFonts w:ascii="Arial" w:hAnsi="Arial" w:cs="Arial"/>
          <w:color w:val="auto"/>
          <w:szCs w:val="24"/>
        </w:rPr>
      </w:pPr>
      <w:bookmarkStart w:id="0" w:name="_GoBack"/>
      <w:bookmarkEnd w:id="0"/>
    </w:p>
    <w:p w:rsidR="00D57E74" w:rsidRPr="00D57E74" w:rsidRDefault="00D57E74" w:rsidP="004036BF">
      <w:pPr>
        <w:pStyle w:val="ContactInfo"/>
        <w:rPr>
          <w:rFonts w:ascii="Times New Roman" w:hAnsi="Times New Roman" w:cs="Times New Roman"/>
          <w:color w:val="auto"/>
          <w:sz w:val="36"/>
          <w:szCs w:val="36"/>
        </w:rPr>
      </w:pPr>
      <w:r w:rsidRPr="00D57E74">
        <w:rPr>
          <w:rFonts w:ascii="Times New Roman" w:hAnsi="Times New Roman" w:cs="Times New Roman"/>
          <w:color w:val="auto"/>
          <w:sz w:val="36"/>
          <w:szCs w:val="36"/>
        </w:rPr>
        <w:t>What to Expect</w:t>
      </w:r>
    </w:p>
    <w:p w:rsidR="00D57E74" w:rsidRPr="00D57E74" w:rsidRDefault="00D57E74" w:rsidP="004036BF">
      <w:pPr>
        <w:pStyle w:val="ContactInfo"/>
        <w:rPr>
          <w:rFonts w:ascii="Times New Roman" w:hAnsi="Times New Roman" w:cs="Times New Roman"/>
          <w:color w:val="auto"/>
          <w:szCs w:val="24"/>
        </w:rPr>
      </w:pPr>
    </w:p>
    <w:p w:rsidR="004036BF" w:rsidRPr="002C2578" w:rsidRDefault="004036BF" w:rsidP="004036BF">
      <w:pPr>
        <w:pStyle w:val="ContactInfo"/>
        <w:rPr>
          <w:rFonts w:ascii="Times New Roman" w:hAnsi="Times New Roman" w:cs="Times New Roman"/>
          <w:color w:val="auto"/>
          <w:sz w:val="28"/>
          <w:szCs w:val="24"/>
        </w:rPr>
      </w:pPr>
      <w:r w:rsidRPr="002C2578">
        <w:rPr>
          <w:rFonts w:ascii="Times New Roman" w:hAnsi="Times New Roman" w:cs="Times New Roman"/>
          <w:color w:val="auto"/>
          <w:sz w:val="28"/>
          <w:szCs w:val="24"/>
        </w:rPr>
        <w:t>Disability Branch, Office of Civil Rights &amp; Liberties, Ombudsman, and Traveler Engagement</w:t>
      </w:r>
    </w:p>
    <w:p w:rsidR="009441EA" w:rsidRPr="00BD5F36" w:rsidRDefault="009441EA" w:rsidP="00D71152">
      <w:pPr>
        <w:pStyle w:val="NoSpacing"/>
        <w:jc w:val="both"/>
        <w:rPr>
          <w:rFonts w:ascii="Times New Roman" w:hAnsi="Times New Roman"/>
          <w:sz w:val="28"/>
        </w:rPr>
      </w:pPr>
    </w:p>
    <w:p w:rsidR="004036BF" w:rsidRPr="00D57E74" w:rsidRDefault="004036BF" w:rsidP="00D71152">
      <w:pPr>
        <w:pStyle w:val="NoSpacing"/>
        <w:jc w:val="both"/>
        <w:rPr>
          <w:rFonts w:ascii="Times New Roman" w:hAnsi="Times New Roman"/>
          <w:b/>
          <w:sz w:val="28"/>
        </w:rPr>
      </w:pPr>
      <w:r w:rsidRPr="00D57E74">
        <w:rPr>
          <w:rFonts w:ascii="Times New Roman" w:hAnsi="Times New Roman"/>
          <w:sz w:val="28"/>
        </w:rPr>
        <w:t>The Transportation Security Administration is committed to ensuring access and serving all individuals with disabilities with R</w:t>
      </w:r>
      <w:r w:rsidR="00D57E74" w:rsidRPr="00D57E74">
        <w:rPr>
          <w:rFonts w:ascii="Times New Roman" w:hAnsi="Times New Roman"/>
          <w:sz w:val="28"/>
        </w:rPr>
        <w:t>espect and Dignity</w:t>
      </w:r>
      <w:r w:rsidRPr="00D57E74">
        <w:rPr>
          <w:rFonts w:ascii="Times New Roman" w:hAnsi="Times New Roman"/>
          <w:sz w:val="28"/>
        </w:rPr>
        <w:t>.  We hope this guidance will facilitate your security checkpoint screening experience.</w:t>
      </w:r>
    </w:p>
    <w:p w:rsidR="004036BF" w:rsidRPr="00D57E74" w:rsidRDefault="004036BF" w:rsidP="004036BF">
      <w:pPr>
        <w:pStyle w:val="ContactInfo"/>
        <w:ind w:left="720"/>
        <w:rPr>
          <w:rFonts w:ascii="Times New Roman" w:hAnsi="Times New Roman" w:cs="Times New Roman"/>
          <w:color w:val="auto"/>
          <w:sz w:val="28"/>
          <w:szCs w:val="32"/>
        </w:rPr>
      </w:pPr>
    </w:p>
    <w:p w:rsidR="008323B7" w:rsidRPr="00D57E74" w:rsidRDefault="004036BF" w:rsidP="00912058">
      <w:pPr>
        <w:pStyle w:val="NoSpacing"/>
        <w:jc w:val="both"/>
        <w:rPr>
          <w:rFonts w:ascii="Times New Roman" w:hAnsi="Times New Roman"/>
          <w:sz w:val="28"/>
        </w:rPr>
      </w:pPr>
      <w:r w:rsidRPr="00D57E74">
        <w:rPr>
          <w:rFonts w:ascii="Times New Roman" w:hAnsi="Times New Roman"/>
          <w:sz w:val="28"/>
        </w:rPr>
        <w:t>If you are enrolled in a trusted traveler program (TSA Precheck, Global Entry, NEXUS, SENTRI), enter your Known Traveler Number or PASS ID when making airline reservations.  When you check in for a flight, look for the TSA Precheck boarding pass indicator.</w:t>
      </w:r>
    </w:p>
    <w:p w:rsidR="00BD5F36" w:rsidRPr="00D57E74" w:rsidRDefault="00BD5F36" w:rsidP="00BD5F36">
      <w:pPr>
        <w:pStyle w:val="NoSpacing"/>
        <w:rPr>
          <w:rFonts w:ascii="Times New Roman" w:hAnsi="Times New Roman"/>
          <w:lang w:eastAsia="ja-JP"/>
        </w:rPr>
      </w:pPr>
    </w:p>
    <w:p w:rsidR="00BD5F36" w:rsidRPr="00D57E74" w:rsidRDefault="00CD42F2" w:rsidP="00BD5F36">
      <w:pPr>
        <w:pStyle w:val="NoSpacing"/>
        <w:rPr>
          <w:rFonts w:ascii="Times New Roman" w:hAnsi="Times New Roman"/>
          <w:sz w:val="28"/>
          <w:szCs w:val="28"/>
        </w:rPr>
      </w:pPr>
      <w:r>
        <w:rPr>
          <w:rFonts w:ascii="Times New Roman" w:hAnsi="Times New Roman"/>
          <w:sz w:val="28"/>
          <w:szCs w:val="28"/>
        </w:rPr>
        <w:t>February 2020 is Heart and Stroke Awarene</w:t>
      </w:r>
      <w:r w:rsidR="00256D4E" w:rsidRPr="00D57E74">
        <w:rPr>
          <w:rFonts w:ascii="Times New Roman" w:hAnsi="Times New Roman"/>
          <w:sz w:val="28"/>
          <w:szCs w:val="28"/>
        </w:rPr>
        <w:t>ss Month.</w:t>
      </w:r>
    </w:p>
    <w:p w:rsidR="00256D4E" w:rsidRPr="00D57E74" w:rsidRDefault="00256D4E" w:rsidP="00BD5F36">
      <w:pPr>
        <w:pStyle w:val="NoSpacing"/>
        <w:rPr>
          <w:rFonts w:ascii="Times New Roman" w:hAnsi="Times New Roman"/>
          <w:sz w:val="28"/>
          <w:szCs w:val="28"/>
        </w:rPr>
      </w:pPr>
    </w:p>
    <w:p w:rsidR="00256D4E" w:rsidRPr="00D57E74" w:rsidRDefault="00256D4E" w:rsidP="00256D4E">
      <w:pPr>
        <w:pStyle w:val="NoSpacing"/>
        <w:spacing w:line="276" w:lineRule="auto"/>
        <w:rPr>
          <w:rFonts w:ascii="Times New Roman" w:hAnsi="Times New Roman"/>
          <w:sz w:val="28"/>
          <w:szCs w:val="28"/>
        </w:rPr>
      </w:pPr>
      <w:r w:rsidRPr="00D57E74">
        <w:rPr>
          <w:rFonts w:ascii="Times New Roman" w:hAnsi="Times New Roman"/>
          <w:sz w:val="28"/>
          <w:szCs w:val="28"/>
        </w:rPr>
        <w:t>The following information is p</w:t>
      </w:r>
      <w:r w:rsidR="00734F60">
        <w:rPr>
          <w:rFonts w:ascii="Times New Roman" w:hAnsi="Times New Roman"/>
          <w:sz w:val="28"/>
          <w:szCs w:val="28"/>
        </w:rPr>
        <w:t xml:space="preserve">rovided to assist travelers </w:t>
      </w:r>
      <w:r w:rsidRPr="00D57E74">
        <w:rPr>
          <w:rFonts w:ascii="Times New Roman" w:hAnsi="Times New Roman"/>
          <w:sz w:val="28"/>
          <w:szCs w:val="28"/>
        </w:rPr>
        <w:t>us</w:t>
      </w:r>
      <w:r w:rsidR="00734F60">
        <w:rPr>
          <w:rFonts w:ascii="Times New Roman" w:hAnsi="Times New Roman"/>
          <w:sz w:val="28"/>
          <w:szCs w:val="28"/>
        </w:rPr>
        <w:t>ing</w:t>
      </w:r>
      <w:r w:rsidRPr="00D57E74">
        <w:rPr>
          <w:rFonts w:ascii="Times New Roman" w:hAnsi="Times New Roman"/>
          <w:sz w:val="28"/>
          <w:szCs w:val="28"/>
        </w:rPr>
        <w:t xml:space="preserve"> the Standard Screening lanes or the TSA Precheck (TSA Pre</w:t>
      </w:r>
      <w:r w:rsidRPr="00D57E74">
        <w:rPr>
          <w:rFonts w:ascii="Segoe UI Symbol" w:hAnsi="Segoe UI Symbol" w:cs="Segoe UI Symbol"/>
          <w:sz w:val="28"/>
          <w:szCs w:val="28"/>
        </w:rPr>
        <w:t>✓</w:t>
      </w:r>
      <w:r w:rsidRPr="00D57E74">
        <w:rPr>
          <w:rFonts w:ascii="Times New Roman" w:hAnsi="Times New Roman"/>
          <w:sz w:val="28"/>
          <w:szCs w:val="28"/>
          <w:vertAlign w:val="superscript"/>
        </w:rPr>
        <w:t>®</w:t>
      </w:r>
      <w:r w:rsidRPr="00D57E74">
        <w:rPr>
          <w:rFonts w:ascii="Times New Roman" w:hAnsi="Times New Roman"/>
          <w:sz w:val="28"/>
          <w:szCs w:val="28"/>
        </w:rPr>
        <w:t xml:space="preserve">) lanes.  For additional security screening information, please visit the </w:t>
      </w:r>
      <w:hyperlink r:id="rId7" w:history="1">
        <w:r w:rsidRPr="00D57E74">
          <w:rPr>
            <w:rStyle w:val="Hyperlink"/>
            <w:rFonts w:ascii="Times New Roman" w:hAnsi="Times New Roman"/>
            <w:color w:val="auto"/>
            <w:sz w:val="28"/>
            <w:szCs w:val="28"/>
            <w:u w:val="none"/>
          </w:rPr>
          <w:t>Special Procedures</w:t>
        </w:r>
      </w:hyperlink>
      <w:r w:rsidRPr="00D57E74">
        <w:rPr>
          <w:rFonts w:ascii="Times New Roman" w:hAnsi="Times New Roman"/>
          <w:sz w:val="28"/>
          <w:szCs w:val="28"/>
        </w:rPr>
        <w:t xml:space="preserve"> page on TSA.gov.</w:t>
      </w:r>
    </w:p>
    <w:p w:rsidR="00BD5F36" w:rsidRPr="00BD5F36" w:rsidRDefault="00BD5F36" w:rsidP="00DF7469">
      <w:pPr>
        <w:pStyle w:val="NoSpacing"/>
      </w:pPr>
    </w:p>
    <w:p w:rsidR="003027DC" w:rsidRPr="00DF7469" w:rsidRDefault="00D57E74" w:rsidP="00BD5F36">
      <w:pPr>
        <w:rPr>
          <w:rFonts w:ascii="Times New Roman" w:hAnsi="Times New Roman" w:cs="Times New Roman"/>
          <w:sz w:val="28"/>
          <w:szCs w:val="28"/>
        </w:rPr>
      </w:pPr>
      <w:r>
        <w:rPr>
          <w:rFonts w:ascii="Times New Roman" w:hAnsi="Times New Roman" w:cs="Times New Roman"/>
          <w:sz w:val="28"/>
          <w:szCs w:val="28"/>
        </w:rPr>
        <w:t>Standard S</w:t>
      </w:r>
      <w:r w:rsidRPr="00DF7469">
        <w:rPr>
          <w:rFonts w:ascii="Times New Roman" w:hAnsi="Times New Roman" w:cs="Times New Roman"/>
          <w:sz w:val="28"/>
          <w:szCs w:val="28"/>
        </w:rPr>
        <w:t>creening</w:t>
      </w:r>
    </w:p>
    <w:p w:rsidR="00871846" w:rsidRDefault="00677CBE" w:rsidP="00871846">
      <w:pPr>
        <w:pStyle w:val="ItemDescription"/>
        <w:rPr>
          <w:rFonts w:ascii="Times New Roman" w:hAnsi="Times New Roman" w:cs="Times New Roman"/>
          <w:sz w:val="28"/>
          <w:szCs w:val="28"/>
        </w:rPr>
      </w:pPr>
      <w:r w:rsidRPr="00DF7469">
        <w:rPr>
          <w:rFonts w:ascii="Times New Roman" w:hAnsi="Times New Roman" w:cs="Times New Roman"/>
          <w:sz w:val="28"/>
          <w:szCs w:val="28"/>
        </w:rPr>
        <w:t>Travelers without TSA Precheck on their boarding passes should:</w:t>
      </w:r>
    </w:p>
    <w:p w:rsidR="00871846" w:rsidRDefault="00871846" w:rsidP="00871846">
      <w:pPr>
        <w:pStyle w:val="ItemDescription"/>
        <w:rPr>
          <w:rFonts w:ascii="Times New Roman" w:hAnsi="Times New Roman"/>
          <w:sz w:val="28"/>
          <w:szCs w:val="28"/>
        </w:rPr>
      </w:pPr>
      <w:r>
        <w:rPr>
          <w:rFonts w:ascii="Times New Roman" w:hAnsi="Times New Roman" w:cs="Times New Roman"/>
          <w:sz w:val="28"/>
          <w:szCs w:val="28"/>
        </w:rPr>
        <w:tab/>
      </w:r>
      <w:r w:rsidR="00677CBE" w:rsidRPr="00DF7469">
        <w:rPr>
          <w:rFonts w:ascii="Times New Roman" w:hAnsi="Times New Roman"/>
          <w:sz w:val="28"/>
          <w:szCs w:val="28"/>
        </w:rPr>
        <w:t>Proceed to the standard screening line;</w:t>
      </w:r>
    </w:p>
    <w:p w:rsidR="00871846" w:rsidRDefault="00871846" w:rsidP="00871846">
      <w:pPr>
        <w:pStyle w:val="ItemDescription"/>
        <w:rPr>
          <w:rFonts w:ascii="Times New Roman" w:hAnsi="Times New Roman"/>
          <w:sz w:val="28"/>
          <w:szCs w:val="28"/>
        </w:rPr>
      </w:pPr>
      <w:r>
        <w:rPr>
          <w:rFonts w:ascii="Times New Roman" w:hAnsi="Times New Roman"/>
          <w:sz w:val="28"/>
          <w:szCs w:val="28"/>
        </w:rPr>
        <w:tab/>
      </w:r>
      <w:r w:rsidR="00677CBE" w:rsidRPr="00DF7469">
        <w:rPr>
          <w:rFonts w:ascii="Times New Roman" w:hAnsi="Times New Roman"/>
          <w:sz w:val="28"/>
          <w:szCs w:val="28"/>
        </w:rPr>
        <w:t>Present your boarding pass and government-issued ID to t</w:t>
      </w:r>
      <w:r>
        <w:rPr>
          <w:rFonts w:ascii="Times New Roman" w:hAnsi="Times New Roman"/>
          <w:sz w:val="28"/>
          <w:szCs w:val="28"/>
        </w:rPr>
        <w:t>he TSA travel document checker;</w:t>
      </w:r>
    </w:p>
    <w:p w:rsidR="00677CBE" w:rsidRPr="00871846" w:rsidRDefault="00871846" w:rsidP="00871846">
      <w:pPr>
        <w:pStyle w:val="ItemDescription"/>
        <w:rPr>
          <w:rFonts w:ascii="Times New Roman" w:hAnsi="Times New Roman" w:cs="Times New Roman"/>
          <w:sz w:val="28"/>
          <w:szCs w:val="28"/>
        </w:rPr>
      </w:pPr>
      <w:r>
        <w:rPr>
          <w:rFonts w:ascii="Times New Roman" w:hAnsi="Times New Roman"/>
          <w:sz w:val="28"/>
          <w:szCs w:val="28"/>
        </w:rPr>
        <w:tab/>
      </w:r>
      <w:r w:rsidR="00677CBE" w:rsidRPr="00DF7469">
        <w:rPr>
          <w:rFonts w:ascii="Times New Roman" w:hAnsi="Times New Roman"/>
          <w:sz w:val="28"/>
          <w:szCs w:val="28"/>
        </w:rPr>
        <w:t xml:space="preserve">The TSA travel document checker will </w:t>
      </w:r>
      <w:r w:rsidR="00734F60">
        <w:rPr>
          <w:rFonts w:ascii="Times New Roman" w:hAnsi="Times New Roman"/>
          <w:sz w:val="28"/>
          <w:szCs w:val="28"/>
        </w:rPr>
        <w:t xml:space="preserve">scan your boarding pass barcode, verify your identification and </w:t>
      </w:r>
      <w:r>
        <w:rPr>
          <w:rFonts w:ascii="Times New Roman" w:hAnsi="Times New Roman"/>
          <w:sz w:val="28"/>
          <w:szCs w:val="28"/>
        </w:rPr>
        <w:tab/>
      </w:r>
      <w:r w:rsidR="00734F60">
        <w:rPr>
          <w:rFonts w:ascii="Times New Roman" w:hAnsi="Times New Roman"/>
          <w:sz w:val="28"/>
          <w:szCs w:val="28"/>
        </w:rPr>
        <w:t>validate your travel document.</w:t>
      </w:r>
    </w:p>
    <w:p w:rsidR="00677CBE" w:rsidRPr="00DF7469" w:rsidRDefault="00677CBE" w:rsidP="00677CBE">
      <w:pPr>
        <w:pStyle w:val="NoSpacing"/>
        <w:rPr>
          <w:sz w:val="28"/>
          <w:szCs w:val="28"/>
        </w:rPr>
      </w:pPr>
    </w:p>
    <w:p w:rsidR="008A1713" w:rsidRDefault="008A1713" w:rsidP="00677CBE">
      <w:pPr>
        <w:pStyle w:val="ItemDescription"/>
        <w:rPr>
          <w:rFonts w:ascii="Times New Roman" w:hAnsi="Times New Roman" w:cs="Times New Roman"/>
          <w:sz w:val="28"/>
          <w:szCs w:val="28"/>
        </w:rPr>
      </w:pPr>
    </w:p>
    <w:p w:rsidR="00871846" w:rsidRDefault="00677CBE" w:rsidP="00871846">
      <w:pPr>
        <w:pStyle w:val="ItemDescription"/>
        <w:rPr>
          <w:rFonts w:ascii="Times New Roman" w:hAnsi="Times New Roman" w:cs="Times New Roman"/>
          <w:sz w:val="28"/>
          <w:szCs w:val="28"/>
        </w:rPr>
      </w:pPr>
      <w:r w:rsidRPr="00DF7469">
        <w:rPr>
          <w:rFonts w:ascii="Times New Roman" w:hAnsi="Times New Roman" w:cs="Times New Roman"/>
          <w:sz w:val="28"/>
          <w:szCs w:val="28"/>
        </w:rPr>
        <w:t>At the beginning of screening:</w:t>
      </w:r>
    </w:p>
    <w:p w:rsidR="00677CBE" w:rsidRPr="00871846" w:rsidRDefault="00871846" w:rsidP="00871846">
      <w:pPr>
        <w:pStyle w:val="ItemDescription"/>
        <w:rPr>
          <w:rFonts w:ascii="Times New Roman" w:hAnsi="Times New Roman" w:cs="Times New Roman"/>
          <w:sz w:val="28"/>
          <w:szCs w:val="28"/>
        </w:rPr>
      </w:pPr>
      <w:r>
        <w:rPr>
          <w:rFonts w:ascii="Times New Roman" w:hAnsi="Times New Roman" w:cs="Times New Roman"/>
          <w:sz w:val="28"/>
          <w:szCs w:val="28"/>
        </w:rPr>
        <w:tab/>
      </w:r>
      <w:r w:rsidR="00677CBE" w:rsidRPr="00CD42F2">
        <w:rPr>
          <w:rFonts w:ascii="Times New Roman" w:hAnsi="Times New Roman"/>
          <w:sz w:val="28"/>
          <w:szCs w:val="28"/>
        </w:rPr>
        <w:t xml:space="preserve">Travelers may use the </w:t>
      </w:r>
      <w:hyperlink r:id="rId8" w:history="1">
        <w:r w:rsidR="00677CBE" w:rsidRPr="00CD42F2">
          <w:rPr>
            <w:rFonts w:ascii="Times New Roman" w:hAnsi="Times New Roman"/>
            <w:sz w:val="28"/>
            <w:szCs w:val="28"/>
            <w:bdr w:val="none" w:sz="0" w:space="0" w:color="auto" w:frame="1"/>
            <w:lang w:val="en"/>
          </w:rPr>
          <w:t>TSA Disability Notification Card</w:t>
        </w:r>
      </w:hyperlink>
      <w:r w:rsidR="00677CBE" w:rsidRPr="00CD42F2">
        <w:rPr>
          <w:rFonts w:ascii="Times New Roman" w:hAnsi="Times New Roman"/>
          <w:sz w:val="28"/>
          <w:szCs w:val="28"/>
          <w:lang w:val="en"/>
        </w:rPr>
        <w:t xml:space="preserve"> </w:t>
      </w:r>
      <w:r w:rsidR="00677CBE" w:rsidRPr="00CD42F2">
        <w:rPr>
          <w:rFonts w:ascii="Times New Roman" w:hAnsi="Times New Roman"/>
          <w:sz w:val="28"/>
          <w:szCs w:val="28"/>
        </w:rPr>
        <w:t>to communicat</w:t>
      </w:r>
      <w:r>
        <w:rPr>
          <w:rFonts w:ascii="Times New Roman" w:hAnsi="Times New Roman"/>
          <w:sz w:val="28"/>
          <w:szCs w:val="28"/>
        </w:rPr>
        <w:t xml:space="preserve">e discreetly with TSA officers.  </w:t>
      </w:r>
      <w:r>
        <w:rPr>
          <w:rFonts w:ascii="Times New Roman" w:hAnsi="Times New Roman"/>
          <w:sz w:val="28"/>
          <w:szCs w:val="28"/>
        </w:rPr>
        <w:tab/>
      </w:r>
      <w:r w:rsidR="00677CBE" w:rsidRPr="00734F60">
        <w:rPr>
          <w:rFonts w:ascii="Times New Roman" w:hAnsi="Times New Roman"/>
          <w:sz w:val="28"/>
          <w:szCs w:val="28"/>
        </w:rPr>
        <w:t>However, showing this card, or other medical documentation, will not exempt a traveler from screening.</w:t>
      </w:r>
    </w:p>
    <w:p w:rsidR="00677CBE" w:rsidRPr="00DF7469" w:rsidRDefault="008A1713" w:rsidP="008A1713">
      <w:pPr>
        <w:pStyle w:val="ItemDescription"/>
      </w:pPr>
      <w:r>
        <w:rPr>
          <w:rFonts w:ascii="Times New Roman" w:hAnsi="Times New Roman" w:cs="Times New Roman"/>
          <w:sz w:val="28"/>
          <w:szCs w:val="28"/>
        </w:rPr>
        <w:tab/>
      </w:r>
      <w:r w:rsidR="00677CBE" w:rsidRPr="008A1713">
        <w:rPr>
          <w:rFonts w:ascii="Times New Roman" w:hAnsi="Times New Roman" w:cs="Times New Roman"/>
          <w:sz w:val="28"/>
          <w:szCs w:val="28"/>
        </w:rPr>
        <w:t>Inform the TSA officer if you</w:t>
      </w:r>
      <w:r w:rsidR="00677CBE" w:rsidRPr="00DF7469">
        <w:t>:</w:t>
      </w:r>
    </w:p>
    <w:p w:rsidR="00CD42F2" w:rsidRDefault="00677CBE" w:rsidP="00CD42F2">
      <w:pPr>
        <w:pStyle w:val="NoSpacing"/>
        <w:spacing w:line="20" w:lineRule="atLeast"/>
        <w:ind w:left="1080"/>
        <w:rPr>
          <w:rFonts w:ascii="Times New Roman" w:hAnsi="Times New Roman"/>
          <w:sz w:val="28"/>
          <w:szCs w:val="28"/>
        </w:rPr>
      </w:pPr>
      <w:r w:rsidRPr="00DF7469">
        <w:rPr>
          <w:rFonts w:ascii="Times New Roman" w:hAnsi="Times New Roman"/>
          <w:sz w:val="28"/>
          <w:szCs w:val="28"/>
        </w:rPr>
        <w:t>have a preferred mode of communication;</w:t>
      </w:r>
    </w:p>
    <w:p w:rsidR="00871846" w:rsidRDefault="00871846" w:rsidP="00CD42F2">
      <w:pPr>
        <w:pStyle w:val="NoSpacing"/>
        <w:spacing w:line="20" w:lineRule="atLeast"/>
        <w:ind w:left="1080"/>
        <w:rPr>
          <w:rFonts w:ascii="Times New Roman" w:hAnsi="Times New Roman"/>
          <w:sz w:val="28"/>
          <w:szCs w:val="28"/>
        </w:rPr>
      </w:pPr>
    </w:p>
    <w:p w:rsidR="00677CBE" w:rsidRPr="00DF7469" w:rsidRDefault="00677CBE" w:rsidP="00CD42F2">
      <w:pPr>
        <w:pStyle w:val="NoSpacing"/>
        <w:spacing w:line="20" w:lineRule="atLeast"/>
        <w:ind w:left="1080"/>
        <w:rPr>
          <w:rFonts w:ascii="Times New Roman" w:hAnsi="Times New Roman"/>
          <w:sz w:val="28"/>
          <w:szCs w:val="28"/>
        </w:rPr>
      </w:pPr>
      <w:r w:rsidRPr="00DF7469">
        <w:rPr>
          <w:rFonts w:ascii="Times New Roman" w:hAnsi="Times New Roman"/>
          <w:sz w:val="28"/>
          <w:szCs w:val="28"/>
        </w:rPr>
        <w:t>need assistance throughout screening;</w:t>
      </w:r>
    </w:p>
    <w:p w:rsidR="00871846" w:rsidRDefault="00871846" w:rsidP="00CD42F2">
      <w:pPr>
        <w:pStyle w:val="NoSpacing"/>
        <w:spacing w:line="20" w:lineRule="atLeast"/>
        <w:ind w:left="1080"/>
        <w:rPr>
          <w:rFonts w:ascii="Times New Roman" w:hAnsi="Times New Roman"/>
          <w:sz w:val="28"/>
          <w:szCs w:val="28"/>
        </w:rPr>
      </w:pPr>
    </w:p>
    <w:p w:rsidR="00CD42F2" w:rsidRDefault="00677CBE" w:rsidP="00CD42F2">
      <w:pPr>
        <w:pStyle w:val="NoSpacing"/>
        <w:spacing w:line="20" w:lineRule="atLeast"/>
        <w:ind w:left="1080"/>
        <w:rPr>
          <w:rFonts w:ascii="Times New Roman" w:hAnsi="Times New Roman"/>
          <w:sz w:val="28"/>
          <w:szCs w:val="28"/>
        </w:rPr>
      </w:pPr>
      <w:r w:rsidRPr="00DF7469">
        <w:rPr>
          <w:rFonts w:ascii="Times New Roman" w:hAnsi="Times New Roman"/>
          <w:sz w:val="28"/>
          <w:szCs w:val="28"/>
        </w:rPr>
        <w:t>have medically-necessary liquids or fluids that need to be screened. These should be separated from other carry-on items;</w:t>
      </w:r>
    </w:p>
    <w:p w:rsidR="00871846" w:rsidRDefault="00871846" w:rsidP="00CD42F2">
      <w:pPr>
        <w:pStyle w:val="NoSpacing"/>
        <w:spacing w:line="20" w:lineRule="atLeast"/>
        <w:ind w:left="1080"/>
        <w:rPr>
          <w:rFonts w:ascii="Times New Roman" w:hAnsi="Times New Roman"/>
          <w:sz w:val="28"/>
          <w:szCs w:val="28"/>
        </w:rPr>
      </w:pPr>
    </w:p>
    <w:p w:rsidR="00CD42F2" w:rsidRDefault="00677CBE" w:rsidP="00CD42F2">
      <w:pPr>
        <w:pStyle w:val="NoSpacing"/>
        <w:spacing w:line="20" w:lineRule="atLeast"/>
        <w:ind w:left="1080"/>
        <w:rPr>
          <w:rFonts w:ascii="Times New Roman" w:hAnsi="Times New Roman"/>
          <w:sz w:val="28"/>
          <w:szCs w:val="28"/>
        </w:rPr>
      </w:pPr>
      <w:r w:rsidRPr="00DF7469">
        <w:rPr>
          <w:rFonts w:ascii="Times New Roman" w:hAnsi="Times New Roman"/>
          <w:sz w:val="28"/>
          <w:szCs w:val="28"/>
        </w:rPr>
        <w:t>have any pain or medical complications that could happen if touched;</w:t>
      </w:r>
    </w:p>
    <w:p w:rsidR="00871846" w:rsidRDefault="00871846" w:rsidP="00CD42F2">
      <w:pPr>
        <w:pStyle w:val="NoSpacing"/>
        <w:spacing w:line="20" w:lineRule="atLeast"/>
        <w:ind w:left="1080"/>
        <w:rPr>
          <w:rFonts w:ascii="Times New Roman" w:hAnsi="Times New Roman"/>
          <w:sz w:val="28"/>
          <w:szCs w:val="28"/>
        </w:rPr>
      </w:pPr>
    </w:p>
    <w:p w:rsidR="00CD42F2" w:rsidRDefault="00677CBE" w:rsidP="00CD42F2">
      <w:pPr>
        <w:pStyle w:val="NoSpacing"/>
        <w:spacing w:line="20" w:lineRule="atLeast"/>
        <w:ind w:left="1080"/>
        <w:rPr>
          <w:rFonts w:ascii="Times New Roman" w:hAnsi="Times New Roman"/>
          <w:sz w:val="28"/>
          <w:szCs w:val="28"/>
        </w:rPr>
      </w:pPr>
      <w:r w:rsidRPr="00DF7469">
        <w:rPr>
          <w:rFonts w:ascii="Times New Roman" w:hAnsi="Times New Roman"/>
          <w:sz w:val="28"/>
          <w:szCs w:val="28"/>
        </w:rPr>
        <w:t>have difficulty walking or standing alone and need assistance;</w:t>
      </w:r>
    </w:p>
    <w:p w:rsidR="00871846" w:rsidRDefault="00871846" w:rsidP="00CD42F2">
      <w:pPr>
        <w:pStyle w:val="NoSpacing"/>
        <w:spacing w:line="20" w:lineRule="atLeast"/>
        <w:ind w:left="1080"/>
        <w:rPr>
          <w:rFonts w:ascii="Times New Roman" w:hAnsi="Times New Roman"/>
          <w:sz w:val="28"/>
          <w:szCs w:val="28"/>
        </w:rPr>
      </w:pPr>
    </w:p>
    <w:p w:rsidR="00CD42F2" w:rsidRDefault="00677CBE" w:rsidP="00CD42F2">
      <w:pPr>
        <w:pStyle w:val="NoSpacing"/>
        <w:spacing w:line="20" w:lineRule="atLeast"/>
        <w:ind w:left="1080"/>
        <w:rPr>
          <w:rFonts w:ascii="Times New Roman" w:hAnsi="Times New Roman"/>
          <w:sz w:val="28"/>
          <w:szCs w:val="28"/>
        </w:rPr>
      </w:pPr>
      <w:r w:rsidRPr="00DF7469">
        <w:rPr>
          <w:rFonts w:ascii="Times New Roman" w:hAnsi="Times New Roman"/>
          <w:sz w:val="28"/>
          <w:szCs w:val="28"/>
        </w:rPr>
        <w:t>have difficulty raising your arms;</w:t>
      </w:r>
    </w:p>
    <w:p w:rsidR="00871846" w:rsidRDefault="00871846" w:rsidP="00CD42F2">
      <w:pPr>
        <w:pStyle w:val="NoSpacing"/>
        <w:spacing w:line="20" w:lineRule="atLeast"/>
        <w:ind w:left="1080"/>
        <w:rPr>
          <w:rFonts w:ascii="Times New Roman" w:hAnsi="Times New Roman"/>
          <w:sz w:val="28"/>
          <w:szCs w:val="28"/>
        </w:rPr>
      </w:pPr>
    </w:p>
    <w:p w:rsidR="00CD42F2" w:rsidRDefault="00677CBE" w:rsidP="00CD42F2">
      <w:pPr>
        <w:pStyle w:val="NoSpacing"/>
        <w:spacing w:line="20" w:lineRule="atLeast"/>
        <w:ind w:left="1080"/>
        <w:rPr>
          <w:rFonts w:ascii="Times New Roman" w:hAnsi="Times New Roman"/>
          <w:sz w:val="28"/>
          <w:szCs w:val="28"/>
        </w:rPr>
      </w:pPr>
      <w:r w:rsidRPr="00DF7469">
        <w:rPr>
          <w:rFonts w:ascii="Times New Roman" w:hAnsi="Times New Roman"/>
          <w:sz w:val="28"/>
          <w:szCs w:val="28"/>
        </w:rPr>
        <w:t>would like to move to the front of the screening line;</w:t>
      </w:r>
    </w:p>
    <w:p w:rsidR="00871846" w:rsidRDefault="00871846" w:rsidP="00CD42F2">
      <w:pPr>
        <w:pStyle w:val="NoSpacing"/>
        <w:spacing w:line="20" w:lineRule="atLeast"/>
        <w:ind w:left="1080"/>
        <w:rPr>
          <w:rFonts w:ascii="Times New Roman" w:hAnsi="Times New Roman"/>
          <w:sz w:val="28"/>
          <w:szCs w:val="28"/>
        </w:rPr>
      </w:pPr>
    </w:p>
    <w:p w:rsidR="00677CBE" w:rsidRPr="00DF7469" w:rsidRDefault="00677CBE" w:rsidP="00CD42F2">
      <w:pPr>
        <w:pStyle w:val="NoSpacing"/>
        <w:spacing w:line="20" w:lineRule="atLeast"/>
        <w:ind w:left="1080"/>
        <w:rPr>
          <w:rFonts w:ascii="Times New Roman" w:hAnsi="Times New Roman"/>
          <w:sz w:val="28"/>
          <w:szCs w:val="28"/>
        </w:rPr>
      </w:pPr>
      <w:r w:rsidRPr="00DF7469">
        <w:rPr>
          <w:rFonts w:ascii="Times New Roman" w:hAnsi="Times New Roman"/>
          <w:sz w:val="28"/>
          <w:szCs w:val="28"/>
        </w:rPr>
        <w:t>would like private screening if a pat-down is provided.</w:t>
      </w:r>
    </w:p>
    <w:p w:rsidR="00677CBE" w:rsidRPr="00DF7469" w:rsidRDefault="00677CBE" w:rsidP="00677CBE">
      <w:pPr>
        <w:pStyle w:val="NoSpacing"/>
        <w:ind w:left="1126"/>
        <w:rPr>
          <w:rFonts w:ascii="Times New Roman" w:hAnsi="Times New Roman"/>
          <w:sz w:val="28"/>
          <w:szCs w:val="28"/>
        </w:rPr>
      </w:pPr>
    </w:p>
    <w:p w:rsidR="00CD42F2" w:rsidRDefault="00677CBE" w:rsidP="00CD42F2">
      <w:pPr>
        <w:pStyle w:val="ItemDescription"/>
        <w:rPr>
          <w:rFonts w:ascii="Times New Roman" w:hAnsi="Times New Roman" w:cs="Times New Roman"/>
          <w:sz w:val="28"/>
          <w:szCs w:val="28"/>
        </w:rPr>
      </w:pPr>
      <w:r w:rsidRPr="00DF7469">
        <w:rPr>
          <w:rFonts w:ascii="Times New Roman" w:hAnsi="Times New Roman" w:cs="Times New Roman"/>
          <w:sz w:val="28"/>
          <w:szCs w:val="28"/>
        </w:rPr>
        <w:t>During the screening process:</w:t>
      </w:r>
    </w:p>
    <w:p w:rsidR="00CD42F2" w:rsidRDefault="00CD42F2" w:rsidP="00CD42F2">
      <w:pPr>
        <w:pStyle w:val="ItemDescription"/>
        <w:rPr>
          <w:rFonts w:ascii="Times New Roman" w:hAnsi="Times New Roman"/>
          <w:sz w:val="28"/>
          <w:szCs w:val="28"/>
        </w:rPr>
      </w:pPr>
      <w:r>
        <w:rPr>
          <w:rFonts w:ascii="Times New Roman" w:hAnsi="Times New Roman" w:cs="Times New Roman"/>
          <w:sz w:val="28"/>
          <w:szCs w:val="28"/>
        </w:rPr>
        <w:tab/>
        <w:t xml:space="preserve">      </w:t>
      </w:r>
      <w:r w:rsidR="00734F60">
        <w:rPr>
          <w:rFonts w:ascii="Times New Roman" w:hAnsi="Times New Roman"/>
          <w:sz w:val="28"/>
          <w:szCs w:val="28"/>
        </w:rPr>
        <w:t>P</w:t>
      </w:r>
      <w:r w:rsidR="00677CBE" w:rsidRPr="00DF7469">
        <w:rPr>
          <w:rFonts w:ascii="Times New Roman" w:hAnsi="Times New Roman"/>
          <w:sz w:val="28"/>
          <w:szCs w:val="28"/>
        </w:rPr>
        <w:t xml:space="preserve">assengers </w:t>
      </w:r>
      <w:r w:rsidR="00734F60">
        <w:rPr>
          <w:rFonts w:ascii="Times New Roman" w:hAnsi="Times New Roman"/>
          <w:sz w:val="28"/>
          <w:szCs w:val="28"/>
        </w:rPr>
        <w:t>may</w:t>
      </w:r>
      <w:r w:rsidR="008A1713">
        <w:rPr>
          <w:rFonts w:ascii="Times New Roman" w:hAnsi="Times New Roman"/>
          <w:sz w:val="28"/>
          <w:szCs w:val="28"/>
        </w:rPr>
        <w:t xml:space="preserve"> </w:t>
      </w:r>
      <w:r w:rsidR="00677CBE" w:rsidRPr="00DF7469">
        <w:rPr>
          <w:rFonts w:ascii="Times New Roman" w:hAnsi="Times New Roman"/>
          <w:sz w:val="28"/>
          <w:szCs w:val="28"/>
        </w:rPr>
        <w:t xml:space="preserve">experience longer lines depending on the date and time of travel. </w:t>
      </w:r>
    </w:p>
    <w:p w:rsidR="002118D5" w:rsidRPr="00CD42F2" w:rsidRDefault="00CD42F2" w:rsidP="00CD42F2">
      <w:pPr>
        <w:pStyle w:val="ItemDescription"/>
        <w:rPr>
          <w:rFonts w:ascii="Times New Roman" w:hAnsi="Times New Roman" w:cs="Times New Roman"/>
          <w:sz w:val="28"/>
          <w:szCs w:val="28"/>
        </w:rPr>
      </w:pPr>
      <w:r>
        <w:rPr>
          <w:rFonts w:ascii="Times New Roman" w:hAnsi="Times New Roman"/>
          <w:sz w:val="28"/>
          <w:szCs w:val="28"/>
        </w:rPr>
        <w:tab/>
        <w:t xml:space="preserve">      </w:t>
      </w:r>
      <w:r w:rsidR="00677CBE" w:rsidRPr="00DF7469">
        <w:rPr>
          <w:rFonts w:ascii="Times New Roman" w:hAnsi="Times New Roman"/>
          <w:sz w:val="28"/>
          <w:szCs w:val="28"/>
        </w:rPr>
        <w:t xml:space="preserve">If eligible, travelers may be screened using advanced imaging technology, or a walk-through metal </w:t>
      </w:r>
      <w:r>
        <w:rPr>
          <w:rFonts w:ascii="Times New Roman" w:hAnsi="Times New Roman"/>
          <w:sz w:val="28"/>
          <w:szCs w:val="28"/>
        </w:rPr>
        <w:tab/>
        <w:t xml:space="preserve">      </w:t>
      </w:r>
      <w:r w:rsidR="00677CBE" w:rsidRPr="00DF7469">
        <w:rPr>
          <w:rFonts w:ascii="Times New Roman" w:hAnsi="Times New Roman"/>
          <w:sz w:val="28"/>
          <w:szCs w:val="28"/>
        </w:rPr>
        <w:t>detector, or they may be screened using a pat-down</w:t>
      </w:r>
      <w:r w:rsidR="00677CBE" w:rsidRPr="00DF7469">
        <w:rPr>
          <w:rFonts w:ascii="Times New Roman" w:hAnsi="Times New Roman"/>
          <w:bCs/>
          <w:sz w:val="28"/>
          <w:szCs w:val="28"/>
        </w:rPr>
        <w:t>.</w:t>
      </w:r>
    </w:p>
    <w:p w:rsidR="008A1713" w:rsidRDefault="008A1713" w:rsidP="00677CBE">
      <w:pPr>
        <w:pStyle w:val="NoSpacing"/>
        <w:ind w:left="700" w:hanging="360"/>
        <w:rPr>
          <w:rFonts w:ascii="Times New Roman" w:hAnsi="Times New Roman"/>
          <w:sz w:val="28"/>
          <w:szCs w:val="28"/>
        </w:rPr>
      </w:pPr>
      <w:r>
        <w:rPr>
          <w:rFonts w:ascii="Times New Roman" w:hAnsi="Times New Roman"/>
          <w:sz w:val="28"/>
          <w:szCs w:val="28"/>
        </w:rPr>
        <w:tab/>
      </w:r>
    </w:p>
    <w:p w:rsidR="00677CBE" w:rsidRPr="00DF7469" w:rsidRDefault="00677CBE" w:rsidP="00677CBE">
      <w:pPr>
        <w:pStyle w:val="NoSpacing"/>
        <w:ind w:left="700" w:hanging="360"/>
        <w:rPr>
          <w:rFonts w:ascii="Times New Roman" w:hAnsi="Times New Roman"/>
          <w:sz w:val="28"/>
          <w:szCs w:val="28"/>
        </w:rPr>
      </w:pPr>
      <w:r w:rsidRPr="00DF7469">
        <w:rPr>
          <w:rFonts w:ascii="Times New Roman" w:hAnsi="Times New Roman"/>
          <w:sz w:val="28"/>
          <w:szCs w:val="28"/>
        </w:rPr>
        <w:t>Required to remove:</w:t>
      </w:r>
    </w:p>
    <w:p w:rsidR="00871846" w:rsidRDefault="00871846" w:rsidP="00CD42F2">
      <w:pPr>
        <w:pStyle w:val="NoSpacing"/>
        <w:tabs>
          <w:tab w:val="left" w:pos="1107"/>
        </w:tabs>
        <w:ind w:left="1150"/>
        <w:rPr>
          <w:rFonts w:ascii="Times New Roman" w:hAnsi="Times New Roman"/>
          <w:sz w:val="28"/>
          <w:szCs w:val="28"/>
        </w:rPr>
      </w:pPr>
    </w:p>
    <w:p w:rsidR="00CD42F2" w:rsidRDefault="00677CBE" w:rsidP="00CD42F2">
      <w:pPr>
        <w:pStyle w:val="NoSpacing"/>
        <w:tabs>
          <w:tab w:val="left" w:pos="1107"/>
        </w:tabs>
        <w:ind w:left="1150"/>
        <w:rPr>
          <w:rFonts w:ascii="Times New Roman" w:hAnsi="Times New Roman"/>
          <w:b/>
          <w:sz w:val="28"/>
          <w:szCs w:val="28"/>
        </w:rPr>
      </w:pPr>
      <w:r w:rsidRPr="00DF7469">
        <w:rPr>
          <w:rFonts w:ascii="Times New Roman" w:hAnsi="Times New Roman"/>
          <w:sz w:val="28"/>
          <w:szCs w:val="28"/>
        </w:rPr>
        <w:t>Shoes</w:t>
      </w:r>
    </w:p>
    <w:p w:rsidR="00871846" w:rsidRDefault="00871846" w:rsidP="00CD42F2">
      <w:pPr>
        <w:pStyle w:val="NoSpacing"/>
        <w:tabs>
          <w:tab w:val="left" w:pos="1107"/>
        </w:tabs>
        <w:ind w:left="1150"/>
        <w:rPr>
          <w:rFonts w:ascii="Times New Roman" w:hAnsi="Times New Roman"/>
          <w:sz w:val="28"/>
          <w:szCs w:val="28"/>
        </w:rPr>
      </w:pPr>
    </w:p>
    <w:p w:rsidR="007A70B9" w:rsidRDefault="00677CBE" w:rsidP="007A70B9">
      <w:pPr>
        <w:pStyle w:val="NoSpacing"/>
        <w:tabs>
          <w:tab w:val="left" w:pos="1107"/>
        </w:tabs>
        <w:ind w:left="1150"/>
        <w:rPr>
          <w:rFonts w:ascii="Times New Roman" w:hAnsi="Times New Roman"/>
          <w:sz w:val="28"/>
          <w:szCs w:val="28"/>
        </w:rPr>
      </w:pPr>
      <w:r w:rsidRPr="00DF7469">
        <w:rPr>
          <w:rFonts w:ascii="Times New Roman" w:hAnsi="Times New Roman"/>
          <w:sz w:val="28"/>
          <w:szCs w:val="28"/>
        </w:rPr>
        <w:t>Jackets/Coats/Light outerwear</w:t>
      </w:r>
    </w:p>
    <w:p w:rsidR="007A70B9" w:rsidRDefault="007A70B9" w:rsidP="007A70B9">
      <w:pPr>
        <w:pStyle w:val="NoSpacing"/>
        <w:tabs>
          <w:tab w:val="left" w:pos="1107"/>
        </w:tabs>
        <w:ind w:left="1150"/>
        <w:rPr>
          <w:rFonts w:ascii="Times New Roman" w:hAnsi="Times New Roman"/>
          <w:sz w:val="28"/>
          <w:szCs w:val="28"/>
        </w:rPr>
      </w:pPr>
    </w:p>
    <w:p w:rsidR="00CD42F2" w:rsidRPr="007A70B9" w:rsidRDefault="007A70B9" w:rsidP="007A70B9">
      <w:pPr>
        <w:pStyle w:val="NoSpacing"/>
        <w:tabs>
          <w:tab w:val="left" w:pos="1107"/>
        </w:tabs>
        <w:ind w:left="1150"/>
        <w:rPr>
          <w:rFonts w:ascii="Times New Roman" w:hAnsi="Times New Roman"/>
          <w:sz w:val="28"/>
          <w:szCs w:val="28"/>
        </w:rPr>
      </w:pPr>
      <w:r>
        <w:rPr>
          <w:rFonts w:ascii="Times New Roman" w:hAnsi="Times New Roman"/>
          <w:sz w:val="28"/>
          <w:szCs w:val="28"/>
        </w:rPr>
        <w:t xml:space="preserve">3-1-1 </w:t>
      </w:r>
      <w:r w:rsidR="00677CBE" w:rsidRPr="00DF7469">
        <w:rPr>
          <w:rFonts w:ascii="Times New Roman" w:hAnsi="Times New Roman"/>
          <w:sz w:val="28"/>
          <w:szCs w:val="28"/>
        </w:rPr>
        <w:t>compliant bag</w:t>
      </w:r>
      <w:r w:rsidR="00CD42F2">
        <w:rPr>
          <w:rFonts w:ascii="Times New Roman" w:hAnsi="Times New Roman"/>
          <w:sz w:val="28"/>
          <w:szCs w:val="28"/>
        </w:rPr>
        <w:t xml:space="preserve">                                                                                                                       </w:t>
      </w:r>
    </w:p>
    <w:p w:rsidR="00871846" w:rsidRDefault="00871846" w:rsidP="00CD42F2">
      <w:pPr>
        <w:pStyle w:val="NoSpacing"/>
        <w:tabs>
          <w:tab w:val="left" w:pos="1107"/>
        </w:tabs>
        <w:ind w:left="1150"/>
        <w:rPr>
          <w:rFonts w:ascii="Times New Roman" w:hAnsi="Times New Roman"/>
          <w:sz w:val="28"/>
          <w:szCs w:val="28"/>
        </w:rPr>
      </w:pPr>
    </w:p>
    <w:p w:rsidR="00CD42F2" w:rsidRDefault="00CD42F2" w:rsidP="00CD42F2">
      <w:pPr>
        <w:pStyle w:val="NoSpacing"/>
        <w:tabs>
          <w:tab w:val="left" w:pos="1107"/>
        </w:tabs>
        <w:ind w:left="1150"/>
        <w:rPr>
          <w:rFonts w:ascii="Times New Roman" w:hAnsi="Times New Roman"/>
          <w:b/>
          <w:sz w:val="28"/>
          <w:szCs w:val="28"/>
        </w:rPr>
      </w:pPr>
      <w:r>
        <w:rPr>
          <w:rFonts w:ascii="Times New Roman" w:hAnsi="Times New Roman"/>
          <w:sz w:val="28"/>
          <w:szCs w:val="28"/>
        </w:rPr>
        <w:t>M</w:t>
      </w:r>
      <w:r w:rsidR="00677CBE" w:rsidRPr="00CD42F2">
        <w:rPr>
          <w:rFonts w:ascii="Times New Roman" w:hAnsi="Times New Roman"/>
          <w:sz w:val="28"/>
          <w:szCs w:val="28"/>
        </w:rPr>
        <w:t>edically necessary liquids</w:t>
      </w:r>
    </w:p>
    <w:p w:rsidR="00871846" w:rsidRDefault="00871846" w:rsidP="00CD42F2">
      <w:pPr>
        <w:pStyle w:val="NoSpacing"/>
        <w:tabs>
          <w:tab w:val="left" w:pos="1107"/>
        </w:tabs>
        <w:ind w:left="1150"/>
        <w:rPr>
          <w:rFonts w:ascii="Times New Roman" w:hAnsi="Times New Roman"/>
          <w:sz w:val="28"/>
          <w:szCs w:val="28"/>
        </w:rPr>
      </w:pPr>
    </w:p>
    <w:p w:rsidR="00CD42F2" w:rsidRDefault="00677CBE" w:rsidP="00CD42F2">
      <w:pPr>
        <w:pStyle w:val="NoSpacing"/>
        <w:tabs>
          <w:tab w:val="left" w:pos="1107"/>
        </w:tabs>
        <w:ind w:left="1150"/>
        <w:rPr>
          <w:rFonts w:ascii="Times New Roman" w:hAnsi="Times New Roman"/>
          <w:b/>
          <w:sz w:val="28"/>
          <w:szCs w:val="28"/>
        </w:rPr>
      </w:pPr>
      <w:r w:rsidRPr="00DF7469">
        <w:rPr>
          <w:rFonts w:ascii="Times New Roman" w:hAnsi="Times New Roman"/>
          <w:sz w:val="28"/>
          <w:szCs w:val="28"/>
        </w:rPr>
        <w:t>Laptop and large electronics from carry-on</w:t>
      </w:r>
    </w:p>
    <w:p w:rsidR="00871846" w:rsidRDefault="00871846" w:rsidP="00CD42F2">
      <w:pPr>
        <w:pStyle w:val="NoSpacing"/>
        <w:tabs>
          <w:tab w:val="left" w:pos="1107"/>
        </w:tabs>
        <w:ind w:left="1150"/>
        <w:rPr>
          <w:rFonts w:ascii="Times New Roman" w:hAnsi="Times New Roman"/>
          <w:sz w:val="28"/>
          <w:szCs w:val="28"/>
        </w:rPr>
      </w:pPr>
    </w:p>
    <w:p w:rsidR="00871846" w:rsidRDefault="00677CBE" w:rsidP="00871846">
      <w:pPr>
        <w:pStyle w:val="NoSpacing"/>
        <w:tabs>
          <w:tab w:val="left" w:pos="1107"/>
        </w:tabs>
        <w:ind w:left="1150"/>
        <w:rPr>
          <w:rFonts w:ascii="Times New Roman" w:hAnsi="Times New Roman"/>
          <w:b/>
          <w:sz w:val="28"/>
          <w:szCs w:val="28"/>
        </w:rPr>
      </w:pPr>
      <w:r w:rsidRPr="00DF7469">
        <w:rPr>
          <w:rFonts w:ascii="Times New Roman" w:hAnsi="Times New Roman"/>
          <w:sz w:val="28"/>
          <w:szCs w:val="28"/>
        </w:rPr>
        <w:t>Video cameras that use video cassettes</w:t>
      </w:r>
    </w:p>
    <w:p w:rsidR="00871846" w:rsidRDefault="00871846" w:rsidP="00871846">
      <w:pPr>
        <w:pStyle w:val="NoSpacing"/>
        <w:tabs>
          <w:tab w:val="left" w:pos="1107"/>
        </w:tabs>
        <w:ind w:left="1150"/>
        <w:rPr>
          <w:rFonts w:ascii="Times New Roman" w:hAnsi="Times New Roman"/>
          <w:b/>
          <w:sz w:val="28"/>
          <w:szCs w:val="28"/>
        </w:rPr>
      </w:pPr>
    </w:p>
    <w:p w:rsidR="00871846" w:rsidRDefault="00871846" w:rsidP="00871846">
      <w:pPr>
        <w:pStyle w:val="NoSpacing"/>
        <w:tabs>
          <w:tab w:val="left" w:pos="1107"/>
        </w:tabs>
        <w:ind w:left="1150"/>
        <w:rPr>
          <w:rFonts w:ascii="Times New Roman" w:hAnsi="Times New Roman"/>
          <w:sz w:val="28"/>
          <w:szCs w:val="28"/>
        </w:rPr>
      </w:pPr>
      <w:r>
        <w:rPr>
          <w:rFonts w:ascii="Times New Roman" w:hAnsi="Times New Roman"/>
          <w:sz w:val="28"/>
          <w:szCs w:val="28"/>
        </w:rPr>
        <w:t>CPAP/BPAP</w:t>
      </w:r>
    </w:p>
    <w:p w:rsidR="00871846" w:rsidRDefault="00871846" w:rsidP="00871846">
      <w:pPr>
        <w:pStyle w:val="NoSpacing"/>
        <w:tabs>
          <w:tab w:val="left" w:pos="1107"/>
        </w:tabs>
        <w:ind w:left="1150"/>
        <w:rPr>
          <w:rFonts w:ascii="Times New Roman" w:hAnsi="Times New Roman"/>
          <w:sz w:val="28"/>
          <w:szCs w:val="28"/>
        </w:rPr>
      </w:pPr>
    </w:p>
    <w:p w:rsidR="00677CBE" w:rsidRPr="00DF7469" w:rsidRDefault="00677CBE" w:rsidP="00871846">
      <w:pPr>
        <w:pStyle w:val="NoSpacing"/>
        <w:tabs>
          <w:tab w:val="left" w:pos="1107"/>
        </w:tabs>
        <w:ind w:left="1150"/>
        <w:rPr>
          <w:rFonts w:ascii="Times New Roman" w:hAnsi="Times New Roman"/>
          <w:b/>
          <w:sz w:val="28"/>
          <w:szCs w:val="28"/>
        </w:rPr>
      </w:pPr>
      <w:r w:rsidRPr="00DF7469">
        <w:rPr>
          <w:rFonts w:ascii="Times New Roman" w:hAnsi="Times New Roman"/>
          <w:sz w:val="28"/>
          <w:szCs w:val="28"/>
        </w:rPr>
        <w:t xml:space="preserve">Other items </w:t>
      </w:r>
      <w:r w:rsidR="00734F60">
        <w:rPr>
          <w:rFonts w:ascii="Times New Roman" w:hAnsi="Times New Roman"/>
          <w:sz w:val="28"/>
          <w:szCs w:val="28"/>
        </w:rPr>
        <w:t>may be asked to be removed from carry-on.</w:t>
      </w:r>
    </w:p>
    <w:p w:rsidR="00677CBE" w:rsidRPr="00DF7469" w:rsidRDefault="00677CBE" w:rsidP="00677CBE">
      <w:pPr>
        <w:pStyle w:val="NoSpacing"/>
        <w:tabs>
          <w:tab w:val="left" w:pos="1107"/>
        </w:tabs>
        <w:rPr>
          <w:rFonts w:ascii="Times New Roman" w:hAnsi="Times New Roman"/>
          <w:sz w:val="28"/>
          <w:szCs w:val="28"/>
        </w:rPr>
      </w:pPr>
    </w:p>
    <w:p w:rsidR="00442834" w:rsidRPr="00DF7469" w:rsidRDefault="00677CBE" w:rsidP="00442834">
      <w:pPr>
        <w:pStyle w:val="NoSpacing"/>
        <w:rPr>
          <w:rFonts w:ascii="Times New Roman" w:hAnsi="Times New Roman"/>
          <w:sz w:val="28"/>
          <w:szCs w:val="28"/>
        </w:rPr>
      </w:pPr>
      <w:r w:rsidRPr="00DF7469">
        <w:rPr>
          <w:rFonts w:ascii="Times New Roman" w:hAnsi="Times New Roman"/>
          <w:sz w:val="28"/>
          <w:szCs w:val="28"/>
        </w:rPr>
        <w:t>It is recommended</w:t>
      </w:r>
      <w:r w:rsidRPr="00DF7469">
        <w:rPr>
          <w:rFonts w:ascii="Times New Roman" w:hAnsi="Times New Roman"/>
          <w:b/>
          <w:sz w:val="28"/>
          <w:szCs w:val="28"/>
        </w:rPr>
        <w:t xml:space="preserve"> </w:t>
      </w:r>
      <w:r w:rsidRPr="00DF7469">
        <w:rPr>
          <w:rFonts w:ascii="Times New Roman" w:hAnsi="Times New Roman"/>
          <w:sz w:val="28"/>
          <w:szCs w:val="28"/>
        </w:rPr>
        <w:t>that you remove items from your pockets</w:t>
      </w:r>
      <w:r w:rsidR="00734F60">
        <w:rPr>
          <w:rFonts w:ascii="Times New Roman" w:hAnsi="Times New Roman"/>
          <w:sz w:val="28"/>
          <w:szCs w:val="28"/>
        </w:rPr>
        <w:t>, bulky outer garments, or other items that might cause an alarm</w:t>
      </w:r>
      <w:r w:rsidRPr="00DF7469">
        <w:rPr>
          <w:rFonts w:ascii="Times New Roman" w:hAnsi="Times New Roman"/>
          <w:sz w:val="28"/>
          <w:szCs w:val="28"/>
        </w:rPr>
        <w:t xml:space="preserve"> to expedite the screening process and minimize the opportunity for additional screening.</w:t>
      </w:r>
    </w:p>
    <w:p w:rsidR="00BD5F36" w:rsidRPr="00DF7469" w:rsidRDefault="00BD5F36" w:rsidP="00442834">
      <w:pPr>
        <w:pStyle w:val="NoSpacing"/>
        <w:rPr>
          <w:rFonts w:ascii="Times New Roman" w:hAnsi="Times New Roman"/>
          <w:sz w:val="28"/>
          <w:szCs w:val="28"/>
        </w:rPr>
      </w:pPr>
    </w:p>
    <w:p w:rsidR="003027DC" w:rsidRPr="00DF7469" w:rsidRDefault="00677CBE" w:rsidP="00BD5F36">
      <w:pPr>
        <w:rPr>
          <w:rFonts w:ascii="Times New Roman" w:hAnsi="Times New Roman" w:cs="Times New Roman"/>
          <w:sz w:val="28"/>
          <w:szCs w:val="28"/>
        </w:rPr>
      </w:pPr>
      <w:r w:rsidRPr="00DF7469">
        <w:rPr>
          <w:rFonts w:ascii="Times New Roman" w:hAnsi="Times New Roman" w:cs="Times New Roman"/>
          <w:sz w:val="28"/>
          <w:szCs w:val="28"/>
        </w:rPr>
        <w:t>TSA PRECHECK (TSA Pre</w:t>
      </w:r>
      <w:r w:rsidRPr="00DF7469">
        <w:rPr>
          <w:rFonts w:ascii="Segoe UI Symbol" w:hAnsi="Segoe UI Symbol" w:cs="Segoe UI Symbol"/>
          <w:sz w:val="28"/>
          <w:szCs w:val="28"/>
        </w:rPr>
        <w:t>✓</w:t>
      </w:r>
      <w:r w:rsidRPr="00DF7469">
        <w:rPr>
          <w:rFonts w:ascii="Times New Roman" w:hAnsi="Times New Roman" w:cs="Times New Roman"/>
          <w:sz w:val="28"/>
          <w:szCs w:val="28"/>
          <w:vertAlign w:val="superscript"/>
        </w:rPr>
        <w:t>®</w:t>
      </w:r>
      <w:r w:rsidRPr="00DF7469">
        <w:rPr>
          <w:rFonts w:ascii="Times New Roman" w:hAnsi="Times New Roman" w:cs="Times New Roman"/>
          <w:sz w:val="28"/>
          <w:szCs w:val="28"/>
        </w:rPr>
        <w:t>)</w:t>
      </w:r>
    </w:p>
    <w:p w:rsidR="009E182A" w:rsidRPr="00DF7469" w:rsidRDefault="009E182A" w:rsidP="009E182A">
      <w:pPr>
        <w:pStyle w:val="ItemDescription"/>
        <w:rPr>
          <w:rFonts w:ascii="Times New Roman" w:hAnsi="Times New Roman" w:cs="Times New Roman"/>
          <w:sz w:val="28"/>
          <w:szCs w:val="28"/>
        </w:rPr>
      </w:pPr>
      <w:r w:rsidRPr="00DF7469">
        <w:rPr>
          <w:rFonts w:ascii="Times New Roman" w:hAnsi="Times New Roman" w:cs="Times New Roman"/>
          <w:sz w:val="28"/>
          <w:szCs w:val="28"/>
        </w:rPr>
        <w:t>Travelers with TSA Precheck on their boarding passes should:</w:t>
      </w:r>
    </w:p>
    <w:p w:rsidR="009E182A" w:rsidRPr="00DF7469" w:rsidRDefault="009E182A" w:rsidP="00ED7D81">
      <w:pPr>
        <w:spacing w:after="0" w:line="240" w:lineRule="auto"/>
        <w:ind w:left="720"/>
        <w:rPr>
          <w:rFonts w:ascii="Times New Roman" w:hAnsi="Times New Roman"/>
          <w:bCs/>
          <w:sz w:val="28"/>
          <w:szCs w:val="28"/>
        </w:rPr>
      </w:pPr>
      <w:r w:rsidRPr="00DF7469">
        <w:rPr>
          <w:rFonts w:ascii="Times New Roman" w:hAnsi="Times New Roman"/>
          <w:sz w:val="28"/>
          <w:szCs w:val="28"/>
        </w:rPr>
        <w:t>Proceed to the TSA Precheck</w:t>
      </w:r>
      <w:r w:rsidRPr="00DF7469">
        <w:rPr>
          <w:sz w:val="28"/>
          <w:szCs w:val="28"/>
        </w:rPr>
        <w:t xml:space="preserve"> </w:t>
      </w:r>
      <w:r w:rsidRPr="00DF7469">
        <w:rPr>
          <w:rFonts w:ascii="Times New Roman" w:eastAsia="MS Gothic" w:hAnsi="Times New Roman"/>
          <w:sz w:val="28"/>
          <w:szCs w:val="28"/>
        </w:rPr>
        <w:t>line</w:t>
      </w:r>
      <w:r w:rsidRPr="00DF7469">
        <w:rPr>
          <w:rFonts w:ascii="Times New Roman" w:hAnsi="Times New Roman"/>
          <w:sz w:val="28"/>
          <w:szCs w:val="28"/>
        </w:rPr>
        <w:t>;</w:t>
      </w:r>
    </w:p>
    <w:p w:rsidR="00871846" w:rsidRDefault="00ED7D81" w:rsidP="00ED7D81">
      <w:pPr>
        <w:spacing w:after="0" w:line="240" w:lineRule="auto"/>
        <w:ind w:left="720"/>
        <w:rPr>
          <w:rFonts w:ascii="Times New Roman" w:hAnsi="Times New Roman"/>
          <w:sz w:val="28"/>
          <w:szCs w:val="28"/>
        </w:rPr>
      </w:pPr>
      <w:r>
        <w:rPr>
          <w:rFonts w:ascii="Times New Roman" w:hAnsi="Times New Roman"/>
          <w:sz w:val="28"/>
          <w:szCs w:val="28"/>
        </w:rPr>
        <w:t xml:space="preserve">         </w:t>
      </w:r>
    </w:p>
    <w:p w:rsidR="009E182A" w:rsidRPr="00DF7469" w:rsidRDefault="009E182A" w:rsidP="00ED7D81">
      <w:pPr>
        <w:spacing w:after="0" w:line="240" w:lineRule="auto"/>
        <w:ind w:left="720"/>
        <w:rPr>
          <w:rFonts w:ascii="Times New Roman" w:hAnsi="Times New Roman"/>
          <w:sz w:val="28"/>
          <w:szCs w:val="28"/>
        </w:rPr>
      </w:pPr>
      <w:r w:rsidRPr="00DF7469">
        <w:rPr>
          <w:rFonts w:ascii="Times New Roman" w:hAnsi="Times New Roman"/>
          <w:sz w:val="28"/>
          <w:szCs w:val="28"/>
        </w:rPr>
        <w:t>Present your boarding pass and government-issued ID to the TSA travel document checker;</w:t>
      </w:r>
    </w:p>
    <w:p w:rsidR="00871846" w:rsidRDefault="00ED7D81" w:rsidP="00ED7D81">
      <w:pPr>
        <w:spacing w:after="0" w:line="240" w:lineRule="auto"/>
        <w:ind w:left="720"/>
        <w:rPr>
          <w:rFonts w:ascii="Times New Roman" w:hAnsi="Times New Roman"/>
          <w:sz w:val="28"/>
          <w:szCs w:val="28"/>
        </w:rPr>
      </w:pPr>
      <w:r>
        <w:rPr>
          <w:rFonts w:ascii="Times New Roman" w:hAnsi="Times New Roman"/>
          <w:sz w:val="28"/>
          <w:szCs w:val="28"/>
        </w:rPr>
        <w:t xml:space="preserve">         </w:t>
      </w:r>
    </w:p>
    <w:p w:rsidR="00ED7D81" w:rsidRDefault="009E182A" w:rsidP="00ED7D81">
      <w:pPr>
        <w:spacing w:after="0" w:line="240" w:lineRule="auto"/>
        <w:ind w:left="720"/>
        <w:rPr>
          <w:rFonts w:ascii="Times New Roman" w:hAnsi="Times New Roman"/>
          <w:sz w:val="28"/>
          <w:szCs w:val="28"/>
        </w:rPr>
      </w:pPr>
      <w:r w:rsidRPr="00DF7469">
        <w:rPr>
          <w:rFonts w:ascii="Times New Roman" w:hAnsi="Times New Roman"/>
          <w:sz w:val="28"/>
          <w:szCs w:val="28"/>
        </w:rPr>
        <w:t xml:space="preserve">The TSA travel document checker will </w:t>
      </w:r>
      <w:r w:rsidR="00891622">
        <w:rPr>
          <w:rFonts w:ascii="Times New Roman" w:hAnsi="Times New Roman"/>
          <w:sz w:val="28"/>
          <w:szCs w:val="28"/>
        </w:rPr>
        <w:t xml:space="preserve">scan your boarding pass barcode, verify your identification, </w:t>
      </w:r>
      <w:r w:rsidR="00ED7D81">
        <w:rPr>
          <w:rFonts w:ascii="Times New Roman" w:hAnsi="Times New Roman"/>
          <w:sz w:val="28"/>
          <w:szCs w:val="28"/>
        </w:rPr>
        <w:t xml:space="preserve"> </w:t>
      </w:r>
    </w:p>
    <w:p w:rsidR="009E182A" w:rsidRPr="00DF7469" w:rsidRDefault="00891622" w:rsidP="00ED7D81">
      <w:pPr>
        <w:spacing w:after="0" w:line="240" w:lineRule="auto"/>
        <w:ind w:left="720"/>
        <w:rPr>
          <w:rFonts w:ascii="Times New Roman" w:hAnsi="Times New Roman"/>
          <w:sz w:val="28"/>
          <w:szCs w:val="28"/>
        </w:rPr>
      </w:pPr>
      <w:r>
        <w:rPr>
          <w:rFonts w:ascii="Times New Roman" w:hAnsi="Times New Roman"/>
          <w:sz w:val="28"/>
          <w:szCs w:val="28"/>
        </w:rPr>
        <w:t>validate your travel document and TSA Precheck eligibility.</w:t>
      </w:r>
    </w:p>
    <w:p w:rsidR="009E182A" w:rsidRPr="00DF7469" w:rsidRDefault="009E182A" w:rsidP="00DF7469">
      <w:pPr>
        <w:pStyle w:val="NoSpacing"/>
      </w:pPr>
    </w:p>
    <w:p w:rsidR="007A70B9" w:rsidRDefault="009E182A" w:rsidP="007A70B9">
      <w:pPr>
        <w:pStyle w:val="ItemDescription"/>
        <w:rPr>
          <w:rFonts w:ascii="Times New Roman" w:hAnsi="Times New Roman" w:cs="Times New Roman"/>
          <w:sz w:val="28"/>
          <w:szCs w:val="28"/>
        </w:rPr>
      </w:pPr>
      <w:r w:rsidRPr="00DF7469">
        <w:rPr>
          <w:rFonts w:ascii="Times New Roman" w:hAnsi="Times New Roman" w:cs="Times New Roman"/>
          <w:sz w:val="28"/>
          <w:szCs w:val="28"/>
        </w:rPr>
        <w:t>At the beginning of screening:</w:t>
      </w:r>
    </w:p>
    <w:p w:rsidR="009E182A" w:rsidRPr="007A70B9" w:rsidRDefault="007A70B9" w:rsidP="007A70B9">
      <w:pPr>
        <w:pStyle w:val="ItemDescription"/>
        <w:rPr>
          <w:rFonts w:ascii="Times New Roman" w:hAnsi="Times New Roman" w:cs="Times New Roman"/>
          <w:sz w:val="28"/>
          <w:szCs w:val="28"/>
        </w:rPr>
      </w:pPr>
      <w:r>
        <w:rPr>
          <w:rFonts w:ascii="Times New Roman" w:hAnsi="Times New Roman" w:cs="Times New Roman"/>
          <w:sz w:val="28"/>
          <w:szCs w:val="28"/>
        </w:rPr>
        <w:tab/>
      </w:r>
      <w:r w:rsidR="009E182A" w:rsidRPr="00DF7469">
        <w:rPr>
          <w:rFonts w:ascii="Times New Roman" w:hAnsi="Times New Roman"/>
          <w:sz w:val="28"/>
          <w:szCs w:val="28"/>
        </w:rPr>
        <w:t xml:space="preserve">Travelers may use the </w:t>
      </w:r>
      <w:hyperlink r:id="rId9" w:history="1">
        <w:r w:rsidR="009E182A" w:rsidRPr="00D57DD3">
          <w:rPr>
            <w:rFonts w:ascii="Times New Roman" w:hAnsi="Times New Roman"/>
            <w:sz w:val="28"/>
            <w:szCs w:val="28"/>
            <w:bdr w:val="none" w:sz="0" w:space="0" w:color="auto" w:frame="1"/>
            <w:lang w:val="en"/>
          </w:rPr>
          <w:t>TSA Disability Notification Card</w:t>
        </w:r>
      </w:hyperlink>
      <w:r w:rsidR="009E182A" w:rsidRPr="00DF7469">
        <w:rPr>
          <w:rFonts w:ascii="Times New Roman" w:hAnsi="Times New Roman"/>
          <w:sz w:val="28"/>
          <w:szCs w:val="28"/>
        </w:rPr>
        <w:t xml:space="preserve"> to communicat</w:t>
      </w:r>
      <w:r>
        <w:rPr>
          <w:rFonts w:ascii="Times New Roman" w:hAnsi="Times New Roman"/>
          <w:sz w:val="28"/>
          <w:szCs w:val="28"/>
        </w:rPr>
        <w:t xml:space="preserve">e discreetly with TSA officers.  </w:t>
      </w:r>
      <w:r>
        <w:rPr>
          <w:rFonts w:ascii="Times New Roman" w:hAnsi="Times New Roman"/>
          <w:sz w:val="28"/>
          <w:szCs w:val="28"/>
        </w:rPr>
        <w:tab/>
      </w:r>
      <w:r w:rsidR="009E182A" w:rsidRPr="00DF7469">
        <w:rPr>
          <w:rFonts w:ascii="Times New Roman" w:hAnsi="Times New Roman"/>
          <w:sz w:val="28"/>
          <w:szCs w:val="28"/>
        </w:rPr>
        <w:t>However, showing this card, or other medical documentation, will not exempt a traveler from screening.</w:t>
      </w:r>
    </w:p>
    <w:p w:rsidR="009E182A" w:rsidRPr="00DF7469" w:rsidRDefault="009E182A" w:rsidP="009E182A">
      <w:pPr>
        <w:pStyle w:val="NoSpacing"/>
        <w:rPr>
          <w:sz w:val="28"/>
          <w:szCs w:val="28"/>
        </w:rPr>
      </w:pPr>
    </w:p>
    <w:p w:rsidR="009E182A" w:rsidRPr="00DF7469" w:rsidRDefault="009E182A" w:rsidP="009E182A">
      <w:pPr>
        <w:pStyle w:val="Heading2"/>
        <w:keepNext w:val="0"/>
        <w:keepLines w:val="0"/>
        <w:spacing w:before="0" w:line="20" w:lineRule="atLeast"/>
        <w:ind w:left="1080" w:hanging="450"/>
        <w:rPr>
          <w:color w:val="auto"/>
          <w:sz w:val="28"/>
          <w:szCs w:val="28"/>
        </w:rPr>
      </w:pPr>
      <w:r w:rsidRPr="00DF7469">
        <w:rPr>
          <w:rFonts w:ascii="Times New Roman" w:hAnsi="Times New Roman" w:cs="Times New Roman"/>
          <w:color w:val="auto"/>
          <w:sz w:val="28"/>
          <w:szCs w:val="28"/>
        </w:rPr>
        <w:t>Inform the TSA officer if you</w:t>
      </w:r>
      <w:r w:rsidRPr="00DF7469">
        <w:rPr>
          <w:color w:val="auto"/>
          <w:sz w:val="28"/>
          <w:szCs w:val="28"/>
        </w:rPr>
        <w:t>:</w:t>
      </w:r>
    </w:p>
    <w:p w:rsidR="009E182A" w:rsidRPr="00DF7469" w:rsidRDefault="009E182A" w:rsidP="009E182A">
      <w:pPr>
        <w:pStyle w:val="NoSpacing"/>
        <w:spacing w:line="20" w:lineRule="atLeast"/>
        <w:ind w:left="1050"/>
        <w:rPr>
          <w:rFonts w:ascii="Times New Roman" w:hAnsi="Times New Roman"/>
          <w:sz w:val="28"/>
          <w:szCs w:val="28"/>
        </w:rPr>
      </w:pPr>
    </w:p>
    <w:p w:rsidR="009E182A" w:rsidRPr="00DF7469" w:rsidRDefault="00ED7D81" w:rsidP="00ED7D81">
      <w:pPr>
        <w:pStyle w:val="NoSpacing"/>
        <w:spacing w:line="20" w:lineRule="atLeast"/>
        <w:ind w:left="1050"/>
        <w:rPr>
          <w:rFonts w:ascii="Times New Roman" w:hAnsi="Times New Roman"/>
          <w:sz w:val="28"/>
          <w:szCs w:val="28"/>
        </w:rPr>
      </w:pPr>
      <w:r>
        <w:rPr>
          <w:rFonts w:ascii="Times New Roman" w:hAnsi="Times New Roman"/>
          <w:sz w:val="28"/>
          <w:szCs w:val="28"/>
        </w:rPr>
        <w:t xml:space="preserve">   </w:t>
      </w:r>
      <w:r w:rsidR="00871846">
        <w:rPr>
          <w:rFonts w:ascii="Times New Roman" w:hAnsi="Times New Roman"/>
          <w:sz w:val="28"/>
          <w:szCs w:val="28"/>
        </w:rPr>
        <w:tab/>
      </w:r>
      <w:r w:rsidR="009E182A" w:rsidRPr="00DF7469">
        <w:rPr>
          <w:rFonts w:ascii="Times New Roman" w:hAnsi="Times New Roman"/>
          <w:sz w:val="28"/>
          <w:szCs w:val="28"/>
        </w:rPr>
        <w:t>have a preferred mode of communication;</w:t>
      </w:r>
    </w:p>
    <w:p w:rsidR="00871846" w:rsidRDefault="00ED7D81" w:rsidP="00ED7D81">
      <w:pPr>
        <w:pStyle w:val="NoSpacing"/>
        <w:spacing w:line="20" w:lineRule="atLeast"/>
        <w:ind w:left="1050"/>
        <w:rPr>
          <w:rFonts w:ascii="Times New Roman" w:hAnsi="Times New Roman"/>
          <w:sz w:val="28"/>
          <w:szCs w:val="28"/>
        </w:rPr>
      </w:pPr>
      <w:r>
        <w:rPr>
          <w:rFonts w:ascii="Times New Roman" w:hAnsi="Times New Roman"/>
          <w:sz w:val="28"/>
          <w:szCs w:val="28"/>
        </w:rPr>
        <w:t xml:space="preserve">   </w:t>
      </w:r>
      <w:r w:rsidR="00871846">
        <w:rPr>
          <w:rFonts w:ascii="Times New Roman" w:hAnsi="Times New Roman"/>
          <w:sz w:val="28"/>
          <w:szCs w:val="28"/>
        </w:rPr>
        <w:tab/>
      </w:r>
    </w:p>
    <w:p w:rsidR="009E182A" w:rsidRPr="00DF7469" w:rsidRDefault="00871846" w:rsidP="00ED7D81">
      <w:pPr>
        <w:pStyle w:val="NoSpacing"/>
        <w:spacing w:line="20" w:lineRule="atLeast"/>
        <w:ind w:left="1050"/>
        <w:rPr>
          <w:rFonts w:ascii="Times New Roman" w:hAnsi="Times New Roman"/>
          <w:sz w:val="28"/>
          <w:szCs w:val="28"/>
        </w:rPr>
      </w:pPr>
      <w:r>
        <w:rPr>
          <w:rFonts w:ascii="Times New Roman" w:hAnsi="Times New Roman"/>
          <w:sz w:val="28"/>
          <w:szCs w:val="28"/>
        </w:rPr>
        <w:tab/>
      </w:r>
      <w:r w:rsidR="009E182A" w:rsidRPr="00DF7469">
        <w:rPr>
          <w:rFonts w:ascii="Times New Roman" w:hAnsi="Times New Roman"/>
          <w:sz w:val="28"/>
          <w:szCs w:val="28"/>
        </w:rPr>
        <w:t>need assistance throughout screening;</w:t>
      </w:r>
    </w:p>
    <w:p w:rsidR="00871846" w:rsidRDefault="00ED7D81" w:rsidP="00ED7D81">
      <w:pPr>
        <w:pStyle w:val="NoSpacing"/>
        <w:ind w:left="1050"/>
        <w:rPr>
          <w:rFonts w:ascii="Times New Roman" w:hAnsi="Times New Roman"/>
          <w:sz w:val="28"/>
          <w:szCs w:val="28"/>
        </w:rPr>
      </w:pPr>
      <w:r>
        <w:rPr>
          <w:rFonts w:ascii="Times New Roman" w:hAnsi="Times New Roman"/>
          <w:sz w:val="28"/>
          <w:szCs w:val="28"/>
        </w:rPr>
        <w:t xml:space="preserve">   </w:t>
      </w:r>
      <w:r w:rsidR="00871846">
        <w:rPr>
          <w:rFonts w:ascii="Times New Roman" w:hAnsi="Times New Roman"/>
          <w:sz w:val="28"/>
          <w:szCs w:val="28"/>
        </w:rPr>
        <w:tab/>
      </w:r>
    </w:p>
    <w:p w:rsidR="009E182A" w:rsidRPr="00DF7469" w:rsidRDefault="00871846" w:rsidP="00ED7D81">
      <w:pPr>
        <w:pStyle w:val="NoSpacing"/>
        <w:ind w:left="1050"/>
        <w:rPr>
          <w:rFonts w:ascii="Times New Roman" w:hAnsi="Times New Roman"/>
          <w:sz w:val="28"/>
          <w:szCs w:val="28"/>
        </w:rPr>
      </w:pPr>
      <w:r>
        <w:rPr>
          <w:rFonts w:ascii="Times New Roman" w:hAnsi="Times New Roman"/>
          <w:sz w:val="28"/>
          <w:szCs w:val="28"/>
        </w:rPr>
        <w:tab/>
      </w:r>
      <w:r w:rsidR="009E182A" w:rsidRPr="00DF7469">
        <w:rPr>
          <w:rFonts w:ascii="Times New Roman" w:hAnsi="Times New Roman"/>
          <w:sz w:val="28"/>
          <w:szCs w:val="28"/>
        </w:rPr>
        <w:t xml:space="preserve">have medically-necessary liquids or fluids that need to be screened.  These should be separated from </w:t>
      </w:r>
      <w:r w:rsidR="007A70B9">
        <w:rPr>
          <w:rFonts w:ascii="Times New Roman" w:hAnsi="Times New Roman"/>
          <w:sz w:val="28"/>
          <w:szCs w:val="28"/>
        </w:rPr>
        <w:tab/>
      </w:r>
      <w:r w:rsidR="009E182A" w:rsidRPr="00DF7469">
        <w:rPr>
          <w:rFonts w:ascii="Times New Roman" w:hAnsi="Times New Roman"/>
          <w:sz w:val="28"/>
          <w:szCs w:val="28"/>
        </w:rPr>
        <w:t>other carry-on items;</w:t>
      </w:r>
    </w:p>
    <w:p w:rsidR="00871846" w:rsidRDefault="00871846" w:rsidP="00ED7D81">
      <w:pPr>
        <w:pStyle w:val="NoSpacing"/>
        <w:spacing w:line="20" w:lineRule="atLeast"/>
        <w:ind w:left="1050"/>
        <w:rPr>
          <w:rFonts w:ascii="Times New Roman" w:hAnsi="Times New Roman"/>
          <w:sz w:val="28"/>
          <w:szCs w:val="28"/>
        </w:rPr>
      </w:pPr>
    </w:p>
    <w:p w:rsidR="009E182A" w:rsidRPr="00DF7469" w:rsidRDefault="00ED7D81" w:rsidP="00ED7D81">
      <w:pPr>
        <w:pStyle w:val="NoSpacing"/>
        <w:spacing w:line="20" w:lineRule="atLeast"/>
        <w:ind w:left="1050"/>
        <w:rPr>
          <w:rFonts w:ascii="Times New Roman" w:hAnsi="Times New Roman"/>
          <w:sz w:val="28"/>
          <w:szCs w:val="28"/>
        </w:rPr>
      </w:pPr>
      <w:r>
        <w:rPr>
          <w:rFonts w:ascii="Times New Roman" w:hAnsi="Times New Roman"/>
          <w:sz w:val="28"/>
          <w:szCs w:val="28"/>
        </w:rPr>
        <w:t xml:space="preserve">  </w:t>
      </w:r>
      <w:r w:rsidR="00871846">
        <w:rPr>
          <w:rFonts w:ascii="Times New Roman" w:hAnsi="Times New Roman"/>
          <w:sz w:val="28"/>
          <w:szCs w:val="28"/>
        </w:rPr>
        <w:tab/>
      </w:r>
      <w:r w:rsidR="009E182A" w:rsidRPr="00DF7469">
        <w:rPr>
          <w:rFonts w:ascii="Times New Roman" w:hAnsi="Times New Roman"/>
          <w:sz w:val="28"/>
          <w:szCs w:val="28"/>
        </w:rPr>
        <w:t>have any pain or medical complications that could happen if touched;</w:t>
      </w:r>
    </w:p>
    <w:p w:rsidR="00871846" w:rsidRDefault="00ED7D81" w:rsidP="00ED7D81">
      <w:pPr>
        <w:pStyle w:val="NoSpacing"/>
        <w:ind w:left="1050"/>
        <w:rPr>
          <w:rFonts w:ascii="Times New Roman" w:hAnsi="Times New Roman"/>
          <w:sz w:val="28"/>
          <w:szCs w:val="28"/>
        </w:rPr>
      </w:pPr>
      <w:r>
        <w:rPr>
          <w:rFonts w:ascii="Times New Roman" w:hAnsi="Times New Roman"/>
          <w:sz w:val="28"/>
          <w:szCs w:val="28"/>
        </w:rPr>
        <w:t xml:space="preserve">   </w:t>
      </w:r>
    </w:p>
    <w:p w:rsidR="009E182A" w:rsidRPr="00DF7469" w:rsidRDefault="00871846" w:rsidP="00ED7D81">
      <w:pPr>
        <w:pStyle w:val="NoSpacing"/>
        <w:ind w:left="1050"/>
        <w:rPr>
          <w:rFonts w:ascii="Times New Roman" w:hAnsi="Times New Roman"/>
          <w:sz w:val="28"/>
          <w:szCs w:val="28"/>
        </w:rPr>
      </w:pPr>
      <w:r>
        <w:rPr>
          <w:rFonts w:ascii="Times New Roman" w:hAnsi="Times New Roman"/>
          <w:sz w:val="28"/>
          <w:szCs w:val="28"/>
        </w:rPr>
        <w:tab/>
      </w:r>
      <w:r w:rsidR="009E182A" w:rsidRPr="00DF7469">
        <w:rPr>
          <w:rFonts w:ascii="Times New Roman" w:hAnsi="Times New Roman"/>
          <w:sz w:val="28"/>
          <w:szCs w:val="28"/>
        </w:rPr>
        <w:t>have difficulty walking or standing alone and need assistance;</w:t>
      </w:r>
    </w:p>
    <w:p w:rsidR="00871846" w:rsidRDefault="00ED7D81" w:rsidP="00ED7D81">
      <w:pPr>
        <w:pStyle w:val="NoSpacing"/>
        <w:ind w:left="1050"/>
        <w:rPr>
          <w:rFonts w:ascii="Times New Roman" w:hAnsi="Times New Roman"/>
          <w:sz w:val="28"/>
          <w:szCs w:val="28"/>
        </w:rPr>
      </w:pPr>
      <w:r>
        <w:rPr>
          <w:rFonts w:ascii="Times New Roman" w:hAnsi="Times New Roman"/>
          <w:sz w:val="28"/>
          <w:szCs w:val="28"/>
        </w:rPr>
        <w:t xml:space="preserve">   </w:t>
      </w:r>
    </w:p>
    <w:p w:rsidR="009E182A" w:rsidRPr="00DF7469" w:rsidRDefault="00871846" w:rsidP="00ED7D81">
      <w:pPr>
        <w:pStyle w:val="NoSpacing"/>
        <w:ind w:left="1050"/>
        <w:rPr>
          <w:rFonts w:ascii="Times New Roman" w:hAnsi="Times New Roman"/>
          <w:sz w:val="28"/>
          <w:szCs w:val="28"/>
        </w:rPr>
      </w:pPr>
      <w:r>
        <w:rPr>
          <w:rFonts w:ascii="Times New Roman" w:hAnsi="Times New Roman"/>
          <w:sz w:val="28"/>
          <w:szCs w:val="28"/>
        </w:rPr>
        <w:tab/>
      </w:r>
      <w:r w:rsidR="009E182A" w:rsidRPr="00DF7469">
        <w:rPr>
          <w:rFonts w:ascii="Times New Roman" w:hAnsi="Times New Roman"/>
          <w:sz w:val="28"/>
          <w:szCs w:val="28"/>
        </w:rPr>
        <w:t>have difficulty raising your arms;</w:t>
      </w:r>
    </w:p>
    <w:p w:rsidR="00871846" w:rsidRDefault="00ED7D81" w:rsidP="00ED7D81">
      <w:pPr>
        <w:pStyle w:val="NoSpacing"/>
        <w:ind w:left="1050"/>
        <w:rPr>
          <w:rFonts w:ascii="Times New Roman" w:hAnsi="Times New Roman"/>
          <w:sz w:val="28"/>
          <w:szCs w:val="28"/>
        </w:rPr>
      </w:pPr>
      <w:r>
        <w:rPr>
          <w:rFonts w:ascii="Times New Roman" w:hAnsi="Times New Roman"/>
          <w:sz w:val="28"/>
          <w:szCs w:val="28"/>
        </w:rPr>
        <w:t xml:space="preserve">   </w:t>
      </w:r>
    </w:p>
    <w:p w:rsidR="009E182A" w:rsidRPr="00DF7469" w:rsidRDefault="00871846" w:rsidP="00ED7D81">
      <w:pPr>
        <w:pStyle w:val="NoSpacing"/>
        <w:ind w:left="1050"/>
        <w:rPr>
          <w:rFonts w:ascii="Times New Roman" w:hAnsi="Times New Roman"/>
          <w:sz w:val="28"/>
          <w:szCs w:val="28"/>
        </w:rPr>
      </w:pPr>
      <w:r>
        <w:rPr>
          <w:rFonts w:ascii="Times New Roman" w:hAnsi="Times New Roman"/>
          <w:sz w:val="28"/>
          <w:szCs w:val="28"/>
        </w:rPr>
        <w:tab/>
      </w:r>
      <w:r w:rsidR="009E182A" w:rsidRPr="00DF7469">
        <w:rPr>
          <w:rFonts w:ascii="Times New Roman" w:hAnsi="Times New Roman"/>
          <w:sz w:val="28"/>
          <w:szCs w:val="28"/>
        </w:rPr>
        <w:t>would like to move to the front of the screening line;</w:t>
      </w:r>
    </w:p>
    <w:p w:rsidR="00871846" w:rsidRDefault="00871846" w:rsidP="00ED7D81">
      <w:pPr>
        <w:pStyle w:val="NoSpacing"/>
        <w:ind w:left="1050"/>
        <w:rPr>
          <w:rFonts w:ascii="Times New Roman" w:hAnsi="Times New Roman"/>
          <w:sz w:val="28"/>
          <w:szCs w:val="28"/>
        </w:rPr>
      </w:pPr>
      <w:r>
        <w:rPr>
          <w:rFonts w:ascii="Times New Roman" w:hAnsi="Times New Roman"/>
          <w:sz w:val="28"/>
          <w:szCs w:val="28"/>
        </w:rPr>
        <w:tab/>
      </w:r>
    </w:p>
    <w:p w:rsidR="009E182A" w:rsidRPr="00DF7469" w:rsidRDefault="00871846" w:rsidP="00ED7D81">
      <w:pPr>
        <w:pStyle w:val="NoSpacing"/>
        <w:ind w:left="1050"/>
        <w:rPr>
          <w:rFonts w:ascii="Times New Roman" w:hAnsi="Times New Roman"/>
          <w:sz w:val="28"/>
          <w:szCs w:val="28"/>
        </w:rPr>
      </w:pPr>
      <w:r>
        <w:rPr>
          <w:rFonts w:ascii="Times New Roman" w:hAnsi="Times New Roman"/>
          <w:sz w:val="28"/>
          <w:szCs w:val="28"/>
        </w:rPr>
        <w:tab/>
      </w:r>
      <w:r w:rsidR="009E182A" w:rsidRPr="00DF7469">
        <w:rPr>
          <w:rFonts w:ascii="Times New Roman" w:hAnsi="Times New Roman"/>
          <w:sz w:val="28"/>
          <w:szCs w:val="28"/>
        </w:rPr>
        <w:t>would like private screening if a pat-down is provided.</w:t>
      </w:r>
    </w:p>
    <w:p w:rsidR="009E182A" w:rsidRPr="00DF7469" w:rsidRDefault="009E182A" w:rsidP="009E182A">
      <w:pPr>
        <w:pStyle w:val="NoSpacing"/>
        <w:ind w:left="1050"/>
        <w:rPr>
          <w:rFonts w:ascii="Times New Roman" w:hAnsi="Times New Roman"/>
          <w:sz w:val="28"/>
          <w:szCs w:val="28"/>
        </w:rPr>
      </w:pPr>
    </w:p>
    <w:p w:rsidR="009E182A" w:rsidRPr="00DF7469" w:rsidRDefault="009E182A" w:rsidP="009E182A">
      <w:pPr>
        <w:pStyle w:val="NoSpacing"/>
        <w:ind w:left="1050" w:hanging="1050"/>
        <w:rPr>
          <w:rFonts w:ascii="Times New Roman" w:hAnsi="Times New Roman"/>
          <w:sz w:val="28"/>
          <w:szCs w:val="28"/>
        </w:rPr>
      </w:pPr>
      <w:r w:rsidRPr="00DF7469">
        <w:rPr>
          <w:rFonts w:ascii="Times New Roman" w:hAnsi="Times New Roman"/>
          <w:sz w:val="28"/>
          <w:szCs w:val="28"/>
        </w:rPr>
        <w:t>During the screening process:</w:t>
      </w:r>
    </w:p>
    <w:p w:rsidR="009E182A" w:rsidRPr="00DF7469" w:rsidRDefault="009E182A" w:rsidP="009E182A">
      <w:pPr>
        <w:pStyle w:val="ListParagraph"/>
        <w:spacing w:after="0" w:line="240" w:lineRule="auto"/>
        <w:rPr>
          <w:rFonts w:ascii="Times New Roman" w:hAnsi="Times New Roman"/>
          <w:b/>
          <w:sz w:val="28"/>
          <w:szCs w:val="28"/>
        </w:rPr>
      </w:pPr>
    </w:p>
    <w:p w:rsidR="00ED7D81" w:rsidRDefault="009E182A" w:rsidP="00ED7D81">
      <w:pPr>
        <w:pStyle w:val="ListParagraph"/>
        <w:spacing w:after="0" w:line="240" w:lineRule="auto"/>
        <w:rPr>
          <w:rFonts w:ascii="Times New Roman" w:hAnsi="Times New Roman"/>
          <w:sz w:val="28"/>
          <w:szCs w:val="28"/>
        </w:rPr>
      </w:pPr>
      <w:r w:rsidRPr="00DF7469">
        <w:rPr>
          <w:rFonts w:ascii="Times New Roman" w:hAnsi="Times New Roman"/>
          <w:sz w:val="28"/>
          <w:szCs w:val="28"/>
        </w:rPr>
        <w:t>Generally, TSA Pre</w:t>
      </w:r>
      <w:r w:rsidRPr="00DF7469">
        <w:rPr>
          <w:rFonts w:ascii="Segoe UI Symbol" w:hAnsi="Segoe UI Symbol" w:cs="Segoe UI Symbol"/>
          <w:sz w:val="28"/>
          <w:szCs w:val="28"/>
        </w:rPr>
        <w:t>✓</w:t>
      </w:r>
      <w:r w:rsidRPr="00DF7469">
        <w:rPr>
          <w:rFonts w:ascii="Times New Roman" w:hAnsi="Times New Roman"/>
          <w:b/>
          <w:sz w:val="28"/>
          <w:szCs w:val="28"/>
          <w:vertAlign w:val="superscript"/>
        </w:rPr>
        <w:t>®</w:t>
      </w:r>
      <w:r w:rsidRPr="00DF7469">
        <w:rPr>
          <w:rFonts w:ascii="Times New Roman" w:hAnsi="Times New Roman"/>
          <w:b/>
          <w:sz w:val="28"/>
          <w:szCs w:val="28"/>
        </w:rPr>
        <w:t xml:space="preserve"> </w:t>
      </w:r>
      <w:r w:rsidRPr="00DF7469">
        <w:rPr>
          <w:rFonts w:ascii="Times New Roman" w:hAnsi="Times New Roman"/>
          <w:sz w:val="28"/>
          <w:szCs w:val="28"/>
        </w:rPr>
        <w:t>(TSA Precheck) lines are shorter and have less wait times. Find out when TSA</w:t>
      </w:r>
    </w:p>
    <w:p w:rsidR="009E182A" w:rsidRPr="00DF7469" w:rsidRDefault="009E182A" w:rsidP="00ED7D81">
      <w:pPr>
        <w:pStyle w:val="ListParagraph"/>
        <w:spacing w:after="0" w:line="240" w:lineRule="auto"/>
        <w:rPr>
          <w:rFonts w:ascii="Times New Roman" w:hAnsi="Times New Roman"/>
          <w:b/>
          <w:sz w:val="28"/>
          <w:szCs w:val="28"/>
        </w:rPr>
      </w:pPr>
      <w:r w:rsidRPr="00DF7469">
        <w:rPr>
          <w:rFonts w:ascii="Times New Roman" w:hAnsi="Times New Roman"/>
          <w:sz w:val="28"/>
          <w:szCs w:val="28"/>
        </w:rPr>
        <w:t xml:space="preserve">Precheck lanes are available at your airport at </w:t>
      </w:r>
      <w:hyperlink r:id="rId10" w:history="1">
        <w:r w:rsidRPr="00D57DD3">
          <w:rPr>
            <w:rFonts w:ascii="Times New Roman" w:hAnsi="Times New Roman"/>
            <w:sz w:val="28"/>
            <w:szCs w:val="28"/>
            <w:bdr w:val="none" w:sz="0" w:space="0" w:color="auto" w:frame="1"/>
          </w:rPr>
          <w:t>TSA Precheck</w:t>
        </w:r>
        <w:r w:rsidRPr="00D57DD3">
          <w:rPr>
            <w:rFonts w:ascii="Times New Roman" w:hAnsi="Times New Roman"/>
            <w:sz w:val="28"/>
            <w:szCs w:val="28"/>
          </w:rPr>
          <w:t xml:space="preserve"> </w:t>
        </w:r>
        <w:r w:rsidRPr="00D57DD3">
          <w:rPr>
            <w:rFonts w:ascii="Times New Roman" w:hAnsi="Times New Roman"/>
            <w:sz w:val="28"/>
            <w:szCs w:val="28"/>
            <w:bdr w:val="none" w:sz="0" w:space="0" w:color="auto" w:frame="1"/>
          </w:rPr>
          <w:t>Checkpoint Schedule</w:t>
        </w:r>
      </w:hyperlink>
      <w:r w:rsidRPr="00DF7469">
        <w:rPr>
          <w:rFonts w:ascii="Times New Roman" w:hAnsi="Times New Roman"/>
          <w:sz w:val="28"/>
          <w:szCs w:val="28"/>
        </w:rPr>
        <w:t xml:space="preserve">. </w:t>
      </w:r>
    </w:p>
    <w:p w:rsidR="00871846" w:rsidRDefault="00ED7D81" w:rsidP="00ED7D81">
      <w:pPr>
        <w:pStyle w:val="ListParagraph"/>
        <w:spacing w:after="0" w:line="240" w:lineRule="auto"/>
        <w:rPr>
          <w:rFonts w:ascii="Times New Roman" w:hAnsi="Times New Roman"/>
          <w:sz w:val="28"/>
          <w:szCs w:val="28"/>
        </w:rPr>
      </w:pPr>
      <w:r>
        <w:rPr>
          <w:rFonts w:ascii="Times New Roman" w:hAnsi="Times New Roman"/>
          <w:sz w:val="28"/>
          <w:szCs w:val="28"/>
        </w:rPr>
        <w:t xml:space="preserve">       </w:t>
      </w:r>
    </w:p>
    <w:p w:rsidR="00ED7D81" w:rsidRDefault="009E182A" w:rsidP="00ED7D81">
      <w:pPr>
        <w:pStyle w:val="ListParagraph"/>
        <w:spacing w:after="0" w:line="240" w:lineRule="auto"/>
        <w:rPr>
          <w:rFonts w:ascii="Times New Roman" w:hAnsi="Times New Roman"/>
          <w:sz w:val="28"/>
          <w:szCs w:val="28"/>
        </w:rPr>
      </w:pPr>
      <w:r w:rsidRPr="00DF7469">
        <w:rPr>
          <w:rFonts w:ascii="Times New Roman" w:hAnsi="Times New Roman"/>
          <w:sz w:val="28"/>
          <w:szCs w:val="28"/>
        </w:rPr>
        <w:t xml:space="preserve">If eligible, travelers may be screened using advanced imaging technology, or a walk-through metal </w:t>
      </w:r>
    </w:p>
    <w:p w:rsidR="009E182A" w:rsidRPr="00DF7469" w:rsidRDefault="009E182A" w:rsidP="00ED7D81">
      <w:pPr>
        <w:pStyle w:val="ListParagraph"/>
        <w:spacing w:after="0" w:line="240" w:lineRule="auto"/>
        <w:rPr>
          <w:rFonts w:ascii="Times New Roman" w:hAnsi="Times New Roman"/>
          <w:sz w:val="28"/>
          <w:szCs w:val="28"/>
        </w:rPr>
      </w:pPr>
      <w:r w:rsidRPr="00DF7469">
        <w:rPr>
          <w:rFonts w:ascii="Times New Roman" w:hAnsi="Times New Roman"/>
          <w:sz w:val="28"/>
          <w:szCs w:val="28"/>
        </w:rPr>
        <w:t>detector, or they may be screened using a pat-down.</w:t>
      </w:r>
    </w:p>
    <w:p w:rsidR="00377CF0" w:rsidRDefault="00377CF0" w:rsidP="009E182A">
      <w:pPr>
        <w:pStyle w:val="ItemDescription"/>
        <w:rPr>
          <w:rFonts w:ascii="Times New Roman" w:hAnsi="Times New Roman" w:cs="Times New Roman"/>
          <w:sz w:val="28"/>
          <w:szCs w:val="28"/>
        </w:rPr>
      </w:pPr>
    </w:p>
    <w:p w:rsidR="009E182A" w:rsidRPr="00DF7469" w:rsidRDefault="009E182A" w:rsidP="009E182A">
      <w:pPr>
        <w:pStyle w:val="ItemDescription"/>
        <w:rPr>
          <w:rFonts w:ascii="Times New Roman" w:hAnsi="Times New Roman" w:cs="Times New Roman"/>
          <w:sz w:val="28"/>
          <w:szCs w:val="28"/>
        </w:rPr>
      </w:pPr>
      <w:r w:rsidRPr="00DF7469">
        <w:rPr>
          <w:rFonts w:ascii="Times New Roman" w:hAnsi="Times New Roman" w:cs="Times New Roman"/>
          <w:sz w:val="28"/>
          <w:szCs w:val="28"/>
        </w:rPr>
        <w:t>Not required to remove:</w:t>
      </w:r>
    </w:p>
    <w:p w:rsidR="007A70B9" w:rsidRDefault="007A70B9" w:rsidP="00ED7D81">
      <w:pPr>
        <w:pStyle w:val="NoSpacing"/>
        <w:ind w:left="720"/>
        <w:rPr>
          <w:rFonts w:ascii="Times New Roman" w:hAnsi="Times New Roman"/>
          <w:sz w:val="28"/>
          <w:szCs w:val="28"/>
        </w:rPr>
      </w:pPr>
    </w:p>
    <w:p w:rsidR="009E182A" w:rsidRPr="00DF7469" w:rsidRDefault="00ED7D81" w:rsidP="00ED7D81">
      <w:pPr>
        <w:pStyle w:val="NoSpacing"/>
        <w:ind w:left="720"/>
        <w:rPr>
          <w:rFonts w:ascii="Times New Roman" w:hAnsi="Times New Roman"/>
          <w:sz w:val="28"/>
          <w:szCs w:val="28"/>
        </w:rPr>
      </w:pPr>
      <w:r>
        <w:rPr>
          <w:rFonts w:ascii="Times New Roman" w:hAnsi="Times New Roman"/>
          <w:sz w:val="28"/>
          <w:szCs w:val="28"/>
        </w:rPr>
        <w:t>S</w:t>
      </w:r>
      <w:r w:rsidR="009E182A" w:rsidRPr="00DF7469">
        <w:rPr>
          <w:rFonts w:ascii="Times New Roman" w:hAnsi="Times New Roman"/>
          <w:sz w:val="28"/>
          <w:szCs w:val="28"/>
        </w:rPr>
        <w:t>hoes</w:t>
      </w:r>
    </w:p>
    <w:p w:rsidR="007A70B9" w:rsidRDefault="007A70B9" w:rsidP="00ED7D81">
      <w:pPr>
        <w:pStyle w:val="NoSpacing"/>
        <w:ind w:left="720"/>
        <w:rPr>
          <w:rFonts w:ascii="Times New Roman" w:hAnsi="Times New Roman"/>
          <w:sz w:val="28"/>
          <w:szCs w:val="28"/>
        </w:rPr>
      </w:pPr>
    </w:p>
    <w:p w:rsidR="007A70B9" w:rsidRDefault="009E182A" w:rsidP="007A70B9">
      <w:pPr>
        <w:pStyle w:val="NoSpacing"/>
        <w:ind w:left="720"/>
        <w:rPr>
          <w:rFonts w:ascii="Times New Roman" w:hAnsi="Times New Roman"/>
          <w:sz w:val="28"/>
          <w:szCs w:val="28"/>
        </w:rPr>
      </w:pPr>
      <w:r w:rsidRPr="00DF7469">
        <w:rPr>
          <w:rFonts w:ascii="Times New Roman" w:hAnsi="Times New Roman"/>
          <w:sz w:val="28"/>
          <w:szCs w:val="28"/>
        </w:rPr>
        <w:t>Jacket/Coat/Light Outerwear</w:t>
      </w:r>
    </w:p>
    <w:p w:rsidR="007A70B9" w:rsidRDefault="007A70B9" w:rsidP="00ED7D81">
      <w:pPr>
        <w:pStyle w:val="NoSpacing"/>
        <w:ind w:left="720"/>
        <w:rPr>
          <w:rFonts w:ascii="Times New Roman" w:hAnsi="Times New Roman"/>
          <w:sz w:val="28"/>
          <w:szCs w:val="28"/>
        </w:rPr>
      </w:pPr>
    </w:p>
    <w:p w:rsidR="007A70B9" w:rsidRDefault="007A70B9" w:rsidP="00ED7D81">
      <w:pPr>
        <w:pStyle w:val="NoSpacing"/>
        <w:ind w:left="720"/>
        <w:rPr>
          <w:rFonts w:ascii="Times New Roman" w:hAnsi="Times New Roman"/>
          <w:sz w:val="28"/>
          <w:szCs w:val="28"/>
        </w:rPr>
      </w:pPr>
      <w:r>
        <w:rPr>
          <w:rFonts w:ascii="Times New Roman" w:hAnsi="Times New Roman"/>
          <w:sz w:val="28"/>
          <w:szCs w:val="28"/>
        </w:rPr>
        <w:t xml:space="preserve">3-1-1 </w:t>
      </w:r>
      <w:r w:rsidR="009E182A" w:rsidRPr="00DF7469">
        <w:rPr>
          <w:rFonts w:ascii="Times New Roman" w:hAnsi="Times New Roman"/>
          <w:sz w:val="28"/>
          <w:szCs w:val="28"/>
        </w:rPr>
        <w:t>compliant bag</w:t>
      </w:r>
    </w:p>
    <w:p w:rsidR="007A70B9" w:rsidRDefault="007A70B9" w:rsidP="00ED7D81">
      <w:pPr>
        <w:pStyle w:val="NoSpacing"/>
        <w:ind w:left="720"/>
        <w:rPr>
          <w:rFonts w:ascii="Times New Roman" w:hAnsi="Times New Roman"/>
          <w:sz w:val="28"/>
          <w:szCs w:val="28"/>
        </w:rPr>
      </w:pPr>
    </w:p>
    <w:p w:rsidR="005F49BB" w:rsidRDefault="009E182A" w:rsidP="00ED7D81">
      <w:pPr>
        <w:pStyle w:val="NoSpacing"/>
        <w:ind w:left="720"/>
        <w:rPr>
          <w:rFonts w:ascii="Times New Roman" w:hAnsi="Times New Roman"/>
          <w:sz w:val="28"/>
          <w:szCs w:val="28"/>
        </w:rPr>
      </w:pPr>
      <w:r w:rsidRPr="00DF7469">
        <w:rPr>
          <w:rFonts w:ascii="Times New Roman" w:hAnsi="Times New Roman"/>
          <w:sz w:val="28"/>
          <w:szCs w:val="28"/>
        </w:rPr>
        <w:t xml:space="preserve">Laptop and large electronics from carry-on </w:t>
      </w:r>
    </w:p>
    <w:p w:rsidR="007A70B9" w:rsidRDefault="007A70B9" w:rsidP="00ED7D81">
      <w:pPr>
        <w:pStyle w:val="NoSpacing"/>
        <w:ind w:left="720"/>
        <w:rPr>
          <w:rFonts w:ascii="Times New Roman" w:hAnsi="Times New Roman"/>
          <w:sz w:val="28"/>
          <w:szCs w:val="28"/>
        </w:rPr>
      </w:pPr>
    </w:p>
    <w:p w:rsidR="009E182A" w:rsidRPr="005F49BB" w:rsidRDefault="005F49BB" w:rsidP="00ED7D81">
      <w:pPr>
        <w:pStyle w:val="NoSpacing"/>
        <w:ind w:left="720"/>
        <w:rPr>
          <w:rFonts w:ascii="Times New Roman" w:hAnsi="Times New Roman"/>
          <w:sz w:val="28"/>
          <w:szCs w:val="28"/>
        </w:rPr>
      </w:pPr>
      <w:r w:rsidRPr="005F49BB">
        <w:rPr>
          <w:rFonts w:ascii="Times New Roman" w:hAnsi="Times New Roman"/>
          <w:sz w:val="28"/>
          <w:szCs w:val="28"/>
        </w:rPr>
        <w:t>C</w:t>
      </w:r>
      <w:r w:rsidR="009E182A" w:rsidRPr="005F49BB">
        <w:rPr>
          <w:rFonts w:ascii="Times New Roman" w:hAnsi="Times New Roman"/>
          <w:sz w:val="28"/>
          <w:szCs w:val="28"/>
        </w:rPr>
        <w:t>PAP/BPAP</w:t>
      </w:r>
    </w:p>
    <w:p w:rsidR="009E182A" w:rsidRDefault="009E182A" w:rsidP="009E182A">
      <w:pPr>
        <w:pStyle w:val="ListParagraph"/>
        <w:spacing w:after="0" w:line="240" w:lineRule="auto"/>
        <w:ind w:left="0"/>
        <w:rPr>
          <w:rFonts w:ascii="Times New Roman" w:eastAsiaTheme="minorHAnsi" w:hAnsi="Times New Roman" w:cstheme="minorBidi"/>
          <w:bCs/>
          <w:kern w:val="20"/>
          <w:sz w:val="28"/>
          <w:szCs w:val="28"/>
          <w:lang w:eastAsia="ja-JP"/>
        </w:rPr>
      </w:pPr>
    </w:p>
    <w:p w:rsidR="007A70B9" w:rsidRDefault="005F49BB" w:rsidP="007A70B9">
      <w:pPr>
        <w:pStyle w:val="ListParagraph"/>
        <w:spacing w:after="0" w:line="240" w:lineRule="auto"/>
        <w:ind w:left="0"/>
        <w:rPr>
          <w:rFonts w:ascii="Times New Roman" w:eastAsiaTheme="minorHAnsi" w:hAnsi="Times New Roman" w:cstheme="minorBidi"/>
          <w:bCs/>
          <w:kern w:val="20"/>
          <w:sz w:val="28"/>
          <w:szCs w:val="28"/>
          <w:lang w:eastAsia="ja-JP"/>
        </w:rPr>
      </w:pPr>
      <w:r>
        <w:rPr>
          <w:rFonts w:ascii="Times New Roman" w:eastAsiaTheme="minorHAnsi" w:hAnsi="Times New Roman" w:cstheme="minorBidi"/>
          <w:bCs/>
          <w:kern w:val="20"/>
          <w:sz w:val="28"/>
          <w:szCs w:val="28"/>
          <w:lang w:eastAsia="ja-JP"/>
        </w:rPr>
        <w:t>Required to remove:</w:t>
      </w:r>
    </w:p>
    <w:p w:rsidR="007A70B9" w:rsidRDefault="007A70B9" w:rsidP="007A70B9">
      <w:pPr>
        <w:pStyle w:val="ListParagraph"/>
        <w:spacing w:after="0" w:line="240" w:lineRule="auto"/>
        <w:ind w:left="0"/>
        <w:rPr>
          <w:rFonts w:ascii="Times New Roman" w:eastAsiaTheme="minorHAnsi" w:hAnsi="Times New Roman" w:cstheme="minorBidi"/>
          <w:bCs/>
          <w:kern w:val="20"/>
          <w:sz w:val="28"/>
          <w:szCs w:val="28"/>
          <w:lang w:eastAsia="ja-JP"/>
        </w:rPr>
      </w:pPr>
    </w:p>
    <w:p w:rsidR="005F49BB" w:rsidRDefault="007A70B9" w:rsidP="007A70B9">
      <w:pPr>
        <w:pStyle w:val="ListParagraph"/>
        <w:spacing w:after="0" w:line="240" w:lineRule="auto"/>
        <w:ind w:left="0"/>
        <w:rPr>
          <w:rFonts w:ascii="Times New Roman" w:eastAsiaTheme="minorHAnsi" w:hAnsi="Times New Roman" w:cstheme="minorBidi"/>
          <w:bCs/>
          <w:kern w:val="20"/>
          <w:sz w:val="28"/>
          <w:szCs w:val="28"/>
          <w:lang w:eastAsia="ja-JP"/>
        </w:rPr>
      </w:pPr>
      <w:r>
        <w:rPr>
          <w:rFonts w:ascii="Times New Roman" w:eastAsiaTheme="minorHAnsi" w:hAnsi="Times New Roman" w:cstheme="minorBidi"/>
          <w:bCs/>
          <w:kern w:val="20"/>
          <w:sz w:val="28"/>
          <w:szCs w:val="28"/>
          <w:lang w:eastAsia="ja-JP"/>
        </w:rPr>
        <w:tab/>
      </w:r>
      <w:r w:rsidR="005F49BB">
        <w:rPr>
          <w:rFonts w:ascii="Times New Roman" w:eastAsiaTheme="minorHAnsi" w:hAnsi="Times New Roman" w:cstheme="minorBidi"/>
          <w:bCs/>
          <w:kern w:val="20"/>
          <w:sz w:val="28"/>
          <w:szCs w:val="28"/>
          <w:lang w:eastAsia="ja-JP"/>
        </w:rPr>
        <w:t>Medically necessary liquids, ge</w:t>
      </w:r>
      <w:r w:rsidR="00377CF0">
        <w:rPr>
          <w:rFonts w:ascii="Times New Roman" w:eastAsiaTheme="minorHAnsi" w:hAnsi="Times New Roman" w:cstheme="minorBidi"/>
          <w:bCs/>
          <w:kern w:val="20"/>
          <w:sz w:val="28"/>
          <w:szCs w:val="28"/>
          <w:lang w:eastAsia="ja-JP"/>
        </w:rPr>
        <w:t>ls and aerosols over 3.4 ounces</w:t>
      </w:r>
    </w:p>
    <w:p w:rsidR="008A1713" w:rsidRDefault="008A1713" w:rsidP="008A1713">
      <w:pPr>
        <w:pStyle w:val="ListParagraph"/>
        <w:spacing w:after="0" w:line="240" w:lineRule="auto"/>
        <w:ind w:left="1080"/>
        <w:rPr>
          <w:rFonts w:ascii="Times New Roman" w:eastAsiaTheme="minorHAnsi" w:hAnsi="Times New Roman" w:cstheme="minorBidi"/>
          <w:bCs/>
          <w:kern w:val="20"/>
          <w:sz w:val="28"/>
          <w:szCs w:val="28"/>
          <w:lang w:eastAsia="ja-JP"/>
        </w:rPr>
      </w:pPr>
    </w:p>
    <w:p w:rsidR="00377CF0" w:rsidRDefault="00377CF0" w:rsidP="00377CF0">
      <w:pPr>
        <w:spacing w:after="0" w:line="240" w:lineRule="auto"/>
        <w:rPr>
          <w:rFonts w:ascii="Times New Roman" w:hAnsi="Times New Roman"/>
          <w:bCs/>
          <w:kern w:val="20"/>
          <w:sz w:val="28"/>
          <w:szCs w:val="28"/>
          <w:lang w:eastAsia="ja-JP"/>
        </w:rPr>
      </w:pPr>
      <w:r>
        <w:rPr>
          <w:rFonts w:ascii="Times New Roman" w:hAnsi="Times New Roman"/>
          <w:bCs/>
          <w:kern w:val="20"/>
          <w:sz w:val="28"/>
          <w:szCs w:val="28"/>
          <w:lang w:eastAsia="ja-JP"/>
        </w:rPr>
        <w:t>Travelers with disabilities and TSA Precheck on their boarding passes receive TSA Precheck on-person screening when screened on a standard lane for any reason (for example, when the TSA Precheck lane is closed). Accessible property on standard lanes will continue to undergo standard screening (including removal of electronics larger than a cell phone, 3-1-1 compliant liquids, and CPAP/BPAP equipment).</w:t>
      </w:r>
    </w:p>
    <w:p w:rsidR="00377CF0" w:rsidRPr="00377CF0" w:rsidRDefault="00377CF0" w:rsidP="00377CF0">
      <w:pPr>
        <w:spacing w:after="0" w:line="240" w:lineRule="auto"/>
        <w:rPr>
          <w:rFonts w:ascii="Times New Roman" w:hAnsi="Times New Roman"/>
          <w:bCs/>
          <w:kern w:val="20"/>
          <w:sz w:val="28"/>
          <w:szCs w:val="28"/>
          <w:lang w:eastAsia="ja-JP"/>
        </w:rPr>
      </w:pPr>
    </w:p>
    <w:p w:rsidR="00677CBE" w:rsidRPr="00DF7469" w:rsidRDefault="009E182A" w:rsidP="009E182A">
      <w:pPr>
        <w:rPr>
          <w:sz w:val="28"/>
          <w:szCs w:val="28"/>
        </w:rPr>
      </w:pPr>
      <w:r w:rsidRPr="00DF7469">
        <w:rPr>
          <w:rFonts w:ascii="Times New Roman" w:hAnsi="Times New Roman"/>
          <w:bCs/>
          <w:sz w:val="28"/>
          <w:szCs w:val="28"/>
        </w:rPr>
        <w:t>It is recommended that you remove items from your pockets</w:t>
      </w:r>
      <w:r w:rsidR="00377CF0">
        <w:rPr>
          <w:rFonts w:ascii="Times New Roman" w:hAnsi="Times New Roman"/>
          <w:bCs/>
          <w:sz w:val="28"/>
          <w:szCs w:val="28"/>
        </w:rPr>
        <w:t>, bul</w:t>
      </w:r>
      <w:r w:rsidR="008A1713">
        <w:rPr>
          <w:rFonts w:ascii="Times New Roman" w:hAnsi="Times New Roman"/>
          <w:bCs/>
          <w:sz w:val="28"/>
          <w:szCs w:val="28"/>
        </w:rPr>
        <w:t>k</w:t>
      </w:r>
      <w:r w:rsidR="00377CF0">
        <w:rPr>
          <w:rFonts w:ascii="Times New Roman" w:hAnsi="Times New Roman"/>
          <w:bCs/>
          <w:sz w:val="28"/>
          <w:szCs w:val="28"/>
        </w:rPr>
        <w:t>y outer garm</w:t>
      </w:r>
      <w:r w:rsidR="008A1713">
        <w:rPr>
          <w:rFonts w:ascii="Times New Roman" w:hAnsi="Times New Roman"/>
          <w:bCs/>
          <w:sz w:val="28"/>
          <w:szCs w:val="28"/>
        </w:rPr>
        <w:t>ents, or other items that might</w:t>
      </w:r>
      <w:r w:rsidR="008A1713">
        <w:rPr>
          <w:rFonts w:ascii="Times New Roman" w:hAnsi="Times New Roman"/>
          <w:bCs/>
          <w:sz w:val="28"/>
          <w:szCs w:val="28"/>
        </w:rPr>
        <w:tab/>
      </w:r>
      <w:r w:rsidR="00377CF0">
        <w:rPr>
          <w:rFonts w:ascii="Times New Roman" w:hAnsi="Times New Roman"/>
          <w:bCs/>
          <w:sz w:val="28"/>
          <w:szCs w:val="28"/>
        </w:rPr>
        <w:t>cause an alarm</w:t>
      </w:r>
      <w:r w:rsidRPr="00DF7469">
        <w:rPr>
          <w:rFonts w:ascii="Times New Roman" w:hAnsi="Times New Roman"/>
          <w:bCs/>
          <w:sz w:val="28"/>
          <w:szCs w:val="28"/>
        </w:rPr>
        <w:t xml:space="preserve"> to expedite the screening process and minimize the opportunity for additional screening.</w:t>
      </w:r>
    </w:p>
    <w:p w:rsidR="009E182A" w:rsidRPr="00DF7469" w:rsidRDefault="00D57E74" w:rsidP="00BD5F36">
      <w:pPr>
        <w:rPr>
          <w:rFonts w:ascii="Times New Roman" w:hAnsi="Times New Roman" w:cs="Times New Roman"/>
          <w:sz w:val="28"/>
          <w:szCs w:val="28"/>
        </w:rPr>
      </w:pPr>
      <w:r>
        <w:rPr>
          <w:rFonts w:ascii="Times New Roman" w:hAnsi="Times New Roman" w:cs="Times New Roman"/>
          <w:sz w:val="28"/>
          <w:szCs w:val="28"/>
        </w:rPr>
        <w:t>What to Know</w:t>
      </w:r>
    </w:p>
    <w:p w:rsidR="009E182A" w:rsidRDefault="009E182A" w:rsidP="009E182A">
      <w:pPr>
        <w:pStyle w:val="Heading2"/>
        <w:rPr>
          <w:rFonts w:ascii="Times New Roman" w:hAnsi="Times New Roman" w:cs="Times New Roman"/>
          <w:color w:val="auto"/>
          <w:sz w:val="28"/>
          <w:szCs w:val="28"/>
        </w:rPr>
      </w:pPr>
      <w:r w:rsidRPr="00DF7469">
        <w:rPr>
          <w:rFonts w:ascii="Times New Roman" w:hAnsi="Times New Roman" w:cs="Times New Roman"/>
          <w:color w:val="auto"/>
          <w:sz w:val="28"/>
          <w:szCs w:val="28"/>
        </w:rPr>
        <w:t>TSA Cares</w:t>
      </w:r>
    </w:p>
    <w:p w:rsidR="007A70B9" w:rsidRPr="007A70B9" w:rsidRDefault="007A70B9" w:rsidP="007A70B9">
      <w:pPr>
        <w:pStyle w:val="NoSpacing"/>
      </w:pPr>
    </w:p>
    <w:p w:rsidR="009E182A" w:rsidRPr="00DF7469" w:rsidRDefault="009E182A" w:rsidP="00735ECF">
      <w:pPr>
        <w:pStyle w:val="ListParagraph"/>
        <w:spacing w:after="0"/>
        <w:rPr>
          <w:rFonts w:ascii="Times New Roman" w:hAnsi="Times New Roman"/>
          <w:sz w:val="28"/>
          <w:szCs w:val="28"/>
        </w:rPr>
      </w:pPr>
      <w:r w:rsidRPr="00DF7469">
        <w:rPr>
          <w:rFonts w:ascii="Times New Roman" w:hAnsi="Times New Roman"/>
          <w:sz w:val="28"/>
          <w:szCs w:val="28"/>
        </w:rPr>
        <w:t>TSA Cares is a toll-free helpline,1-855-787-2227 or Federal Relay 711, available for travelers with disabilities and medical conditions to get the latest information on screening. You may call from 8 a.m. to 11 p.m. ET Monday through Friday, and 9 a.m. to 8 p.m. weekends and holidays.</w:t>
      </w:r>
    </w:p>
    <w:p w:rsidR="00871846" w:rsidRDefault="00871846" w:rsidP="00735ECF">
      <w:pPr>
        <w:pStyle w:val="ListParagraph"/>
        <w:spacing w:after="0"/>
        <w:rPr>
          <w:rFonts w:ascii="Times New Roman" w:hAnsi="Times New Roman"/>
          <w:sz w:val="28"/>
          <w:szCs w:val="28"/>
        </w:rPr>
      </w:pPr>
    </w:p>
    <w:p w:rsidR="00871846" w:rsidRDefault="009E182A" w:rsidP="00735ECF">
      <w:pPr>
        <w:pStyle w:val="ListParagraph"/>
        <w:spacing w:after="0"/>
        <w:rPr>
          <w:rFonts w:ascii="Times New Roman" w:hAnsi="Times New Roman"/>
          <w:sz w:val="28"/>
          <w:szCs w:val="28"/>
        </w:rPr>
      </w:pPr>
      <w:r w:rsidRPr="00DF7469">
        <w:rPr>
          <w:rFonts w:ascii="Times New Roman" w:hAnsi="Times New Roman"/>
          <w:sz w:val="28"/>
          <w:szCs w:val="28"/>
        </w:rPr>
        <w:t xml:space="preserve">Travelers with disabilities or medical conditions who would like assistance at the checkpoint should call no less than 72 hours ahead of travel so that TSA Cares has the opportunity to coordinate checkpoint support. </w:t>
      </w:r>
    </w:p>
    <w:p w:rsidR="00871846" w:rsidRDefault="00871846" w:rsidP="00735ECF">
      <w:pPr>
        <w:pStyle w:val="ListParagraph"/>
        <w:spacing w:after="0"/>
        <w:rPr>
          <w:rFonts w:ascii="Times New Roman" w:hAnsi="Times New Roman"/>
          <w:sz w:val="28"/>
          <w:szCs w:val="28"/>
        </w:rPr>
      </w:pPr>
    </w:p>
    <w:p w:rsidR="009E182A" w:rsidRPr="00DF7469" w:rsidRDefault="009E182A" w:rsidP="00735ECF">
      <w:pPr>
        <w:pStyle w:val="ListParagraph"/>
        <w:spacing w:after="0"/>
        <w:rPr>
          <w:rFonts w:ascii="Times New Roman" w:hAnsi="Times New Roman"/>
          <w:sz w:val="28"/>
          <w:szCs w:val="28"/>
        </w:rPr>
      </w:pPr>
      <w:r w:rsidRPr="00DF7469">
        <w:rPr>
          <w:rFonts w:ascii="Times New Roman" w:hAnsi="Times New Roman"/>
          <w:sz w:val="28"/>
          <w:szCs w:val="28"/>
        </w:rPr>
        <w:t xml:space="preserve">Checkpoint support may include coordination with a Passenger Support Specialist (PSS). Each airport has different resources; therefore, the level of assistance you receive can vary. Some airports have an individual who will call you to gather additional information and arrange a meeting time and place. Other locations notify the checkpoint manager of your itinerary, but no pre-contact is made. If you arrive at the checkpoint and have any concerns before, during, or after the screening process, you should immediately request to speak with a Supervisory Transportation Security Officer (STSO) or a Passenger Support Specialist for assistance.  </w:t>
      </w:r>
    </w:p>
    <w:p w:rsidR="00871846" w:rsidRDefault="00871846" w:rsidP="00735ECF">
      <w:pPr>
        <w:pStyle w:val="ListParagraph"/>
        <w:spacing w:after="0"/>
        <w:rPr>
          <w:rFonts w:ascii="Times New Roman" w:hAnsi="Times New Roman"/>
          <w:sz w:val="28"/>
          <w:szCs w:val="28"/>
        </w:rPr>
      </w:pPr>
    </w:p>
    <w:p w:rsidR="009E182A" w:rsidRDefault="009E182A" w:rsidP="00735ECF">
      <w:pPr>
        <w:pStyle w:val="ListParagraph"/>
        <w:spacing w:after="0"/>
        <w:rPr>
          <w:rFonts w:ascii="Times New Roman" w:hAnsi="Times New Roman"/>
          <w:sz w:val="28"/>
          <w:szCs w:val="28"/>
        </w:rPr>
      </w:pPr>
      <w:r w:rsidRPr="00DF7469">
        <w:rPr>
          <w:rFonts w:ascii="Times New Roman" w:hAnsi="Times New Roman"/>
          <w:sz w:val="28"/>
          <w:szCs w:val="28"/>
        </w:rPr>
        <w:t>Learn more about screening procedures for travelers with disabilities and</w:t>
      </w:r>
      <w:r w:rsidR="00871846">
        <w:rPr>
          <w:rFonts w:ascii="Times New Roman" w:hAnsi="Times New Roman"/>
          <w:sz w:val="28"/>
          <w:szCs w:val="28"/>
        </w:rPr>
        <w:t xml:space="preserve"> medical conditions at TSA.gov.</w:t>
      </w:r>
    </w:p>
    <w:p w:rsidR="00871846" w:rsidRPr="00DF7469" w:rsidRDefault="00871846" w:rsidP="00735ECF">
      <w:pPr>
        <w:pStyle w:val="ListParagraph"/>
        <w:spacing w:after="0"/>
        <w:rPr>
          <w:rFonts w:ascii="Times New Roman" w:hAnsi="Times New Roman"/>
          <w:sz w:val="28"/>
          <w:szCs w:val="28"/>
        </w:rPr>
      </w:pPr>
    </w:p>
    <w:p w:rsidR="009E182A" w:rsidRPr="00DF7469" w:rsidRDefault="009E182A" w:rsidP="009E182A">
      <w:pPr>
        <w:pStyle w:val="Heading2"/>
        <w:rPr>
          <w:rFonts w:ascii="Times New Roman" w:hAnsi="Times New Roman" w:cs="Times New Roman"/>
          <w:color w:val="auto"/>
          <w:sz w:val="28"/>
          <w:szCs w:val="28"/>
        </w:rPr>
      </w:pPr>
      <w:r w:rsidRPr="00DF7469">
        <w:rPr>
          <w:rFonts w:ascii="Times New Roman" w:hAnsi="Times New Roman" w:cs="Times New Roman"/>
          <w:color w:val="auto"/>
          <w:sz w:val="28"/>
          <w:szCs w:val="28"/>
        </w:rPr>
        <w:t xml:space="preserve">Planning Your Trip: </w:t>
      </w:r>
    </w:p>
    <w:p w:rsidR="007A70B9" w:rsidRDefault="007A70B9" w:rsidP="00735ECF">
      <w:pPr>
        <w:pStyle w:val="ListParagraph"/>
        <w:spacing w:after="0"/>
        <w:rPr>
          <w:rFonts w:ascii="Times New Roman" w:hAnsi="Times New Roman"/>
          <w:sz w:val="28"/>
          <w:szCs w:val="28"/>
        </w:rPr>
      </w:pPr>
    </w:p>
    <w:p w:rsidR="007A70B9" w:rsidRDefault="009E182A" w:rsidP="00735ECF">
      <w:pPr>
        <w:pStyle w:val="ListParagraph"/>
        <w:spacing w:after="0"/>
        <w:rPr>
          <w:rFonts w:ascii="Times New Roman" w:hAnsi="Times New Roman"/>
          <w:sz w:val="28"/>
          <w:szCs w:val="28"/>
        </w:rPr>
      </w:pPr>
      <w:r w:rsidRPr="00DF7469">
        <w:rPr>
          <w:rFonts w:ascii="Times New Roman" w:hAnsi="Times New Roman"/>
          <w:sz w:val="28"/>
          <w:szCs w:val="28"/>
        </w:rPr>
        <w:t>Arrive early to allow time to screen medically-necessary liquids and medical devices.</w:t>
      </w:r>
    </w:p>
    <w:p w:rsidR="009E182A" w:rsidRPr="00DF7469" w:rsidRDefault="009E182A" w:rsidP="00735ECF">
      <w:pPr>
        <w:pStyle w:val="ListParagraph"/>
        <w:spacing w:after="0"/>
        <w:rPr>
          <w:rFonts w:ascii="Times New Roman" w:hAnsi="Times New Roman"/>
          <w:sz w:val="28"/>
          <w:szCs w:val="28"/>
        </w:rPr>
      </w:pPr>
      <w:r w:rsidRPr="00DF7469">
        <w:rPr>
          <w:rFonts w:ascii="Times New Roman" w:hAnsi="Times New Roman"/>
          <w:sz w:val="28"/>
          <w:szCs w:val="28"/>
        </w:rPr>
        <w:t>Communicate your specific needs to the TSA officer before screening begins to facilitate your airport screening experience. This can include information about medically-necessary liquids</w:t>
      </w:r>
      <w:r w:rsidR="00AA0B69">
        <w:rPr>
          <w:rFonts w:ascii="Times New Roman" w:hAnsi="Times New Roman"/>
          <w:sz w:val="28"/>
          <w:szCs w:val="28"/>
        </w:rPr>
        <w:t xml:space="preserve">, </w:t>
      </w:r>
      <w:r w:rsidRPr="00DF7469">
        <w:rPr>
          <w:rFonts w:ascii="Times New Roman" w:hAnsi="Times New Roman"/>
          <w:sz w:val="28"/>
          <w:szCs w:val="28"/>
        </w:rPr>
        <w:t>equipment</w:t>
      </w:r>
      <w:r w:rsidR="00AA0B69">
        <w:rPr>
          <w:rFonts w:ascii="Times New Roman" w:hAnsi="Times New Roman"/>
          <w:sz w:val="28"/>
          <w:szCs w:val="28"/>
        </w:rPr>
        <w:t>,</w:t>
      </w:r>
      <w:r w:rsidRPr="00DF7469">
        <w:rPr>
          <w:rFonts w:ascii="Times New Roman" w:hAnsi="Times New Roman"/>
          <w:sz w:val="28"/>
          <w:szCs w:val="28"/>
        </w:rPr>
        <w:t xml:space="preserve"> and devices as well as the location of sensitive areas. You may provide this information to the TSA officer verbally, or present a TSA notification card to the TSA officer.</w:t>
      </w:r>
    </w:p>
    <w:p w:rsidR="007A70B9" w:rsidRDefault="007A70B9" w:rsidP="00735ECF">
      <w:pPr>
        <w:pStyle w:val="ListParagraph"/>
        <w:spacing w:after="0"/>
        <w:rPr>
          <w:rFonts w:ascii="Times New Roman" w:hAnsi="Times New Roman"/>
          <w:sz w:val="28"/>
          <w:szCs w:val="28"/>
        </w:rPr>
      </w:pPr>
    </w:p>
    <w:p w:rsidR="009E182A" w:rsidRPr="00DF7469" w:rsidRDefault="009E182A" w:rsidP="00735ECF">
      <w:pPr>
        <w:pStyle w:val="ListParagraph"/>
        <w:spacing w:after="0"/>
        <w:rPr>
          <w:rFonts w:ascii="Times New Roman" w:hAnsi="Times New Roman"/>
          <w:sz w:val="28"/>
          <w:szCs w:val="28"/>
        </w:rPr>
      </w:pPr>
      <w:r w:rsidRPr="00DF7469">
        <w:rPr>
          <w:rFonts w:ascii="Times New Roman" w:hAnsi="Times New Roman"/>
          <w:sz w:val="28"/>
          <w:szCs w:val="28"/>
        </w:rPr>
        <w:t xml:space="preserve">The notification card is a basic, non-verbal way for you to communicate your disability or medical condition to officers. However, the notification card does not exempt travelers from screening. </w:t>
      </w:r>
    </w:p>
    <w:p w:rsidR="007A70B9" w:rsidRDefault="007A70B9" w:rsidP="00735ECF">
      <w:pPr>
        <w:pStyle w:val="ListParagraph"/>
        <w:spacing w:after="0"/>
        <w:rPr>
          <w:rFonts w:ascii="Times New Roman" w:hAnsi="Times New Roman"/>
          <w:sz w:val="28"/>
          <w:szCs w:val="28"/>
        </w:rPr>
      </w:pPr>
    </w:p>
    <w:p w:rsidR="009E182A" w:rsidRPr="00DF7469" w:rsidRDefault="009E182A" w:rsidP="00735ECF">
      <w:pPr>
        <w:pStyle w:val="ListParagraph"/>
        <w:spacing w:after="0"/>
        <w:rPr>
          <w:rFonts w:ascii="Times New Roman" w:hAnsi="Times New Roman"/>
          <w:sz w:val="28"/>
          <w:szCs w:val="28"/>
        </w:rPr>
      </w:pPr>
      <w:r w:rsidRPr="00DF7469">
        <w:rPr>
          <w:rFonts w:ascii="Times New Roman" w:hAnsi="Times New Roman"/>
          <w:sz w:val="28"/>
          <w:szCs w:val="28"/>
        </w:rPr>
        <w:t>The 3-1-1 liquids rule for carry-ons allows each traveler to have liquids, gels, aerosols, creams and pastes in quantities of 3.4 ounces (100ml) or less per container; in 1 quart sized, clear, plastic, zip-top bag; and 1 bag. The size restriction (3.4 ounces) does not apply to medically-necessary liquids for travelers with disabilities and medical conditions. However, you must declare medically-necessary liquids for inspection at the checkpoint, and officers may need to conduct additional screening of these items.</w:t>
      </w:r>
    </w:p>
    <w:p w:rsidR="009E182A" w:rsidRPr="00DF7469" w:rsidRDefault="00AA0B69" w:rsidP="00735ECF">
      <w:pPr>
        <w:pStyle w:val="ListParagraph"/>
        <w:spacing w:after="0"/>
        <w:rPr>
          <w:rFonts w:ascii="Times New Roman" w:hAnsi="Times New Roman"/>
          <w:sz w:val="28"/>
          <w:szCs w:val="28"/>
        </w:rPr>
      </w:pPr>
      <w:r>
        <w:rPr>
          <w:rFonts w:ascii="Times New Roman" w:hAnsi="Times New Roman"/>
          <w:sz w:val="28"/>
          <w:szCs w:val="28"/>
        </w:rPr>
        <w:t>Medical and disability-related tools and equipment are permitted in carry-on baggage.</w:t>
      </w:r>
    </w:p>
    <w:p w:rsidR="009E182A" w:rsidRPr="00DF7469" w:rsidRDefault="009E182A" w:rsidP="009E182A">
      <w:pPr>
        <w:spacing w:after="0"/>
        <w:rPr>
          <w:rFonts w:ascii="Times New Roman" w:hAnsi="Times New Roman"/>
          <w:sz w:val="28"/>
          <w:szCs w:val="28"/>
        </w:rPr>
      </w:pPr>
    </w:p>
    <w:p w:rsidR="009E182A" w:rsidRPr="00DF7469" w:rsidRDefault="009E182A" w:rsidP="009E182A">
      <w:pPr>
        <w:spacing w:after="0"/>
        <w:rPr>
          <w:rFonts w:ascii="Times New Roman" w:hAnsi="Times New Roman"/>
          <w:sz w:val="28"/>
          <w:szCs w:val="28"/>
        </w:rPr>
      </w:pPr>
      <w:r w:rsidRPr="00DF7469">
        <w:rPr>
          <w:rFonts w:ascii="Times New Roman" w:hAnsi="Times New Roman"/>
          <w:sz w:val="28"/>
          <w:szCs w:val="28"/>
        </w:rPr>
        <w:t xml:space="preserve">Passenger Support Specialists: </w:t>
      </w:r>
    </w:p>
    <w:p w:rsidR="007A70B9" w:rsidRDefault="007A70B9" w:rsidP="00735ECF">
      <w:pPr>
        <w:spacing w:after="0" w:line="240" w:lineRule="auto"/>
        <w:ind w:left="720"/>
        <w:rPr>
          <w:rFonts w:ascii="Times New Roman" w:hAnsi="Times New Roman"/>
          <w:sz w:val="28"/>
          <w:szCs w:val="28"/>
        </w:rPr>
      </w:pPr>
    </w:p>
    <w:p w:rsidR="009E182A" w:rsidRPr="00DF7469" w:rsidRDefault="009E182A" w:rsidP="00735ECF">
      <w:pPr>
        <w:spacing w:after="0" w:line="240" w:lineRule="auto"/>
        <w:ind w:left="720"/>
        <w:rPr>
          <w:rFonts w:ascii="Times New Roman" w:hAnsi="Times New Roman"/>
          <w:sz w:val="28"/>
          <w:szCs w:val="28"/>
        </w:rPr>
      </w:pPr>
      <w:r w:rsidRPr="00DF7469">
        <w:rPr>
          <w:rFonts w:ascii="Times New Roman" w:hAnsi="Times New Roman"/>
          <w:sz w:val="28"/>
          <w:szCs w:val="28"/>
        </w:rPr>
        <w:t xml:space="preserve">Travelers may request the assistance of a passenger support specialist through TSA Cares, or at the airport. </w:t>
      </w:r>
    </w:p>
    <w:p w:rsidR="009E182A" w:rsidRPr="00DF7469" w:rsidRDefault="009E182A" w:rsidP="00735ECF">
      <w:pPr>
        <w:spacing w:after="0" w:line="240" w:lineRule="auto"/>
        <w:ind w:left="720"/>
        <w:rPr>
          <w:rFonts w:ascii="Times New Roman" w:hAnsi="Times New Roman"/>
          <w:sz w:val="28"/>
          <w:szCs w:val="28"/>
        </w:rPr>
      </w:pPr>
      <w:r w:rsidRPr="00DF7469">
        <w:rPr>
          <w:rFonts w:ascii="Times New Roman" w:hAnsi="Times New Roman"/>
          <w:sz w:val="28"/>
          <w:szCs w:val="28"/>
        </w:rPr>
        <w:t>The specialist is a specially trained staff member who provides travelers with disabilities and medical conditions on-the-spot assistance at security checkpoints.</w:t>
      </w:r>
    </w:p>
    <w:p w:rsidR="007A70B9" w:rsidRDefault="007A70B9" w:rsidP="00735ECF">
      <w:pPr>
        <w:spacing w:after="0" w:line="240" w:lineRule="auto"/>
        <w:ind w:left="720"/>
        <w:rPr>
          <w:rFonts w:ascii="Times New Roman" w:hAnsi="Times New Roman"/>
          <w:sz w:val="28"/>
          <w:szCs w:val="28"/>
        </w:rPr>
      </w:pPr>
    </w:p>
    <w:p w:rsidR="009E182A" w:rsidRPr="00DF7469" w:rsidRDefault="009E182A" w:rsidP="00735ECF">
      <w:pPr>
        <w:spacing w:after="0" w:line="240" w:lineRule="auto"/>
        <w:ind w:left="720"/>
        <w:rPr>
          <w:rFonts w:ascii="Times New Roman" w:hAnsi="Times New Roman"/>
          <w:sz w:val="28"/>
          <w:szCs w:val="28"/>
        </w:rPr>
      </w:pPr>
      <w:r w:rsidRPr="00DF7469">
        <w:rPr>
          <w:rFonts w:ascii="Times New Roman" w:hAnsi="Times New Roman"/>
          <w:sz w:val="28"/>
          <w:szCs w:val="28"/>
        </w:rPr>
        <w:t>Learn more about passenger support specialists at TSA.gov.</w:t>
      </w:r>
    </w:p>
    <w:p w:rsidR="009E182A" w:rsidRPr="00DF7469" w:rsidRDefault="009E182A" w:rsidP="009E182A">
      <w:pPr>
        <w:spacing w:after="0"/>
        <w:ind w:left="1080"/>
        <w:rPr>
          <w:rFonts w:ascii="Times New Roman" w:hAnsi="Times New Roman"/>
          <w:sz w:val="28"/>
          <w:szCs w:val="28"/>
        </w:rPr>
      </w:pPr>
    </w:p>
    <w:p w:rsidR="009E182A" w:rsidRPr="00DF7469" w:rsidRDefault="009E182A" w:rsidP="009E182A">
      <w:pPr>
        <w:spacing w:after="0"/>
        <w:rPr>
          <w:rFonts w:ascii="Times New Roman" w:hAnsi="Times New Roman"/>
          <w:sz w:val="28"/>
          <w:szCs w:val="28"/>
        </w:rPr>
      </w:pPr>
      <w:r w:rsidRPr="00DF7469">
        <w:rPr>
          <w:rFonts w:ascii="Times New Roman" w:hAnsi="Times New Roman"/>
          <w:sz w:val="28"/>
          <w:szCs w:val="28"/>
        </w:rPr>
        <w:t xml:space="preserve">Advanced Imaging Technology: </w:t>
      </w:r>
    </w:p>
    <w:p w:rsidR="009E182A" w:rsidRPr="00DF7469" w:rsidRDefault="009E182A" w:rsidP="00735ECF">
      <w:pPr>
        <w:spacing w:after="0" w:line="240" w:lineRule="auto"/>
        <w:ind w:left="720"/>
        <w:rPr>
          <w:rFonts w:ascii="Times New Roman" w:hAnsi="Times New Roman"/>
          <w:sz w:val="28"/>
          <w:szCs w:val="28"/>
        </w:rPr>
      </w:pPr>
      <w:r w:rsidRPr="00DF7469">
        <w:rPr>
          <w:rFonts w:ascii="Times New Roman" w:hAnsi="Times New Roman"/>
          <w:sz w:val="28"/>
          <w:szCs w:val="28"/>
        </w:rPr>
        <w:t>Travelers are eligible to be screened using advanced imaging technology if they are able to stand and walk through the machine; stand and hold their hands above their head for five to seven seconds without support; and if there is an alarm, stand for additional time to resolve the alarm.</w:t>
      </w:r>
    </w:p>
    <w:p w:rsidR="007A70B9" w:rsidRDefault="007A70B9" w:rsidP="00735ECF">
      <w:pPr>
        <w:spacing w:after="0" w:line="240" w:lineRule="auto"/>
        <w:ind w:left="720"/>
        <w:rPr>
          <w:rFonts w:ascii="Times New Roman" w:hAnsi="Times New Roman"/>
          <w:sz w:val="28"/>
          <w:szCs w:val="28"/>
        </w:rPr>
      </w:pPr>
    </w:p>
    <w:p w:rsidR="009E182A" w:rsidRPr="00DF7469" w:rsidRDefault="009E182A" w:rsidP="00735ECF">
      <w:pPr>
        <w:spacing w:after="0" w:line="240" w:lineRule="auto"/>
        <w:ind w:left="720"/>
        <w:rPr>
          <w:rFonts w:ascii="Times New Roman" w:hAnsi="Times New Roman"/>
          <w:sz w:val="28"/>
          <w:szCs w:val="28"/>
        </w:rPr>
      </w:pPr>
      <w:r w:rsidRPr="00DF7469">
        <w:rPr>
          <w:rFonts w:ascii="Times New Roman" w:hAnsi="Times New Roman"/>
          <w:sz w:val="28"/>
          <w:szCs w:val="28"/>
        </w:rPr>
        <w:t>Travelers not wishing to be screened by advanced imaging technology, and travelers who are not eligible for such screening, can request a pat-down.</w:t>
      </w:r>
    </w:p>
    <w:p w:rsidR="007A70B9" w:rsidRDefault="007A70B9" w:rsidP="00735ECF">
      <w:pPr>
        <w:spacing w:after="0" w:line="240" w:lineRule="auto"/>
        <w:ind w:left="720"/>
        <w:rPr>
          <w:rFonts w:ascii="Times New Roman" w:hAnsi="Times New Roman"/>
          <w:sz w:val="28"/>
          <w:szCs w:val="28"/>
        </w:rPr>
      </w:pPr>
    </w:p>
    <w:p w:rsidR="009E182A" w:rsidRPr="00DF7469" w:rsidRDefault="009E182A" w:rsidP="00735ECF">
      <w:pPr>
        <w:spacing w:after="0" w:line="240" w:lineRule="auto"/>
        <w:ind w:left="720"/>
        <w:rPr>
          <w:rFonts w:ascii="Times New Roman" w:hAnsi="Times New Roman"/>
          <w:sz w:val="28"/>
          <w:szCs w:val="28"/>
        </w:rPr>
      </w:pPr>
      <w:r w:rsidRPr="00DF7469">
        <w:rPr>
          <w:rFonts w:ascii="Times New Roman" w:hAnsi="Times New Roman"/>
          <w:sz w:val="28"/>
          <w:szCs w:val="28"/>
        </w:rPr>
        <w:t>Learn more about advanced imaging technology at TSA.gov.</w:t>
      </w:r>
    </w:p>
    <w:p w:rsidR="008A1713" w:rsidRDefault="008A1713" w:rsidP="009E182A">
      <w:pPr>
        <w:spacing w:after="0"/>
        <w:rPr>
          <w:rFonts w:ascii="Times New Roman" w:hAnsi="Times New Roman"/>
          <w:sz w:val="28"/>
          <w:szCs w:val="28"/>
        </w:rPr>
      </w:pPr>
    </w:p>
    <w:p w:rsidR="009E182A" w:rsidRPr="00DF7469" w:rsidRDefault="009E182A" w:rsidP="009E182A">
      <w:pPr>
        <w:spacing w:after="0"/>
        <w:rPr>
          <w:rFonts w:ascii="Times New Roman" w:hAnsi="Times New Roman"/>
          <w:sz w:val="28"/>
          <w:szCs w:val="28"/>
        </w:rPr>
      </w:pPr>
      <w:r w:rsidRPr="00DF7469">
        <w:rPr>
          <w:rFonts w:ascii="Times New Roman" w:hAnsi="Times New Roman"/>
          <w:sz w:val="28"/>
          <w:szCs w:val="28"/>
        </w:rPr>
        <w:t>Walk-Through Metal Detectors:</w:t>
      </w:r>
    </w:p>
    <w:p w:rsidR="007A70B9" w:rsidRDefault="007A70B9" w:rsidP="00735ECF">
      <w:pPr>
        <w:spacing w:after="0" w:line="240" w:lineRule="auto"/>
        <w:ind w:left="720"/>
        <w:rPr>
          <w:rFonts w:ascii="Times New Roman" w:hAnsi="Times New Roman"/>
          <w:sz w:val="28"/>
          <w:szCs w:val="28"/>
        </w:rPr>
      </w:pPr>
    </w:p>
    <w:p w:rsidR="009E182A" w:rsidRPr="00DF7469" w:rsidRDefault="009E182A" w:rsidP="00735ECF">
      <w:pPr>
        <w:spacing w:after="0" w:line="240" w:lineRule="auto"/>
        <w:ind w:left="720"/>
        <w:rPr>
          <w:rFonts w:ascii="Times New Roman" w:hAnsi="Times New Roman"/>
          <w:sz w:val="28"/>
          <w:szCs w:val="28"/>
        </w:rPr>
      </w:pPr>
      <w:r w:rsidRPr="00DF7469">
        <w:rPr>
          <w:rFonts w:ascii="Times New Roman" w:hAnsi="Times New Roman"/>
          <w:sz w:val="28"/>
          <w:szCs w:val="28"/>
        </w:rPr>
        <w:t>Travelers may be screened by walk-through metal detectors if they can walk through the machine on their own.</w:t>
      </w:r>
    </w:p>
    <w:p w:rsidR="007A70B9" w:rsidRDefault="007A70B9" w:rsidP="00735ECF">
      <w:pPr>
        <w:spacing w:after="0" w:line="240" w:lineRule="auto"/>
        <w:ind w:left="720"/>
        <w:rPr>
          <w:rFonts w:ascii="Times New Roman" w:hAnsi="Times New Roman"/>
          <w:sz w:val="28"/>
          <w:szCs w:val="28"/>
        </w:rPr>
      </w:pPr>
    </w:p>
    <w:p w:rsidR="009E182A" w:rsidRPr="00DF7469" w:rsidRDefault="009E182A" w:rsidP="00735ECF">
      <w:pPr>
        <w:spacing w:after="0" w:line="240" w:lineRule="auto"/>
        <w:ind w:left="720"/>
        <w:rPr>
          <w:rFonts w:ascii="Times New Roman" w:hAnsi="Times New Roman"/>
          <w:sz w:val="28"/>
          <w:szCs w:val="28"/>
        </w:rPr>
      </w:pPr>
      <w:r w:rsidRPr="00DF7469">
        <w:rPr>
          <w:rFonts w:ascii="Times New Roman" w:hAnsi="Times New Roman"/>
          <w:sz w:val="28"/>
          <w:szCs w:val="28"/>
        </w:rPr>
        <w:t>Travelers cannot request metal detector screening in lieu of advanced imaging technology or a pat-down.</w:t>
      </w:r>
    </w:p>
    <w:p w:rsidR="007A70B9" w:rsidRDefault="007A70B9" w:rsidP="00735ECF">
      <w:pPr>
        <w:spacing w:after="0" w:line="240" w:lineRule="auto"/>
        <w:ind w:left="720"/>
        <w:rPr>
          <w:rFonts w:ascii="Times New Roman" w:hAnsi="Times New Roman"/>
          <w:sz w:val="28"/>
          <w:szCs w:val="28"/>
        </w:rPr>
      </w:pPr>
    </w:p>
    <w:p w:rsidR="009E182A" w:rsidRPr="00DF7469" w:rsidRDefault="009E182A" w:rsidP="00735ECF">
      <w:pPr>
        <w:spacing w:after="0" w:line="240" w:lineRule="auto"/>
        <w:ind w:left="720"/>
        <w:rPr>
          <w:rFonts w:ascii="Times New Roman" w:hAnsi="Times New Roman"/>
          <w:sz w:val="28"/>
          <w:szCs w:val="28"/>
        </w:rPr>
      </w:pPr>
      <w:r w:rsidRPr="00DF7469">
        <w:rPr>
          <w:rFonts w:ascii="Times New Roman" w:hAnsi="Times New Roman"/>
          <w:sz w:val="28"/>
          <w:szCs w:val="28"/>
        </w:rPr>
        <w:t>Learn more about walk-through metal detectors at TSA.gov.</w:t>
      </w:r>
    </w:p>
    <w:p w:rsidR="009E182A" w:rsidRPr="00DF7469" w:rsidRDefault="009E182A" w:rsidP="009E182A">
      <w:pPr>
        <w:spacing w:after="0"/>
        <w:rPr>
          <w:rFonts w:ascii="Times New Roman" w:hAnsi="Times New Roman"/>
          <w:b/>
          <w:sz w:val="28"/>
          <w:szCs w:val="28"/>
        </w:rPr>
      </w:pPr>
    </w:p>
    <w:p w:rsidR="009E182A" w:rsidRPr="00DF7469" w:rsidRDefault="009E182A" w:rsidP="009E182A">
      <w:pPr>
        <w:spacing w:after="0"/>
        <w:rPr>
          <w:rFonts w:ascii="Times New Roman" w:hAnsi="Times New Roman"/>
          <w:sz w:val="28"/>
          <w:szCs w:val="28"/>
        </w:rPr>
      </w:pPr>
      <w:r w:rsidRPr="00DF7469">
        <w:rPr>
          <w:rFonts w:ascii="Times New Roman" w:hAnsi="Times New Roman"/>
          <w:sz w:val="28"/>
          <w:szCs w:val="28"/>
        </w:rPr>
        <w:t>Pat-Downs:</w:t>
      </w:r>
    </w:p>
    <w:p w:rsidR="007A70B9" w:rsidRDefault="007A70B9" w:rsidP="00735ECF">
      <w:pPr>
        <w:spacing w:after="0" w:line="240" w:lineRule="auto"/>
        <w:ind w:left="720"/>
        <w:rPr>
          <w:rFonts w:ascii="Times New Roman" w:hAnsi="Times New Roman"/>
          <w:sz w:val="28"/>
          <w:szCs w:val="28"/>
        </w:rPr>
      </w:pPr>
    </w:p>
    <w:p w:rsidR="009E182A" w:rsidRPr="00DF7469" w:rsidRDefault="00AA0B69" w:rsidP="00735ECF">
      <w:pPr>
        <w:spacing w:after="0" w:line="240" w:lineRule="auto"/>
        <w:ind w:left="720"/>
        <w:rPr>
          <w:rFonts w:ascii="Times New Roman" w:hAnsi="Times New Roman"/>
          <w:sz w:val="28"/>
          <w:szCs w:val="28"/>
        </w:rPr>
      </w:pPr>
      <w:r>
        <w:rPr>
          <w:rFonts w:ascii="Times New Roman" w:hAnsi="Times New Roman"/>
          <w:sz w:val="28"/>
          <w:szCs w:val="28"/>
        </w:rPr>
        <w:t xml:space="preserve">Except under extraordinary circumstances, when conducted, the Pat-Down will be performed by a TSA officer of the same gender. </w:t>
      </w:r>
      <w:r w:rsidR="009E182A" w:rsidRPr="00DF7469">
        <w:rPr>
          <w:rFonts w:ascii="Times New Roman" w:hAnsi="Times New Roman"/>
          <w:sz w:val="28"/>
          <w:szCs w:val="28"/>
        </w:rPr>
        <w:t xml:space="preserve"> </w:t>
      </w:r>
    </w:p>
    <w:p w:rsidR="007A70B9" w:rsidRDefault="007A70B9" w:rsidP="00735ECF">
      <w:pPr>
        <w:spacing w:after="0" w:line="240" w:lineRule="auto"/>
        <w:ind w:left="720"/>
        <w:rPr>
          <w:rFonts w:ascii="Times New Roman" w:hAnsi="Times New Roman"/>
          <w:sz w:val="28"/>
          <w:szCs w:val="28"/>
        </w:rPr>
      </w:pPr>
    </w:p>
    <w:p w:rsidR="009E182A" w:rsidRPr="00DF7469" w:rsidRDefault="009E182A" w:rsidP="00735ECF">
      <w:pPr>
        <w:spacing w:after="0" w:line="240" w:lineRule="auto"/>
        <w:ind w:left="720"/>
        <w:rPr>
          <w:rFonts w:ascii="Times New Roman" w:hAnsi="Times New Roman"/>
          <w:sz w:val="28"/>
          <w:szCs w:val="28"/>
        </w:rPr>
      </w:pPr>
      <w:r w:rsidRPr="00DF7469">
        <w:rPr>
          <w:rFonts w:ascii="Times New Roman" w:hAnsi="Times New Roman"/>
          <w:sz w:val="28"/>
          <w:szCs w:val="28"/>
        </w:rPr>
        <w:t>A traveler can request a private screening, and be accompanied by a companion of his or her choosing.</w:t>
      </w:r>
    </w:p>
    <w:p w:rsidR="007A70B9" w:rsidRDefault="007A70B9" w:rsidP="00735ECF">
      <w:pPr>
        <w:spacing w:after="0" w:line="240" w:lineRule="auto"/>
        <w:ind w:left="720"/>
        <w:rPr>
          <w:rFonts w:ascii="Times New Roman" w:hAnsi="Times New Roman"/>
          <w:sz w:val="28"/>
          <w:szCs w:val="28"/>
        </w:rPr>
      </w:pPr>
    </w:p>
    <w:p w:rsidR="009E182A" w:rsidRPr="00DF7469" w:rsidRDefault="009E182A" w:rsidP="00735ECF">
      <w:pPr>
        <w:spacing w:after="0" w:line="240" w:lineRule="auto"/>
        <w:ind w:left="720"/>
        <w:rPr>
          <w:rFonts w:ascii="Times New Roman" w:hAnsi="Times New Roman"/>
          <w:sz w:val="28"/>
          <w:szCs w:val="28"/>
        </w:rPr>
      </w:pPr>
      <w:r w:rsidRPr="00DF7469">
        <w:rPr>
          <w:rFonts w:ascii="Times New Roman" w:hAnsi="Times New Roman"/>
          <w:sz w:val="28"/>
          <w:szCs w:val="28"/>
        </w:rPr>
        <w:t>Additionally, the traveler can request a chair if he or she needs to sit down.</w:t>
      </w:r>
    </w:p>
    <w:p w:rsidR="007A70B9" w:rsidRDefault="007A70B9" w:rsidP="00735ECF">
      <w:pPr>
        <w:spacing w:after="0" w:line="240" w:lineRule="auto"/>
        <w:ind w:left="720"/>
        <w:rPr>
          <w:rFonts w:ascii="Times New Roman" w:hAnsi="Times New Roman"/>
          <w:sz w:val="28"/>
          <w:szCs w:val="28"/>
        </w:rPr>
      </w:pPr>
    </w:p>
    <w:p w:rsidR="009E182A" w:rsidRPr="00DF7469" w:rsidRDefault="009E182A" w:rsidP="00735ECF">
      <w:pPr>
        <w:spacing w:after="0" w:line="240" w:lineRule="auto"/>
        <w:ind w:left="720"/>
        <w:rPr>
          <w:rFonts w:ascii="Times New Roman" w:hAnsi="Times New Roman"/>
          <w:sz w:val="28"/>
          <w:szCs w:val="28"/>
        </w:rPr>
      </w:pPr>
      <w:r w:rsidRPr="00DF7469">
        <w:rPr>
          <w:rFonts w:ascii="Times New Roman" w:hAnsi="Times New Roman"/>
          <w:sz w:val="28"/>
          <w:szCs w:val="28"/>
        </w:rPr>
        <w:t>Travelers should not be asked to remove or lift any article of clothing to reveal a sensitive body area.</w:t>
      </w:r>
    </w:p>
    <w:p w:rsidR="009E182A" w:rsidRPr="00DF7469" w:rsidRDefault="009E182A" w:rsidP="00735ECF">
      <w:pPr>
        <w:spacing w:after="0" w:line="240" w:lineRule="auto"/>
        <w:ind w:left="720"/>
        <w:rPr>
          <w:rFonts w:ascii="Times New Roman" w:hAnsi="Times New Roman"/>
          <w:sz w:val="28"/>
          <w:szCs w:val="28"/>
        </w:rPr>
      </w:pPr>
      <w:r w:rsidRPr="00DF7469">
        <w:rPr>
          <w:rFonts w:ascii="Times New Roman" w:hAnsi="Times New Roman"/>
          <w:sz w:val="28"/>
          <w:szCs w:val="28"/>
        </w:rPr>
        <w:t>Learn more about pat-downs at TSA.gov.</w:t>
      </w:r>
    </w:p>
    <w:p w:rsidR="009E182A" w:rsidRPr="00DF7469" w:rsidRDefault="009E182A" w:rsidP="009E182A">
      <w:pPr>
        <w:tabs>
          <w:tab w:val="left" w:pos="360"/>
          <w:tab w:val="left" w:pos="1080"/>
        </w:tabs>
        <w:spacing w:after="0"/>
        <w:ind w:left="810"/>
        <w:rPr>
          <w:rFonts w:ascii="Times New Roman" w:hAnsi="Times New Roman"/>
          <w:sz w:val="28"/>
          <w:szCs w:val="28"/>
        </w:rPr>
      </w:pPr>
    </w:p>
    <w:p w:rsidR="009E182A" w:rsidRPr="00DF7469" w:rsidRDefault="009E182A" w:rsidP="009E182A">
      <w:pPr>
        <w:spacing w:after="0"/>
        <w:rPr>
          <w:rFonts w:ascii="Times New Roman" w:hAnsi="Times New Roman"/>
          <w:sz w:val="28"/>
          <w:szCs w:val="28"/>
        </w:rPr>
      </w:pPr>
      <w:r w:rsidRPr="00DF7469">
        <w:rPr>
          <w:rFonts w:ascii="Times New Roman" w:hAnsi="Times New Roman"/>
          <w:sz w:val="28"/>
          <w:szCs w:val="28"/>
        </w:rPr>
        <w:t xml:space="preserve"> Explosive Trace Detection Screening:</w:t>
      </w:r>
    </w:p>
    <w:p w:rsidR="007A70B9" w:rsidRDefault="007A70B9" w:rsidP="00735ECF">
      <w:pPr>
        <w:spacing w:after="0" w:line="240" w:lineRule="auto"/>
        <w:ind w:left="720"/>
        <w:rPr>
          <w:rFonts w:ascii="Times New Roman" w:hAnsi="Times New Roman"/>
          <w:sz w:val="28"/>
          <w:szCs w:val="28"/>
        </w:rPr>
      </w:pPr>
    </w:p>
    <w:p w:rsidR="009E182A" w:rsidRPr="00DF7469" w:rsidRDefault="009E182A" w:rsidP="00735ECF">
      <w:pPr>
        <w:spacing w:after="0" w:line="240" w:lineRule="auto"/>
        <w:ind w:left="720"/>
        <w:rPr>
          <w:rFonts w:ascii="Times New Roman" w:hAnsi="Times New Roman"/>
          <w:sz w:val="28"/>
          <w:szCs w:val="28"/>
        </w:rPr>
      </w:pPr>
      <w:r w:rsidRPr="00DF7469">
        <w:rPr>
          <w:rFonts w:ascii="Times New Roman" w:hAnsi="Times New Roman"/>
          <w:sz w:val="28"/>
          <w:szCs w:val="28"/>
        </w:rPr>
        <w:t xml:space="preserve">TSA officers may swab personal property, or a traveler’s hands, and then use explosive trace detection technology to test for explosives. </w:t>
      </w:r>
    </w:p>
    <w:p w:rsidR="007A70B9" w:rsidRDefault="007A70B9" w:rsidP="00735ECF">
      <w:pPr>
        <w:spacing w:after="0" w:line="240" w:lineRule="auto"/>
        <w:ind w:left="720"/>
        <w:rPr>
          <w:rFonts w:ascii="Times New Roman" w:hAnsi="Times New Roman"/>
          <w:sz w:val="28"/>
          <w:szCs w:val="28"/>
        </w:rPr>
      </w:pPr>
    </w:p>
    <w:p w:rsidR="009E182A" w:rsidRPr="00DF7469" w:rsidRDefault="009E182A" w:rsidP="00735ECF">
      <w:pPr>
        <w:spacing w:after="0" w:line="240" w:lineRule="auto"/>
        <w:ind w:left="720"/>
        <w:rPr>
          <w:rFonts w:ascii="Times New Roman" w:hAnsi="Times New Roman"/>
          <w:sz w:val="28"/>
          <w:szCs w:val="28"/>
        </w:rPr>
      </w:pPr>
      <w:r w:rsidRPr="00DF7469">
        <w:rPr>
          <w:rFonts w:ascii="Times New Roman" w:hAnsi="Times New Roman"/>
          <w:sz w:val="28"/>
          <w:szCs w:val="28"/>
        </w:rPr>
        <w:t>The swab is placed inside the unit, which analyzes the content for the presence of potential explosive residue.</w:t>
      </w:r>
    </w:p>
    <w:p w:rsidR="007A70B9" w:rsidRDefault="007A70B9" w:rsidP="00735ECF">
      <w:pPr>
        <w:spacing w:after="0" w:line="240" w:lineRule="auto"/>
        <w:ind w:left="720"/>
        <w:rPr>
          <w:rFonts w:ascii="Times New Roman" w:hAnsi="Times New Roman"/>
          <w:sz w:val="28"/>
          <w:szCs w:val="28"/>
        </w:rPr>
      </w:pPr>
    </w:p>
    <w:p w:rsidR="009E182A" w:rsidRPr="00DF7469" w:rsidRDefault="009E182A" w:rsidP="00735ECF">
      <w:pPr>
        <w:spacing w:after="0" w:line="240" w:lineRule="auto"/>
        <w:ind w:left="720"/>
        <w:rPr>
          <w:rFonts w:ascii="Times New Roman" w:hAnsi="Times New Roman"/>
          <w:sz w:val="28"/>
          <w:szCs w:val="28"/>
        </w:rPr>
      </w:pPr>
      <w:r w:rsidRPr="00DF7469">
        <w:rPr>
          <w:rFonts w:ascii="Times New Roman" w:hAnsi="Times New Roman"/>
          <w:sz w:val="28"/>
          <w:szCs w:val="28"/>
        </w:rPr>
        <w:t xml:space="preserve">Travelers can request a new swab prior to their hands being sampled. </w:t>
      </w:r>
    </w:p>
    <w:p w:rsidR="007A70B9" w:rsidRDefault="007A70B9" w:rsidP="00735ECF">
      <w:pPr>
        <w:spacing w:after="0" w:line="240" w:lineRule="auto"/>
        <w:ind w:left="720"/>
        <w:rPr>
          <w:rFonts w:ascii="Times New Roman" w:hAnsi="Times New Roman"/>
          <w:sz w:val="28"/>
          <w:szCs w:val="28"/>
        </w:rPr>
      </w:pPr>
    </w:p>
    <w:p w:rsidR="009E182A" w:rsidRPr="00DF7469" w:rsidRDefault="009E182A" w:rsidP="00735ECF">
      <w:pPr>
        <w:spacing w:after="0" w:line="240" w:lineRule="auto"/>
        <w:ind w:left="720"/>
        <w:rPr>
          <w:rFonts w:ascii="Times New Roman" w:hAnsi="Times New Roman"/>
          <w:sz w:val="28"/>
          <w:szCs w:val="28"/>
        </w:rPr>
      </w:pPr>
      <w:r w:rsidRPr="00DF7469">
        <w:rPr>
          <w:rFonts w:ascii="Times New Roman" w:hAnsi="Times New Roman"/>
          <w:sz w:val="28"/>
          <w:szCs w:val="28"/>
        </w:rPr>
        <w:t>Learn more about explosive trace detection at TSA.gov.</w:t>
      </w:r>
    </w:p>
    <w:p w:rsidR="00CB2336" w:rsidRDefault="00CB2336" w:rsidP="009E182A">
      <w:pPr>
        <w:spacing w:after="0"/>
        <w:rPr>
          <w:rFonts w:ascii="Times New Roman" w:hAnsi="Times New Roman"/>
          <w:sz w:val="28"/>
          <w:szCs w:val="28"/>
        </w:rPr>
      </w:pPr>
    </w:p>
    <w:p w:rsidR="009E182A" w:rsidRPr="00DF7469" w:rsidRDefault="009E182A" w:rsidP="009E182A">
      <w:pPr>
        <w:spacing w:after="0"/>
        <w:rPr>
          <w:rFonts w:ascii="Times New Roman" w:hAnsi="Times New Roman"/>
          <w:sz w:val="28"/>
          <w:szCs w:val="28"/>
        </w:rPr>
      </w:pPr>
      <w:r w:rsidRPr="00DF7469">
        <w:rPr>
          <w:rFonts w:ascii="Times New Roman" w:hAnsi="Times New Roman"/>
          <w:sz w:val="28"/>
          <w:szCs w:val="28"/>
        </w:rPr>
        <w:t>75 Years Old and Over:</w:t>
      </w:r>
    </w:p>
    <w:p w:rsidR="007A70B9" w:rsidRDefault="007A70B9" w:rsidP="00735ECF">
      <w:pPr>
        <w:spacing w:after="0" w:line="240" w:lineRule="auto"/>
        <w:ind w:left="720"/>
        <w:rPr>
          <w:rFonts w:ascii="Times New Roman" w:hAnsi="Times New Roman"/>
          <w:sz w:val="28"/>
          <w:szCs w:val="28"/>
        </w:rPr>
      </w:pPr>
    </w:p>
    <w:p w:rsidR="009E182A" w:rsidRPr="00DF7469" w:rsidRDefault="009E182A" w:rsidP="00735ECF">
      <w:pPr>
        <w:spacing w:after="0" w:line="240" w:lineRule="auto"/>
        <w:ind w:left="720"/>
        <w:rPr>
          <w:rFonts w:ascii="Times New Roman" w:hAnsi="Times New Roman"/>
          <w:sz w:val="28"/>
          <w:szCs w:val="28"/>
        </w:rPr>
      </w:pPr>
      <w:r w:rsidRPr="00DF7469">
        <w:rPr>
          <w:rFonts w:ascii="Times New Roman" w:hAnsi="Times New Roman"/>
          <w:sz w:val="28"/>
          <w:szCs w:val="28"/>
        </w:rPr>
        <w:t>Travelers who appear 75 years old and over can leave their light jackets, garments and shoes on while going through security checkpoints, even in the standard screening lanes.</w:t>
      </w:r>
    </w:p>
    <w:p w:rsidR="007A70B9" w:rsidRDefault="007A70B9" w:rsidP="00735ECF">
      <w:pPr>
        <w:spacing w:after="0" w:line="240" w:lineRule="auto"/>
        <w:ind w:left="720"/>
        <w:rPr>
          <w:rFonts w:ascii="Times New Roman" w:hAnsi="Times New Roman"/>
          <w:sz w:val="28"/>
          <w:szCs w:val="28"/>
        </w:rPr>
      </w:pPr>
    </w:p>
    <w:p w:rsidR="009E182A" w:rsidRPr="00DF7469" w:rsidRDefault="009E182A" w:rsidP="00735ECF">
      <w:pPr>
        <w:spacing w:after="0" w:line="240" w:lineRule="auto"/>
        <w:ind w:left="720"/>
        <w:rPr>
          <w:rFonts w:ascii="Times New Roman" w:hAnsi="Times New Roman"/>
          <w:sz w:val="28"/>
          <w:szCs w:val="28"/>
        </w:rPr>
      </w:pPr>
      <w:r w:rsidRPr="00DF7469">
        <w:rPr>
          <w:rFonts w:ascii="Times New Roman" w:hAnsi="Times New Roman"/>
          <w:sz w:val="28"/>
          <w:szCs w:val="28"/>
        </w:rPr>
        <w:t>Learn more about procedures for travelers 75 years old and older at TSA.gov.</w:t>
      </w:r>
    </w:p>
    <w:p w:rsidR="009E182A" w:rsidRPr="00DF7469" w:rsidRDefault="009E182A" w:rsidP="009E182A">
      <w:pPr>
        <w:spacing w:after="0"/>
        <w:rPr>
          <w:rFonts w:ascii="Times New Roman" w:hAnsi="Times New Roman"/>
          <w:sz w:val="28"/>
          <w:szCs w:val="28"/>
        </w:rPr>
      </w:pPr>
    </w:p>
    <w:p w:rsidR="009E182A" w:rsidRPr="00DF7469" w:rsidRDefault="009E182A" w:rsidP="009E182A">
      <w:pPr>
        <w:pStyle w:val="NoSpacing"/>
        <w:rPr>
          <w:rFonts w:ascii="Times New Roman" w:hAnsi="Times New Roman"/>
          <w:sz w:val="28"/>
          <w:szCs w:val="28"/>
        </w:rPr>
      </w:pPr>
      <w:r w:rsidRPr="00DF7469">
        <w:rPr>
          <w:rFonts w:ascii="Times New Roman" w:hAnsi="Times New Roman"/>
          <w:sz w:val="28"/>
          <w:szCs w:val="28"/>
        </w:rPr>
        <w:t>12 Years Old and Under:</w:t>
      </w:r>
    </w:p>
    <w:p w:rsidR="007A70B9" w:rsidRDefault="007A70B9" w:rsidP="00735ECF">
      <w:pPr>
        <w:pStyle w:val="ListParagraph"/>
        <w:rPr>
          <w:rFonts w:ascii="Times New Roman" w:eastAsia="Times New Roman" w:hAnsi="Times New Roman"/>
          <w:sz w:val="28"/>
          <w:szCs w:val="28"/>
          <w:lang w:val="en"/>
        </w:rPr>
      </w:pPr>
    </w:p>
    <w:p w:rsidR="009E182A" w:rsidRPr="00DF7469" w:rsidRDefault="009E182A" w:rsidP="00735ECF">
      <w:pPr>
        <w:pStyle w:val="ListParagraph"/>
        <w:rPr>
          <w:rFonts w:ascii="Times New Roman" w:eastAsia="Times New Roman" w:hAnsi="Times New Roman"/>
          <w:sz w:val="28"/>
          <w:szCs w:val="28"/>
          <w:lang w:val="en"/>
        </w:rPr>
      </w:pPr>
      <w:r w:rsidRPr="00DF7469">
        <w:rPr>
          <w:rFonts w:ascii="Times New Roman" w:eastAsia="Times New Roman" w:hAnsi="Times New Roman"/>
          <w:sz w:val="28"/>
          <w:szCs w:val="28"/>
          <w:lang w:val="en"/>
        </w:rPr>
        <w:t xml:space="preserve">Travelers who appear 12 years old or younger can leave their light outer jackets, garments and shoes on while going through security checkpoints, even in the standard screening lanes. </w:t>
      </w:r>
    </w:p>
    <w:p w:rsidR="007A70B9" w:rsidRDefault="007A70B9" w:rsidP="00735ECF">
      <w:pPr>
        <w:pStyle w:val="ListParagraph"/>
        <w:tabs>
          <w:tab w:val="left" w:pos="1260"/>
        </w:tabs>
        <w:spacing w:after="0" w:line="240" w:lineRule="auto"/>
        <w:textAlignment w:val="baseline"/>
        <w:rPr>
          <w:rFonts w:ascii="Times New Roman" w:eastAsia="Times New Roman" w:hAnsi="Times New Roman"/>
          <w:sz w:val="28"/>
          <w:szCs w:val="28"/>
          <w:lang w:val="en"/>
        </w:rPr>
      </w:pPr>
    </w:p>
    <w:p w:rsidR="009E182A" w:rsidRPr="00DF7469" w:rsidRDefault="009E182A" w:rsidP="00735ECF">
      <w:pPr>
        <w:pStyle w:val="ListParagraph"/>
        <w:tabs>
          <w:tab w:val="left" w:pos="1260"/>
        </w:tabs>
        <w:spacing w:after="0" w:line="240" w:lineRule="auto"/>
        <w:textAlignment w:val="baseline"/>
        <w:rPr>
          <w:rFonts w:ascii="Times New Roman" w:eastAsia="Times New Roman" w:hAnsi="Times New Roman"/>
          <w:sz w:val="28"/>
          <w:szCs w:val="28"/>
          <w:lang w:val="en"/>
        </w:rPr>
      </w:pPr>
      <w:r w:rsidRPr="00DF7469">
        <w:rPr>
          <w:rFonts w:ascii="Times New Roman" w:eastAsia="Times New Roman" w:hAnsi="Times New Roman"/>
          <w:sz w:val="28"/>
          <w:szCs w:val="28"/>
          <w:lang w:val="en"/>
        </w:rPr>
        <w:t>Learn more about traveling with children through the checkpoint at TSA.gov.</w:t>
      </w:r>
    </w:p>
    <w:p w:rsidR="00BD5F36" w:rsidRPr="00DF7469" w:rsidRDefault="00BD5F36" w:rsidP="00BD5F36">
      <w:pPr>
        <w:pStyle w:val="ListParagraph"/>
        <w:tabs>
          <w:tab w:val="left" w:pos="1260"/>
        </w:tabs>
        <w:spacing w:after="0" w:line="240" w:lineRule="auto"/>
        <w:textAlignment w:val="baseline"/>
        <w:rPr>
          <w:rFonts w:ascii="Times New Roman" w:eastAsia="Times New Roman" w:hAnsi="Times New Roman"/>
          <w:sz w:val="28"/>
          <w:szCs w:val="28"/>
          <w:lang w:val="en"/>
        </w:rPr>
      </w:pPr>
    </w:p>
    <w:p w:rsidR="009E182A" w:rsidRPr="00DF7469" w:rsidRDefault="00D57E74" w:rsidP="00BD5F36">
      <w:pPr>
        <w:rPr>
          <w:rFonts w:ascii="Times New Roman" w:hAnsi="Times New Roman" w:cs="Times New Roman"/>
          <w:sz w:val="28"/>
          <w:szCs w:val="28"/>
        </w:rPr>
      </w:pPr>
      <w:r>
        <w:rPr>
          <w:rFonts w:ascii="Times New Roman" w:hAnsi="Times New Roman" w:cs="Times New Roman"/>
          <w:sz w:val="28"/>
          <w:szCs w:val="28"/>
        </w:rPr>
        <w:t>What to Remember</w:t>
      </w:r>
    </w:p>
    <w:p w:rsidR="009E182A" w:rsidRPr="00D57DD3" w:rsidRDefault="009E182A" w:rsidP="00735ECF">
      <w:pPr>
        <w:pStyle w:val="NoSpacing"/>
        <w:ind w:left="720"/>
        <w:rPr>
          <w:rFonts w:ascii="Times New Roman" w:hAnsi="Times New Roman"/>
          <w:sz w:val="28"/>
          <w:szCs w:val="28"/>
        </w:rPr>
      </w:pPr>
      <w:r w:rsidRPr="00DF7469">
        <w:rPr>
          <w:rFonts w:ascii="Times New Roman" w:hAnsi="Times New Roman"/>
          <w:sz w:val="28"/>
          <w:szCs w:val="28"/>
        </w:rPr>
        <w:t xml:space="preserve">Known Traveler Number (KTN): Enter your known traveler number when you book your flight to get </w:t>
      </w:r>
      <w:r w:rsidRPr="00D57DD3">
        <w:rPr>
          <w:rFonts w:ascii="Times New Roman" w:hAnsi="Times New Roman"/>
          <w:sz w:val="28"/>
          <w:szCs w:val="28"/>
          <w:lang w:val="en"/>
        </w:rPr>
        <w:t xml:space="preserve">TSA Precheck </w:t>
      </w:r>
      <w:r w:rsidRPr="00D57DD3">
        <w:rPr>
          <w:rFonts w:ascii="Times New Roman" w:hAnsi="Times New Roman"/>
          <w:sz w:val="28"/>
          <w:szCs w:val="28"/>
        </w:rPr>
        <w:t xml:space="preserve">benefits. </w:t>
      </w:r>
    </w:p>
    <w:p w:rsidR="007A70B9" w:rsidRDefault="007A70B9" w:rsidP="00735ECF">
      <w:pPr>
        <w:pStyle w:val="NoSpacing"/>
        <w:ind w:left="720"/>
        <w:rPr>
          <w:rFonts w:ascii="Times New Roman" w:hAnsi="Times New Roman"/>
          <w:sz w:val="28"/>
          <w:szCs w:val="28"/>
        </w:rPr>
      </w:pPr>
    </w:p>
    <w:p w:rsidR="009E182A" w:rsidRPr="00DF7469" w:rsidRDefault="009E182A" w:rsidP="00735ECF">
      <w:pPr>
        <w:pStyle w:val="NoSpacing"/>
        <w:ind w:left="720"/>
        <w:rPr>
          <w:rFonts w:ascii="Times New Roman" w:hAnsi="Times New Roman"/>
          <w:sz w:val="28"/>
          <w:szCs w:val="28"/>
        </w:rPr>
      </w:pPr>
      <w:r w:rsidRPr="00DF7469">
        <w:rPr>
          <w:rFonts w:ascii="Times New Roman" w:hAnsi="Times New Roman"/>
          <w:sz w:val="28"/>
          <w:szCs w:val="28"/>
        </w:rPr>
        <w:t>Packing: Separate medically-necessary liquids and equipment from other belongings so they can be quickly identified and accessed for screening.</w:t>
      </w:r>
    </w:p>
    <w:p w:rsidR="007A70B9" w:rsidRDefault="007A70B9" w:rsidP="00735ECF">
      <w:pPr>
        <w:pStyle w:val="NoSpacing"/>
        <w:ind w:left="720"/>
        <w:rPr>
          <w:rFonts w:ascii="Times New Roman" w:hAnsi="Times New Roman"/>
          <w:sz w:val="28"/>
          <w:szCs w:val="28"/>
        </w:rPr>
      </w:pPr>
    </w:p>
    <w:p w:rsidR="009E182A" w:rsidRPr="00DF7469" w:rsidRDefault="009E182A" w:rsidP="00735ECF">
      <w:pPr>
        <w:pStyle w:val="NoSpacing"/>
        <w:ind w:left="720"/>
        <w:rPr>
          <w:rFonts w:ascii="Times New Roman" w:hAnsi="Times New Roman"/>
          <w:sz w:val="28"/>
          <w:szCs w:val="28"/>
        </w:rPr>
      </w:pPr>
      <w:r w:rsidRPr="00DF7469">
        <w:rPr>
          <w:rFonts w:ascii="Times New Roman" w:hAnsi="Times New Roman"/>
          <w:sz w:val="28"/>
          <w:szCs w:val="28"/>
        </w:rPr>
        <w:t>Companion: You can be accompanied by a companion of your choosing to provide assistance during the screening process. However, the companion must be re-screened after providing assistance that involves physical contact.</w:t>
      </w:r>
    </w:p>
    <w:p w:rsidR="007A70B9" w:rsidRDefault="007A70B9" w:rsidP="00735ECF">
      <w:pPr>
        <w:pStyle w:val="NoSpacing"/>
        <w:ind w:left="720"/>
        <w:rPr>
          <w:rFonts w:ascii="Times New Roman" w:hAnsi="Times New Roman"/>
          <w:sz w:val="28"/>
          <w:szCs w:val="28"/>
        </w:rPr>
      </w:pPr>
    </w:p>
    <w:p w:rsidR="00D57DD3" w:rsidRPr="00D57DD3" w:rsidRDefault="009E182A" w:rsidP="00735ECF">
      <w:pPr>
        <w:pStyle w:val="NoSpacing"/>
        <w:ind w:left="720"/>
        <w:rPr>
          <w:rFonts w:ascii="Times New Roman" w:hAnsi="Times New Roman"/>
          <w:sz w:val="28"/>
          <w:szCs w:val="28"/>
        </w:rPr>
      </w:pPr>
      <w:r w:rsidRPr="00D57DD3">
        <w:rPr>
          <w:rFonts w:ascii="Times New Roman" w:hAnsi="Times New Roman"/>
          <w:sz w:val="28"/>
          <w:szCs w:val="28"/>
        </w:rPr>
        <w:t>Body Piercing:</w:t>
      </w:r>
      <w:r w:rsidRPr="00D57DD3">
        <w:rPr>
          <w:rFonts w:ascii="Times New Roman" w:hAnsi="Times New Roman"/>
          <w:sz w:val="28"/>
          <w:szCs w:val="28"/>
          <w:lang w:val="en"/>
        </w:rPr>
        <w:t xml:space="preserve"> Certain metal body piercings may cause the machines to alarm, which will result in additional screening. </w:t>
      </w:r>
    </w:p>
    <w:p w:rsidR="007A70B9" w:rsidRDefault="007A70B9" w:rsidP="00735ECF">
      <w:pPr>
        <w:pStyle w:val="NoSpacing"/>
        <w:ind w:left="720"/>
        <w:rPr>
          <w:rFonts w:ascii="Times New Roman" w:hAnsi="Times New Roman"/>
          <w:sz w:val="28"/>
          <w:szCs w:val="28"/>
        </w:rPr>
      </w:pPr>
    </w:p>
    <w:p w:rsidR="009E182A" w:rsidRPr="00D57E74" w:rsidRDefault="009E182A" w:rsidP="00735ECF">
      <w:pPr>
        <w:pStyle w:val="NoSpacing"/>
        <w:ind w:left="720"/>
        <w:rPr>
          <w:rFonts w:ascii="Times New Roman" w:hAnsi="Times New Roman"/>
          <w:sz w:val="28"/>
          <w:szCs w:val="28"/>
        </w:rPr>
      </w:pPr>
      <w:r w:rsidRPr="00D57DD3">
        <w:rPr>
          <w:rFonts w:ascii="Times New Roman" w:hAnsi="Times New Roman"/>
          <w:sz w:val="28"/>
          <w:szCs w:val="28"/>
        </w:rPr>
        <w:t>Gift Wrapping:</w:t>
      </w:r>
      <w:r w:rsidRPr="00D57DD3">
        <w:rPr>
          <w:rFonts w:ascii="Times New Roman" w:hAnsi="Times New Roman"/>
          <w:b/>
          <w:sz w:val="28"/>
          <w:szCs w:val="28"/>
        </w:rPr>
        <w:t xml:space="preserve"> </w:t>
      </w:r>
      <w:r w:rsidRPr="00D57DD3">
        <w:rPr>
          <w:rFonts w:ascii="Times New Roman" w:hAnsi="Times New Roman"/>
          <w:sz w:val="28"/>
          <w:szCs w:val="28"/>
          <w:lang w:val="en"/>
        </w:rPr>
        <w:t>If a security officer needs to inspect a package, a gift may have to be unwrapped. Passengers should refrain from wrapping gifts until arriving at their final destination.</w:t>
      </w:r>
    </w:p>
    <w:p w:rsidR="00D57E74" w:rsidRDefault="00D57E74" w:rsidP="00D57E74">
      <w:pPr>
        <w:pStyle w:val="NoSpacing"/>
        <w:rPr>
          <w:rFonts w:ascii="Times New Roman" w:hAnsi="Times New Roman"/>
          <w:sz w:val="28"/>
          <w:szCs w:val="28"/>
          <w:lang w:val="en"/>
        </w:rPr>
      </w:pPr>
    </w:p>
    <w:p w:rsidR="00D57E74" w:rsidRPr="00871846" w:rsidRDefault="00D57E74" w:rsidP="00D57E74">
      <w:pPr>
        <w:pStyle w:val="NoSpacing"/>
        <w:rPr>
          <w:rFonts w:ascii="Times New Roman" w:hAnsi="Times New Roman"/>
          <w:sz w:val="32"/>
          <w:szCs w:val="28"/>
        </w:rPr>
      </w:pPr>
      <w:r w:rsidRPr="00871846">
        <w:rPr>
          <w:rFonts w:ascii="Times New Roman" w:hAnsi="Times New Roman"/>
          <w:sz w:val="28"/>
        </w:rPr>
        <w:t xml:space="preserve">Learn more about TSA and TSA Precheck at </w:t>
      </w:r>
      <w:hyperlink r:id="rId11" w:history="1">
        <w:r w:rsidRPr="00871846">
          <w:rPr>
            <w:rStyle w:val="Hyperlink"/>
            <w:rFonts w:ascii="Times New Roman" w:hAnsi="Times New Roman"/>
            <w:color w:val="auto"/>
            <w:sz w:val="28"/>
            <w:u w:val="none"/>
          </w:rPr>
          <w:t>TSA.gov</w:t>
        </w:r>
      </w:hyperlink>
      <w:r w:rsidRPr="00871846">
        <w:rPr>
          <w:rFonts w:ascii="Times New Roman" w:hAnsi="Times New Roman"/>
          <w:sz w:val="28"/>
        </w:rPr>
        <w:t>.</w:t>
      </w:r>
    </w:p>
    <w:sectPr w:rsidR="00D57E74" w:rsidRPr="00871846" w:rsidSect="001F6700">
      <w:footerReference w:type="default" r:id="rId1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5B3" w:rsidRDefault="00FE45B3" w:rsidP="004036BF">
      <w:pPr>
        <w:spacing w:after="0" w:line="240" w:lineRule="auto"/>
      </w:pPr>
      <w:r>
        <w:separator/>
      </w:r>
    </w:p>
  </w:endnote>
  <w:endnote w:type="continuationSeparator" w:id="0">
    <w:p w:rsidR="00FE45B3" w:rsidRDefault="00FE45B3" w:rsidP="0040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104498"/>
      <w:docPartObj>
        <w:docPartGallery w:val="Page Numbers (Bottom of Page)"/>
        <w:docPartUnique/>
      </w:docPartObj>
    </w:sdtPr>
    <w:sdtEndPr/>
    <w:sdtContent>
      <w:p w:rsidR="001F6700" w:rsidRDefault="00322C56">
        <w:pPr>
          <w:pStyle w:val="Footer"/>
        </w:pPr>
        <w:r>
          <w:tab/>
        </w:r>
        <w:r>
          <w:tab/>
        </w:r>
        <w:r>
          <w:tab/>
        </w:r>
        <w:r>
          <w:tab/>
        </w:r>
        <w:r>
          <w:tab/>
          <w:t xml:space="preserve">           </w:t>
        </w:r>
        <w:r>
          <w:fldChar w:fldCharType="begin"/>
        </w:r>
        <w:r>
          <w:instrText xml:space="preserve"> PAGE   \* MERGEFORMAT </w:instrText>
        </w:r>
        <w:r>
          <w:fldChar w:fldCharType="separate"/>
        </w:r>
        <w:r w:rsidR="007A70B9">
          <w:rPr>
            <w:noProof/>
          </w:rPr>
          <w:t>2</w:t>
        </w:r>
        <w:r>
          <w:rPr>
            <w:noProof/>
          </w:rPr>
          <w:fldChar w:fldCharType="end"/>
        </w:r>
      </w:p>
    </w:sdtContent>
  </w:sdt>
  <w:p w:rsidR="001F6700" w:rsidRDefault="001F6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5B3" w:rsidRDefault="00FE45B3" w:rsidP="004036BF">
      <w:pPr>
        <w:spacing w:after="0" w:line="240" w:lineRule="auto"/>
      </w:pPr>
      <w:r>
        <w:separator/>
      </w:r>
    </w:p>
  </w:footnote>
  <w:footnote w:type="continuationSeparator" w:id="0">
    <w:p w:rsidR="00FE45B3" w:rsidRDefault="00FE45B3" w:rsidP="00403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BF6"/>
    <w:multiLevelType w:val="hybridMultilevel"/>
    <w:tmpl w:val="2C4499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202417"/>
    <w:multiLevelType w:val="hybridMultilevel"/>
    <w:tmpl w:val="B3E4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144E2"/>
    <w:multiLevelType w:val="hybridMultilevel"/>
    <w:tmpl w:val="9D4A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4765D"/>
    <w:multiLevelType w:val="multilevel"/>
    <w:tmpl w:val="3C62EE2E"/>
    <w:lvl w:ilvl="0">
      <w:start w:val="3"/>
      <w:numFmt w:val="decimal"/>
      <w:lvlText w:val="%1"/>
      <w:lvlJc w:val="left"/>
      <w:pPr>
        <w:ind w:left="625" w:hanging="625"/>
      </w:pPr>
      <w:rPr>
        <w:rFonts w:hint="default"/>
      </w:rPr>
    </w:lvl>
    <w:lvl w:ilvl="1">
      <w:start w:val="1"/>
      <w:numFmt w:val="decimal"/>
      <w:lvlText w:val="%1-%2"/>
      <w:lvlJc w:val="left"/>
      <w:pPr>
        <w:ind w:left="1324" w:hanging="720"/>
      </w:pPr>
      <w:rPr>
        <w:rFonts w:hint="default"/>
      </w:rPr>
    </w:lvl>
    <w:lvl w:ilvl="2">
      <w:start w:val="1"/>
      <w:numFmt w:val="decimal"/>
      <w:lvlText w:val="%1-%2-%3"/>
      <w:lvlJc w:val="left"/>
      <w:pPr>
        <w:ind w:left="1928" w:hanging="720"/>
      </w:pPr>
      <w:rPr>
        <w:rFonts w:hint="default"/>
      </w:rPr>
    </w:lvl>
    <w:lvl w:ilvl="3">
      <w:start w:val="1"/>
      <w:numFmt w:val="decimal"/>
      <w:lvlText w:val="%1-%2-%3.%4"/>
      <w:lvlJc w:val="left"/>
      <w:pPr>
        <w:ind w:left="2892" w:hanging="1080"/>
      </w:pPr>
      <w:rPr>
        <w:rFonts w:hint="default"/>
      </w:rPr>
    </w:lvl>
    <w:lvl w:ilvl="4">
      <w:start w:val="1"/>
      <w:numFmt w:val="decimal"/>
      <w:lvlText w:val="%1-%2-%3.%4.%5"/>
      <w:lvlJc w:val="left"/>
      <w:pPr>
        <w:ind w:left="3496" w:hanging="1080"/>
      </w:pPr>
      <w:rPr>
        <w:rFonts w:hint="default"/>
      </w:rPr>
    </w:lvl>
    <w:lvl w:ilvl="5">
      <w:start w:val="1"/>
      <w:numFmt w:val="decimal"/>
      <w:lvlText w:val="%1-%2-%3.%4.%5.%6"/>
      <w:lvlJc w:val="left"/>
      <w:pPr>
        <w:ind w:left="4460" w:hanging="1440"/>
      </w:pPr>
      <w:rPr>
        <w:rFonts w:hint="default"/>
      </w:rPr>
    </w:lvl>
    <w:lvl w:ilvl="6">
      <w:start w:val="1"/>
      <w:numFmt w:val="decimal"/>
      <w:lvlText w:val="%1-%2-%3.%4.%5.%6.%7"/>
      <w:lvlJc w:val="left"/>
      <w:pPr>
        <w:ind w:left="5424" w:hanging="1800"/>
      </w:pPr>
      <w:rPr>
        <w:rFonts w:hint="default"/>
      </w:rPr>
    </w:lvl>
    <w:lvl w:ilvl="7">
      <w:start w:val="1"/>
      <w:numFmt w:val="decimal"/>
      <w:lvlText w:val="%1-%2-%3.%4.%5.%6.%7.%8"/>
      <w:lvlJc w:val="left"/>
      <w:pPr>
        <w:ind w:left="6028" w:hanging="1800"/>
      </w:pPr>
      <w:rPr>
        <w:rFonts w:hint="default"/>
      </w:rPr>
    </w:lvl>
    <w:lvl w:ilvl="8">
      <w:start w:val="1"/>
      <w:numFmt w:val="decimal"/>
      <w:lvlText w:val="%1-%2-%3.%4.%5.%6.%7.%8.%9"/>
      <w:lvlJc w:val="left"/>
      <w:pPr>
        <w:ind w:left="6992" w:hanging="2160"/>
      </w:pPr>
      <w:rPr>
        <w:rFonts w:hint="default"/>
      </w:rPr>
    </w:lvl>
  </w:abstractNum>
  <w:abstractNum w:abstractNumId="4" w15:restartNumberingAfterBreak="0">
    <w:nsid w:val="0AF167A9"/>
    <w:multiLevelType w:val="hybridMultilevel"/>
    <w:tmpl w:val="0FDAA07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5" w15:restartNumberingAfterBreak="0">
    <w:nsid w:val="16C40C83"/>
    <w:multiLevelType w:val="hybridMultilevel"/>
    <w:tmpl w:val="724ADE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41DF8"/>
    <w:multiLevelType w:val="hybridMultilevel"/>
    <w:tmpl w:val="C978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418D9"/>
    <w:multiLevelType w:val="hybridMultilevel"/>
    <w:tmpl w:val="94C6D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147EE0"/>
    <w:multiLevelType w:val="hybridMultilevel"/>
    <w:tmpl w:val="099CE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9207EF"/>
    <w:multiLevelType w:val="hybridMultilevel"/>
    <w:tmpl w:val="012C5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D6218B"/>
    <w:multiLevelType w:val="hybridMultilevel"/>
    <w:tmpl w:val="1B34FF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97913"/>
    <w:multiLevelType w:val="hybridMultilevel"/>
    <w:tmpl w:val="62F01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5175AD"/>
    <w:multiLevelType w:val="hybridMultilevel"/>
    <w:tmpl w:val="8D14B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7640D5"/>
    <w:multiLevelType w:val="multilevel"/>
    <w:tmpl w:val="BD82C3BC"/>
    <w:lvl w:ilvl="0">
      <w:start w:val="3"/>
      <w:numFmt w:val="decimal"/>
      <w:lvlText w:val="%1"/>
      <w:lvlJc w:val="left"/>
      <w:pPr>
        <w:ind w:left="626" w:hanging="626"/>
      </w:pPr>
      <w:rPr>
        <w:rFonts w:hint="default"/>
        <w:b w:val="0"/>
      </w:rPr>
    </w:lvl>
    <w:lvl w:ilvl="1">
      <w:start w:val="1"/>
      <w:numFmt w:val="decimal"/>
      <w:lvlText w:val="%1-%2"/>
      <w:lvlJc w:val="left"/>
      <w:pPr>
        <w:ind w:left="1295" w:hanging="720"/>
      </w:pPr>
      <w:rPr>
        <w:rFonts w:hint="default"/>
        <w:b w:val="0"/>
      </w:rPr>
    </w:lvl>
    <w:lvl w:ilvl="2">
      <w:start w:val="1"/>
      <w:numFmt w:val="decimal"/>
      <w:lvlText w:val="%1-%2-%3"/>
      <w:lvlJc w:val="left"/>
      <w:pPr>
        <w:ind w:left="1870" w:hanging="720"/>
      </w:pPr>
      <w:rPr>
        <w:rFonts w:hint="default"/>
        <w:b w:val="0"/>
      </w:rPr>
    </w:lvl>
    <w:lvl w:ilvl="3">
      <w:start w:val="1"/>
      <w:numFmt w:val="decimal"/>
      <w:lvlText w:val="%1-%2-%3.%4"/>
      <w:lvlJc w:val="left"/>
      <w:pPr>
        <w:ind w:left="2805" w:hanging="1080"/>
      </w:pPr>
      <w:rPr>
        <w:rFonts w:hint="default"/>
        <w:b w:val="0"/>
      </w:rPr>
    </w:lvl>
    <w:lvl w:ilvl="4">
      <w:start w:val="1"/>
      <w:numFmt w:val="decimal"/>
      <w:lvlText w:val="%1-%2-%3.%4.%5"/>
      <w:lvlJc w:val="left"/>
      <w:pPr>
        <w:ind w:left="3380" w:hanging="1080"/>
      </w:pPr>
      <w:rPr>
        <w:rFonts w:hint="default"/>
        <w:b w:val="0"/>
      </w:rPr>
    </w:lvl>
    <w:lvl w:ilvl="5">
      <w:start w:val="1"/>
      <w:numFmt w:val="decimal"/>
      <w:lvlText w:val="%1-%2-%3.%4.%5.%6"/>
      <w:lvlJc w:val="left"/>
      <w:pPr>
        <w:ind w:left="4315" w:hanging="1440"/>
      </w:pPr>
      <w:rPr>
        <w:rFonts w:hint="default"/>
        <w:b w:val="0"/>
      </w:rPr>
    </w:lvl>
    <w:lvl w:ilvl="6">
      <w:start w:val="1"/>
      <w:numFmt w:val="decimal"/>
      <w:lvlText w:val="%1-%2-%3.%4.%5.%6.%7"/>
      <w:lvlJc w:val="left"/>
      <w:pPr>
        <w:ind w:left="5250" w:hanging="1800"/>
      </w:pPr>
      <w:rPr>
        <w:rFonts w:hint="default"/>
        <w:b w:val="0"/>
      </w:rPr>
    </w:lvl>
    <w:lvl w:ilvl="7">
      <w:start w:val="1"/>
      <w:numFmt w:val="decimal"/>
      <w:lvlText w:val="%1-%2-%3.%4.%5.%6.%7.%8"/>
      <w:lvlJc w:val="left"/>
      <w:pPr>
        <w:ind w:left="5825" w:hanging="1800"/>
      </w:pPr>
      <w:rPr>
        <w:rFonts w:hint="default"/>
        <w:b w:val="0"/>
      </w:rPr>
    </w:lvl>
    <w:lvl w:ilvl="8">
      <w:start w:val="1"/>
      <w:numFmt w:val="decimal"/>
      <w:lvlText w:val="%1-%2-%3.%4.%5.%6.%7.%8.%9"/>
      <w:lvlJc w:val="left"/>
      <w:pPr>
        <w:ind w:left="6760" w:hanging="2160"/>
      </w:pPr>
      <w:rPr>
        <w:rFonts w:hint="default"/>
        <w:b w:val="0"/>
      </w:rPr>
    </w:lvl>
  </w:abstractNum>
  <w:abstractNum w:abstractNumId="14" w15:restartNumberingAfterBreak="0">
    <w:nsid w:val="382B0737"/>
    <w:multiLevelType w:val="hybridMultilevel"/>
    <w:tmpl w:val="40CAEA60"/>
    <w:lvl w:ilvl="0" w:tplc="04090001">
      <w:start w:val="1"/>
      <w:numFmt w:val="bullet"/>
      <w:lvlText w:val=""/>
      <w:lvlJc w:val="left"/>
      <w:pPr>
        <w:ind w:left="1044" w:hanging="414"/>
      </w:pPr>
      <w:rPr>
        <w:rFonts w:ascii="Symbol" w:hAnsi="Symbol" w:hint="default"/>
      </w:rPr>
    </w:lvl>
    <w:lvl w:ilvl="1" w:tplc="04090003" w:tentative="1">
      <w:start w:val="1"/>
      <w:numFmt w:val="bullet"/>
      <w:lvlText w:val="o"/>
      <w:lvlJc w:val="left"/>
      <w:pPr>
        <w:ind w:left="3114" w:hanging="360"/>
      </w:pPr>
      <w:rPr>
        <w:rFonts w:ascii="Courier New" w:hAnsi="Courier New" w:cs="Courier New" w:hint="default"/>
      </w:rPr>
    </w:lvl>
    <w:lvl w:ilvl="2" w:tplc="04090005" w:tentative="1">
      <w:start w:val="1"/>
      <w:numFmt w:val="bullet"/>
      <w:lvlText w:val=""/>
      <w:lvlJc w:val="left"/>
      <w:pPr>
        <w:ind w:left="3834" w:hanging="360"/>
      </w:pPr>
      <w:rPr>
        <w:rFonts w:ascii="Wingdings" w:hAnsi="Wingdings" w:hint="default"/>
      </w:rPr>
    </w:lvl>
    <w:lvl w:ilvl="3" w:tplc="04090001" w:tentative="1">
      <w:start w:val="1"/>
      <w:numFmt w:val="bullet"/>
      <w:lvlText w:val=""/>
      <w:lvlJc w:val="left"/>
      <w:pPr>
        <w:ind w:left="4554" w:hanging="360"/>
      </w:pPr>
      <w:rPr>
        <w:rFonts w:ascii="Symbol" w:hAnsi="Symbol" w:hint="default"/>
      </w:rPr>
    </w:lvl>
    <w:lvl w:ilvl="4" w:tplc="04090003" w:tentative="1">
      <w:start w:val="1"/>
      <w:numFmt w:val="bullet"/>
      <w:lvlText w:val="o"/>
      <w:lvlJc w:val="left"/>
      <w:pPr>
        <w:ind w:left="5274" w:hanging="360"/>
      </w:pPr>
      <w:rPr>
        <w:rFonts w:ascii="Courier New" w:hAnsi="Courier New" w:cs="Courier New" w:hint="default"/>
      </w:rPr>
    </w:lvl>
    <w:lvl w:ilvl="5" w:tplc="04090005" w:tentative="1">
      <w:start w:val="1"/>
      <w:numFmt w:val="bullet"/>
      <w:lvlText w:val=""/>
      <w:lvlJc w:val="left"/>
      <w:pPr>
        <w:ind w:left="5994" w:hanging="360"/>
      </w:pPr>
      <w:rPr>
        <w:rFonts w:ascii="Wingdings" w:hAnsi="Wingdings" w:hint="default"/>
      </w:rPr>
    </w:lvl>
    <w:lvl w:ilvl="6" w:tplc="04090001" w:tentative="1">
      <w:start w:val="1"/>
      <w:numFmt w:val="bullet"/>
      <w:lvlText w:val=""/>
      <w:lvlJc w:val="left"/>
      <w:pPr>
        <w:ind w:left="6714" w:hanging="360"/>
      </w:pPr>
      <w:rPr>
        <w:rFonts w:ascii="Symbol" w:hAnsi="Symbol" w:hint="default"/>
      </w:rPr>
    </w:lvl>
    <w:lvl w:ilvl="7" w:tplc="04090003" w:tentative="1">
      <w:start w:val="1"/>
      <w:numFmt w:val="bullet"/>
      <w:lvlText w:val="o"/>
      <w:lvlJc w:val="left"/>
      <w:pPr>
        <w:ind w:left="7434" w:hanging="360"/>
      </w:pPr>
      <w:rPr>
        <w:rFonts w:ascii="Courier New" w:hAnsi="Courier New" w:cs="Courier New" w:hint="default"/>
      </w:rPr>
    </w:lvl>
    <w:lvl w:ilvl="8" w:tplc="04090005" w:tentative="1">
      <w:start w:val="1"/>
      <w:numFmt w:val="bullet"/>
      <w:lvlText w:val=""/>
      <w:lvlJc w:val="left"/>
      <w:pPr>
        <w:ind w:left="8154" w:hanging="360"/>
      </w:pPr>
      <w:rPr>
        <w:rFonts w:ascii="Wingdings" w:hAnsi="Wingdings" w:hint="default"/>
      </w:rPr>
    </w:lvl>
  </w:abstractNum>
  <w:abstractNum w:abstractNumId="15" w15:restartNumberingAfterBreak="0">
    <w:nsid w:val="3AD96697"/>
    <w:multiLevelType w:val="hybridMultilevel"/>
    <w:tmpl w:val="272C3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47165D"/>
    <w:multiLevelType w:val="hybridMultilevel"/>
    <w:tmpl w:val="51188044"/>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7" w15:restartNumberingAfterBreak="0">
    <w:nsid w:val="442D2A96"/>
    <w:multiLevelType w:val="hybridMultilevel"/>
    <w:tmpl w:val="E7A424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13AEA"/>
    <w:multiLevelType w:val="hybridMultilevel"/>
    <w:tmpl w:val="21EA5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614D02"/>
    <w:multiLevelType w:val="hybridMultilevel"/>
    <w:tmpl w:val="39A85F7C"/>
    <w:lvl w:ilvl="0" w:tplc="04090003">
      <w:start w:val="1"/>
      <w:numFmt w:val="bullet"/>
      <w:lvlText w:val="o"/>
      <w:lvlJc w:val="left"/>
      <w:pPr>
        <w:ind w:left="720" w:hanging="360"/>
      </w:pPr>
      <w:rPr>
        <w:rFonts w:ascii="Courier New" w:hAnsi="Courier New" w:cs="Courier New" w:hint="default"/>
        <w:sz w:val="22"/>
        <w:szCs w:val="22"/>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4D534C3"/>
    <w:multiLevelType w:val="hybridMultilevel"/>
    <w:tmpl w:val="A5EE3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61113"/>
    <w:multiLevelType w:val="hybridMultilevel"/>
    <w:tmpl w:val="79F8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783F92"/>
    <w:multiLevelType w:val="hybridMultilevel"/>
    <w:tmpl w:val="F634A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B87B9C"/>
    <w:multiLevelType w:val="hybridMultilevel"/>
    <w:tmpl w:val="AD84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34183D"/>
    <w:multiLevelType w:val="hybridMultilevel"/>
    <w:tmpl w:val="E370E926"/>
    <w:lvl w:ilvl="0" w:tplc="D32A7D98">
      <w:start w:val="1"/>
      <w:numFmt w:val="bullet"/>
      <w:lvlText w:val=""/>
      <w:lvlJc w:val="left"/>
      <w:pPr>
        <w:ind w:left="720" w:hanging="360"/>
      </w:pPr>
      <w:rPr>
        <w:rFonts w:ascii="Symbol" w:hAnsi="Symbol" w:hint="default"/>
        <w:sz w:val="24"/>
        <w:szCs w:val="22"/>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20"/>
  </w:num>
  <w:num w:numId="3">
    <w:abstractNumId w:val="18"/>
  </w:num>
  <w:num w:numId="4">
    <w:abstractNumId w:val="17"/>
  </w:num>
  <w:num w:numId="5">
    <w:abstractNumId w:val="2"/>
  </w:num>
  <w:num w:numId="6">
    <w:abstractNumId w:val="19"/>
  </w:num>
  <w:num w:numId="7">
    <w:abstractNumId w:val="9"/>
  </w:num>
  <w:num w:numId="8">
    <w:abstractNumId w:val="24"/>
  </w:num>
  <w:num w:numId="9">
    <w:abstractNumId w:val="10"/>
  </w:num>
  <w:num w:numId="10">
    <w:abstractNumId w:val="23"/>
  </w:num>
  <w:num w:numId="11">
    <w:abstractNumId w:val="14"/>
  </w:num>
  <w:num w:numId="12">
    <w:abstractNumId w:val="6"/>
  </w:num>
  <w:num w:numId="13">
    <w:abstractNumId w:val="12"/>
  </w:num>
  <w:num w:numId="14">
    <w:abstractNumId w:val="11"/>
  </w:num>
  <w:num w:numId="15">
    <w:abstractNumId w:val="1"/>
  </w:num>
  <w:num w:numId="16">
    <w:abstractNumId w:val="21"/>
  </w:num>
  <w:num w:numId="17">
    <w:abstractNumId w:val="5"/>
  </w:num>
  <w:num w:numId="18">
    <w:abstractNumId w:val="7"/>
  </w:num>
  <w:num w:numId="19">
    <w:abstractNumId w:val="22"/>
  </w:num>
  <w:num w:numId="20">
    <w:abstractNumId w:val="15"/>
  </w:num>
  <w:num w:numId="21">
    <w:abstractNumId w:val="8"/>
  </w:num>
  <w:num w:numId="22">
    <w:abstractNumId w:val="4"/>
  </w:num>
  <w:num w:numId="23">
    <w:abstractNumId w:val="16"/>
  </w:num>
  <w:num w:numId="24">
    <w:abstractNumId w:val="1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DC"/>
    <w:rsid w:val="000045C1"/>
    <w:rsid w:val="00025251"/>
    <w:rsid w:val="00056AE4"/>
    <w:rsid w:val="00067C54"/>
    <w:rsid w:val="00081C6E"/>
    <w:rsid w:val="000942C3"/>
    <w:rsid w:val="00121EE2"/>
    <w:rsid w:val="00134074"/>
    <w:rsid w:val="0013607A"/>
    <w:rsid w:val="0019662E"/>
    <w:rsid w:val="001974D3"/>
    <w:rsid w:val="001F6700"/>
    <w:rsid w:val="0020678B"/>
    <w:rsid w:val="002118D5"/>
    <w:rsid w:val="002132F8"/>
    <w:rsid w:val="00256D4E"/>
    <w:rsid w:val="002C2578"/>
    <w:rsid w:val="002D68EB"/>
    <w:rsid w:val="002F1332"/>
    <w:rsid w:val="002F3C42"/>
    <w:rsid w:val="003027DC"/>
    <w:rsid w:val="003150AD"/>
    <w:rsid w:val="00322C56"/>
    <w:rsid w:val="0034772F"/>
    <w:rsid w:val="00352BF6"/>
    <w:rsid w:val="00377CF0"/>
    <w:rsid w:val="003D43EF"/>
    <w:rsid w:val="003D4EB1"/>
    <w:rsid w:val="004036BF"/>
    <w:rsid w:val="00442834"/>
    <w:rsid w:val="00467986"/>
    <w:rsid w:val="004D7ED9"/>
    <w:rsid w:val="005A25E2"/>
    <w:rsid w:val="005C3F65"/>
    <w:rsid w:val="005C4E3B"/>
    <w:rsid w:val="005C722E"/>
    <w:rsid w:val="005F49BB"/>
    <w:rsid w:val="00607254"/>
    <w:rsid w:val="00640096"/>
    <w:rsid w:val="0064098B"/>
    <w:rsid w:val="00677CBE"/>
    <w:rsid w:val="0069518D"/>
    <w:rsid w:val="00705C32"/>
    <w:rsid w:val="00734F60"/>
    <w:rsid w:val="00735ECF"/>
    <w:rsid w:val="00766A1C"/>
    <w:rsid w:val="007A70B9"/>
    <w:rsid w:val="007B6A5E"/>
    <w:rsid w:val="007F4A09"/>
    <w:rsid w:val="008323B7"/>
    <w:rsid w:val="00865864"/>
    <w:rsid w:val="00871846"/>
    <w:rsid w:val="00890CCD"/>
    <w:rsid w:val="00891622"/>
    <w:rsid w:val="008A1713"/>
    <w:rsid w:val="008A2585"/>
    <w:rsid w:val="008A5550"/>
    <w:rsid w:val="008B23C9"/>
    <w:rsid w:val="00912058"/>
    <w:rsid w:val="009441EA"/>
    <w:rsid w:val="00987D71"/>
    <w:rsid w:val="009C5DFA"/>
    <w:rsid w:val="009E182A"/>
    <w:rsid w:val="00A42646"/>
    <w:rsid w:val="00A6004A"/>
    <w:rsid w:val="00A97FF2"/>
    <w:rsid w:val="00AA0B69"/>
    <w:rsid w:val="00B4773F"/>
    <w:rsid w:val="00B80ACC"/>
    <w:rsid w:val="00B85AE4"/>
    <w:rsid w:val="00BD5F36"/>
    <w:rsid w:val="00C0752A"/>
    <w:rsid w:val="00C14F70"/>
    <w:rsid w:val="00C852E4"/>
    <w:rsid w:val="00C87287"/>
    <w:rsid w:val="00CA712F"/>
    <w:rsid w:val="00CB2336"/>
    <w:rsid w:val="00CD42F2"/>
    <w:rsid w:val="00D340ED"/>
    <w:rsid w:val="00D37F0E"/>
    <w:rsid w:val="00D57DD3"/>
    <w:rsid w:val="00D57E74"/>
    <w:rsid w:val="00D71152"/>
    <w:rsid w:val="00DF7469"/>
    <w:rsid w:val="00E15C52"/>
    <w:rsid w:val="00E37827"/>
    <w:rsid w:val="00E40C67"/>
    <w:rsid w:val="00E55659"/>
    <w:rsid w:val="00E65ACD"/>
    <w:rsid w:val="00ED7D81"/>
    <w:rsid w:val="00F15718"/>
    <w:rsid w:val="00F21ADF"/>
    <w:rsid w:val="00F30C94"/>
    <w:rsid w:val="00F74267"/>
    <w:rsid w:val="00F862A8"/>
    <w:rsid w:val="00F95938"/>
    <w:rsid w:val="00FB159D"/>
    <w:rsid w:val="00FE33B3"/>
    <w:rsid w:val="00FE45B3"/>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2844C8-0903-4E5E-BB9E-9093278F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8"/>
    <w:qFormat/>
    <w:rsid w:val="002F3C42"/>
    <w:pPr>
      <w:spacing w:before="240" w:after="120" w:line="240" w:lineRule="auto"/>
      <w:ind w:right="720"/>
      <w:outlineLvl w:val="0"/>
    </w:pPr>
    <w:rPr>
      <w:rFonts w:asciiTheme="majorHAnsi" w:hAnsiTheme="majorHAnsi"/>
      <w:b/>
      <w:bCs/>
      <w:color w:val="00B0F0"/>
      <w:kern w:val="20"/>
      <w:sz w:val="32"/>
      <w:szCs w:val="20"/>
      <w:lang w:eastAsia="ja-JP"/>
    </w:rPr>
  </w:style>
  <w:style w:type="paragraph" w:styleId="Heading2">
    <w:name w:val="heading 2"/>
    <w:basedOn w:val="Normal"/>
    <w:next w:val="Normal"/>
    <w:link w:val="Heading2Char"/>
    <w:uiPriority w:val="9"/>
    <w:unhideWhenUsed/>
    <w:qFormat/>
    <w:rsid w:val="00677C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6BF"/>
  </w:style>
  <w:style w:type="paragraph" w:styleId="Footer">
    <w:name w:val="footer"/>
    <w:basedOn w:val="Normal"/>
    <w:link w:val="FooterChar"/>
    <w:uiPriority w:val="99"/>
    <w:unhideWhenUsed/>
    <w:rsid w:val="00403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6BF"/>
  </w:style>
  <w:style w:type="character" w:customStyle="1" w:styleId="Heading1Char">
    <w:name w:val="Heading 1 Char"/>
    <w:basedOn w:val="DefaultParagraphFont"/>
    <w:link w:val="Heading1"/>
    <w:uiPriority w:val="8"/>
    <w:rsid w:val="002F3C42"/>
    <w:rPr>
      <w:rFonts w:asciiTheme="majorHAnsi" w:hAnsiTheme="majorHAnsi"/>
      <w:b/>
      <w:bCs/>
      <w:color w:val="00B0F0"/>
      <w:kern w:val="20"/>
      <w:sz w:val="32"/>
      <w:szCs w:val="20"/>
      <w:lang w:eastAsia="ja-JP"/>
    </w:rPr>
  </w:style>
  <w:style w:type="paragraph" w:customStyle="1" w:styleId="ContactInfo">
    <w:name w:val="Contact Info"/>
    <w:basedOn w:val="Normal"/>
    <w:uiPriority w:val="1"/>
    <w:qFormat/>
    <w:rsid w:val="004036BF"/>
    <w:pPr>
      <w:spacing w:after="0" w:line="240" w:lineRule="auto"/>
    </w:pPr>
    <w:rPr>
      <w:color w:val="FFFFFF" w:themeColor="background1"/>
      <w:kern w:val="20"/>
      <w:sz w:val="24"/>
      <w:szCs w:val="20"/>
      <w:lang w:eastAsia="ja-JP"/>
    </w:rPr>
  </w:style>
  <w:style w:type="paragraph" w:customStyle="1" w:styleId="ItemDescription">
    <w:name w:val="Item Description"/>
    <w:basedOn w:val="Normal"/>
    <w:qFormat/>
    <w:rsid w:val="008323B7"/>
    <w:pPr>
      <w:spacing w:before="40" w:after="120" w:line="240" w:lineRule="auto"/>
      <w:ind w:right="360"/>
    </w:pPr>
    <w:rPr>
      <w:kern w:val="20"/>
      <w:sz w:val="24"/>
      <w:szCs w:val="20"/>
      <w:lang w:eastAsia="ja-JP"/>
    </w:rPr>
  </w:style>
  <w:style w:type="character" w:customStyle="1" w:styleId="Heading2Char">
    <w:name w:val="Heading 2 Char"/>
    <w:basedOn w:val="DefaultParagraphFont"/>
    <w:link w:val="Heading2"/>
    <w:uiPriority w:val="9"/>
    <w:rsid w:val="00677CB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77CBE"/>
    <w:pPr>
      <w:spacing w:after="0" w:line="240" w:lineRule="auto"/>
    </w:pPr>
    <w:rPr>
      <w:rFonts w:ascii="Calibri" w:eastAsia="Calibri" w:hAnsi="Calibri" w:cs="Times New Roman"/>
    </w:rPr>
  </w:style>
  <w:style w:type="paragraph" w:styleId="ListParagraph">
    <w:name w:val="List Paragraph"/>
    <w:basedOn w:val="Normal"/>
    <w:uiPriority w:val="34"/>
    <w:qFormat/>
    <w:rsid w:val="00677CBE"/>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442834"/>
    <w:rPr>
      <w:color w:val="0563C1" w:themeColor="hyperlink"/>
      <w:u w:val="single"/>
    </w:rPr>
  </w:style>
  <w:style w:type="paragraph" w:styleId="BalloonText">
    <w:name w:val="Balloon Text"/>
    <w:basedOn w:val="Normal"/>
    <w:link w:val="BalloonTextChar"/>
    <w:uiPriority w:val="99"/>
    <w:semiHidden/>
    <w:unhideWhenUsed/>
    <w:rsid w:val="00734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sa.gov/sites/default/files/disability_notification_card_50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sa.gov/travel/special-procedur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sa.gov/" TargetMode="External"/><Relationship Id="rId5" Type="http://schemas.openxmlformats.org/officeDocument/2006/relationships/footnotes" Target="footnotes.xml"/><Relationship Id="rId10" Type="http://schemas.openxmlformats.org/officeDocument/2006/relationships/hyperlink" Target="https://www.tsa.gov/precheck/schedule" TargetMode="External"/><Relationship Id="rId4" Type="http://schemas.openxmlformats.org/officeDocument/2006/relationships/webSettings" Target="webSettings.xml"/><Relationship Id="rId9" Type="http://schemas.openxmlformats.org/officeDocument/2006/relationships/hyperlink" Target="https://www.tsa.gov/sites/default/files/disability_notification_card_50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What to Expect: Thyroid Health Awareness Month (January 2020)</vt:lpstr>
    </vt:vector>
  </TitlesOfParts>
  <Company>Transportation Security Administration</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Expect: Thyroid Health Awareness Month (January 2020)</dc:title>
  <dc:subject>What to Expect Awareness Series</dc:subject>
  <dc:creator>Susan.Buckland@tsa.dhs.gov</dc:creator>
  <cp:keywords>standard screening, precheck, disabilities, medical conditions, TSA, epilepsy</cp:keywords>
  <dc:description/>
  <cp:lastModifiedBy>Buckland, Susan</cp:lastModifiedBy>
  <cp:revision>2</cp:revision>
  <cp:lastPrinted>2019-12-31T15:22:00Z</cp:lastPrinted>
  <dcterms:created xsi:type="dcterms:W3CDTF">2020-01-31T19:02:00Z</dcterms:created>
  <dcterms:modified xsi:type="dcterms:W3CDTF">2020-01-31T19:02:00Z</dcterms:modified>
</cp:coreProperties>
</file>