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A42CE" w14:textId="77777777" w:rsidR="00D61D6B" w:rsidRPr="004D034B" w:rsidRDefault="00D61D6B" w:rsidP="004D034B">
      <w:pPr>
        <w:pStyle w:val="Heading3"/>
        <w:ind w:left="-270" w:right="-360"/>
        <w:rPr>
          <w:bCs w:val="0"/>
        </w:rPr>
      </w:pPr>
      <w:r w:rsidRPr="004D034B">
        <w:t xml:space="preserve">NATIONAL FEDERATION OF THE BLIND OF </w:t>
      </w:r>
      <w:r w:rsidR="00F568C8" w:rsidRPr="004D034B">
        <w:t>NEW YORK STATE</w:t>
      </w:r>
    </w:p>
    <w:p w14:paraId="6421B692" w14:textId="77777777" w:rsidR="00D61D6B" w:rsidRPr="004D034B" w:rsidRDefault="00FD7698" w:rsidP="004D034B">
      <w:pPr>
        <w:ind w:left="-270" w:right="-180"/>
        <w:jc w:val="center"/>
        <w:rPr>
          <w:b/>
        </w:rPr>
      </w:pPr>
      <w:r>
        <w:rPr>
          <w:b/>
        </w:rPr>
        <w:t>61st</w:t>
      </w:r>
      <w:r w:rsidR="00D61D6B" w:rsidRPr="004D034B">
        <w:rPr>
          <w:b/>
          <w:vertAlign w:val="superscript"/>
        </w:rPr>
        <w:t xml:space="preserve"> </w:t>
      </w:r>
      <w:r w:rsidR="00D61D6B" w:rsidRPr="004D034B">
        <w:rPr>
          <w:b/>
        </w:rPr>
        <w:t>ANNUAL CONVENTION</w:t>
      </w:r>
    </w:p>
    <w:p w14:paraId="7C65E1CB" w14:textId="77777777" w:rsidR="00D61D6B" w:rsidRPr="004D034B" w:rsidRDefault="00FD7698" w:rsidP="004D034B">
      <w:pPr>
        <w:ind w:left="-270" w:right="-180"/>
        <w:jc w:val="center"/>
        <w:rPr>
          <w:b/>
        </w:rPr>
      </w:pPr>
      <w:r>
        <w:rPr>
          <w:b/>
        </w:rPr>
        <w:t>NOVEM</w:t>
      </w:r>
      <w:r w:rsidR="000E0456" w:rsidRPr="004D034B">
        <w:rPr>
          <w:b/>
        </w:rPr>
        <w:t xml:space="preserve">BER </w:t>
      </w:r>
      <w:r>
        <w:rPr>
          <w:b/>
        </w:rPr>
        <w:t>17 – 19, 2017</w:t>
      </w:r>
    </w:p>
    <w:p w14:paraId="6B941205" w14:textId="77777777" w:rsidR="00FD7698" w:rsidRDefault="00FD7698" w:rsidP="004D034B">
      <w:pPr>
        <w:ind w:left="-270" w:right="-180"/>
        <w:jc w:val="center"/>
        <w:rPr>
          <w:b/>
        </w:rPr>
      </w:pPr>
      <w:r>
        <w:rPr>
          <w:b/>
        </w:rPr>
        <w:t>ALBANY RAMADA PLAZA</w:t>
      </w:r>
      <w:r w:rsidR="000E0456" w:rsidRPr="004D034B">
        <w:rPr>
          <w:b/>
        </w:rPr>
        <w:t xml:space="preserve">, </w:t>
      </w:r>
      <w:r>
        <w:rPr>
          <w:b/>
        </w:rPr>
        <w:t>3 WATERVLIET AVE. EXT.</w:t>
      </w:r>
    </w:p>
    <w:p w14:paraId="2A842B99" w14:textId="77777777" w:rsidR="00D61D6B" w:rsidRPr="004D034B" w:rsidRDefault="000E0456" w:rsidP="004D034B">
      <w:pPr>
        <w:ind w:left="-270" w:right="-180"/>
        <w:jc w:val="center"/>
        <w:rPr>
          <w:b/>
        </w:rPr>
      </w:pPr>
      <w:r w:rsidRPr="004D034B">
        <w:rPr>
          <w:b/>
        </w:rPr>
        <w:t>ALBANY, NEW YORK</w:t>
      </w:r>
    </w:p>
    <w:p w14:paraId="2B896812" w14:textId="77777777" w:rsidR="00794E6A" w:rsidRPr="00794E6A" w:rsidRDefault="00D61D6B" w:rsidP="00794E6A">
      <w:r>
        <w:t xml:space="preserve">   </w:t>
      </w:r>
      <w:r w:rsidR="006E0DD1">
        <w:t xml:space="preserve">                    </w:t>
      </w:r>
    </w:p>
    <w:p w14:paraId="516A4C0F" w14:textId="77777777" w:rsidR="00D61D6B" w:rsidRPr="00355372" w:rsidRDefault="00D61D6B" w:rsidP="006E0DD1">
      <w:pPr>
        <w:ind w:right="450"/>
        <w:rPr>
          <w:b/>
        </w:rPr>
      </w:pPr>
      <w:r w:rsidRPr="00355372">
        <w:rPr>
          <w:b/>
        </w:rPr>
        <w:t>NFB PLEDGE</w:t>
      </w:r>
    </w:p>
    <w:p w14:paraId="75F4CD43" w14:textId="77777777" w:rsidR="00D61D6B" w:rsidRPr="00827B4A" w:rsidRDefault="00D61D6B" w:rsidP="006E0DD1">
      <w:pPr>
        <w:ind w:right="450"/>
        <w:jc w:val="center"/>
        <w:rPr>
          <w:i/>
          <w:sz w:val="8"/>
          <w:szCs w:val="8"/>
        </w:rPr>
      </w:pPr>
    </w:p>
    <w:p w14:paraId="4B73802C" w14:textId="77777777" w:rsidR="005C1A2E" w:rsidRPr="00577293" w:rsidRDefault="00D61D6B" w:rsidP="00E859FE">
      <w:pPr>
        <w:tabs>
          <w:tab w:val="left" w:pos="8280"/>
          <w:tab w:val="left" w:pos="8550"/>
          <w:tab w:val="left" w:pos="9360"/>
        </w:tabs>
        <w:rPr>
          <w:i/>
        </w:rPr>
      </w:pPr>
      <w:r w:rsidRPr="00D61D6B">
        <w:rPr>
          <w:i/>
        </w:rPr>
        <w:t>I pledge to participate actively in the efforts of the National Federation of the Blind to achieve equality, opportunity and security for the blind, to support the policies and programs of the Federation and to abide by its constitution.</w:t>
      </w:r>
    </w:p>
    <w:p w14:paraId="2908E324" w14:textId="77777777" w:rsidR="00794E6A" w:rsidRDefault="00794E6A">
      <w:pPr>
        <w:pStyle w:val="Heading4"/>
        <w:rPr>
          <w:b/>
        </w:rPr>
      </w:pPr>
    </w:p>
    <w:p w14:paraId="54FE96AC" w14:textId="77777777" w:rsidR="00D61D6B" w:rsidRPr="00C204D4" w:rsidRDefault="00D61D6B">
      <w:pPr>
        <w:pStyle w:val="Heading4"/>
        <w:rPr>
          <w:b/>
        </w:rPr>
      </w:pPr>
      <w:r w:rsidRPr="00C204D4">
        <w:rPr>
          <w:b/>
        </w:rPr>
        <w:t xml:space="preserve">We </w:t>
      </w:r>
      <w:r w:rsidR="00B86AAE">
        <w:rPr>
          <w:b/>
        </w:rPr>
        <w:t>would like to thank all our 2017</w:t>
      </w:r>
      <w:r w:rsidRPr="00C204D4">
        <w:rPr>
          <w:b/>
        </w:rPr>
        <w:t xml:space="preserve"> sponsors:  </w:t>
      </w:r>
    </w:p>
    <w:p w14:paraId="45E71FF9" w14:textId="77777777" w:rsidR="00FE1445" w:rsidRPr="00E859FE" w:rsidRDefault="00FE1445" w:rsidP="00C204D4">
      <w:pPr>
        <w:rPr>
          <w:sz w:val="20"/>
          <w:szCs w:val="20"/>
        </w:rPr>
      </w:pPr>
    </w:p>
    <w:p w14:paraId="12A8BCA4" w14:textId="4145ABA9" w:rsidR="00C204D4" w:rsidRDefault="00484B99">
      <w:pPr>
        <w:pStyle w:val="Heading4"/>
      </w:pPr>
      <w:r>
        <w:t xml:space="preserve">PLATINUM </w:t>
      </w:r>
      <w:r w:rsidR="00C204D4">
        <w:t xml:space="preserve"> </w:t>
      </w:r>
      <w:r w:rsidR="00536B58">
        <w:tab/>
      </w:r>
      <w:r w:rsidR="00BB7F04">
        <w:t>New York State Commission for the Blind</w:t>
      </w:r>
    </w:p>
    <w:p w14:paraId="6E598FAE" w14:textId="77777777" w:rsidR="00DC4724" w:rsidRPr="00B86AAE" w:rsidRDefault="00DC4724" w:rsidP="00C204D4">
      <w:pPr>
        <w:rPr>
          <w:strike/>
        </w:rPr>
      </w:pPr>
    </w:p>
    <w:p w14:paraId="40F2D1B2" w14:textId="1FF48171" w:rsidR="005E539A" w:rsidRDefault="00DC4724" w:rsidP="00C204D4">
      <w:r w:rsidRPr="009A36F1">
        <w:t>GOLD</w:t>
      </w:r>
      <w:r w:rsidR="00A063AA">
        <w:tab/>
      </w:r>
      <w:r w:rsidR="00A063AA">
        <w:tab/>
      </w:r>
      <w:r w:rsidR="00AD210B">
        <w:t>C</w:t>
      </w:r>
      <w:r w:rsidR="001F51F6">
        <w:t xml:space="preserve"> </w:t>
      </w:r>
      <w:r w:rsidR="005E539A" w:rsidRPr="003862B3">
        <w:t xml:space="preserve">Tech </w:t>
      </w:r>
    </w:p>
    <w:p w14:paraId="778C40DC" w14:textId="02C76750" w:rsidR="00017AB6" w:rsidRPr="005E539A" w:rsidRDefault="00017AB6" w:rsidP="00C204D4">
      <w:r>
        <w:tab/>
      </w:r>
      <w:r w:rsidR="00536B58">
        <w:tab/>
      </w:r>
      <w:r w:rsidR="00A063AA">
        <w:tab/>
      </w:r>
      <w:r>
        <w:t>CyberEyez</w:t>
      </w:r>
    </w:p>
    <w:p w14:paraId="3E636D49" w14:textId="36D3273A" w:rsidR="00F25A0E" w:rsidRPr="00F25A0E" w:rsidRDefault="00F25A0E" w:rsidP="00C204D4">
      <w:r w:rsidRPr="00F25A0E">
        <w:tab/>
      </w:r>
      <w:r w:rsidR="00536B58">
        <w:tab/>
      </w:r>
      <w:r w:rsidR="00A063AA">
        <w:tab/>
      </w:r>
      <w:r w:rsidRPr="00F25A0E">
        <w:t>Lighthouse Guild Vision + Health</w:t>
      </w:r>
    </w:p>
    <w:p w14:paraId="07645846" w14:textId="5D94BAA1" w:rsidR="009A36F1" w:rsidRDefault="009A36F1" w:rsidP="009A36F1">
      <w:r w:rsidRPr="009A36F1">
        <w:tab/>
      </w:r>
      <w:r w:rsidR="00536B58">
        <w:tab/>
      </w:r>
      <w:r w:rsidR="00A063AA">
        <w:tab/>
      </w:r>
      <w:r w:rsidRPr="009A36F1">
        <w:t>Northeast Association of the Blind at Albany</w:t>
      </w:r>
    </w:p>
    <w:p w14:paraId="2F9B253C" w14:textId="77777777" w:rsidR="00874E7E" w:rsidRPr="00017AB6" w:rsidRDefault="00874E7E" w:rsidP="00A063AA">
      <w:pPr>
        <w:ind w:left="1440" w:firstLine="720"/>
      </w:pPr>
      <w:r w:rsidRPr="00017AB6">
        <w:t>Vanda Pharmaceuticals, Inc.</w:t>
      </w:r>
    </w:p>
    <w:p w14:paraId="6DF0444A" w14:textId="2DC8AC2C" w:rsidR="0047382B" w:rsidRPr="00017AB6" w:rsidRDefault="0047382B" w:rsidP="003862B3">
      <w:r w:rsidRPr="00017AB6">
        <w:tab/>
      </w:r>
      <w:r w:rsidR="00536B58">
        <w:tab/>
      </w:r>
      <w:r w:rsidR="00A063AA">
        <w:tab/>
      </w:r>
      <w:r w:rsidRPr="00017AB6">
        <w:t>Raymond V. Wayne</w:t>
      </w:r>
    </w:p>
    <w:p w14:paraId="3578AE63" w14:textId="77777777" w:rsidR="00C204D4" w:rsidRPr="00B86AAE" w:rsidRDefault="00C204D4" w:rsidP="00C204D4">
      <w:pPr>
        <w:rPr>
          <w:strike/>
          <w:sz w:val="24"/>
        </w:rPr>
      </w:pPr>
    </w:p>
    <w:p w14:paraId="77ACD305" w14:textId="7BA6BF6A" w:rsidR="00350864" w:rsidRPr="00350864" w:rsidRDefault="00D61D6B" w:rsidP="00A063AA">
      <w:pPr>
        <w:pStyle w:val="Heading4"/>
      </w:pPr>
      <w:r w:rsidRPr="00302D87">
        <w:t xml:space="preserve">SILVER </w:t>
      </w:r>
      <w:r w:rsidR="00A063AA">
        <w:tab/>
      </w:r>
      <w:r w:rsidR="00A063AA">
        <w:tab/>
      </w:r>
      <w:r w:rsidR="00350864" w:rsidRPr="00350864">
        <w:t>Vis-Ability, Inc.</w:t>
      </w:r>
    </w:p>
    <w:p w14:paraId="3C286585" w14:textId="77777777" w:rsidR="00A83FFB" w:rsidRPr="00B86AAE" w:rsidRDefault="00A83FFB" w:rsidP="00A83FFB">
      <w:pPr>
        <w:rPr>
          <w:strike/>
        </w:rPr>
      </w:pPr>
    </w:p>
    <w:p w14:paraId="7ED395A3" w14:textId="4383FE18" w:rsidR="00017AB6" w:rsidRDefault="00577293" w:rsidP="00C204D4">
      <w:r w:rsidRPr="00BB2A5A">
        <w:t>BRONZE</w:t>
      </w:r>
      <w:r w:rsidR="00A063AA">
        <w:tab/>
      </w:r>
      <w:r w:rsidR="00A063AA">
        <w:tab/>
      </w:r>
      <w:r w:rsidR="00017AB6">
        <w:t>3D Photoworks</w:t>
      </w:r>
    </w:p>
    <w:p w14:paraId="3DD9BADC" w14:textId="39B7B0C4" w:rsidR="00171A9B" w:rsidRPr="00017AB6" w:rsidRDefault="00171A9B" w:rsidP="00C204D4">
      <w:r>
        <w:tab/>
      </w:r>
      <w:r w:rsidR="00A063AA">
        <w:tab/>
      </w:r>
      <w:r w:rsidR="00A063AA">
        <w:tab/>
      </w:r>
      <w:r w:rsidRPr="00017AB6">
        <w:t>Easy Tactile Graphics</w:t>
      </w:r>
      <w:r w:rsidR="008B0D23">
        <w:t xml:space="preserve"> (E.A.S.Y.</w:t>
      </w:r>
      <w:r w:rsidR="00017AB6" w:rsidRPr="00017AB6">
        <w:t>, LLC)</w:t>
      </w:r>
    </w:p>
    <w:p w14:paraId="64E24CAE" w14:textId="57052512" w:rsidR="009834C2" w:rsidRPr="00017AB6" w:rsidRDefault="00BB2A5A" w:rsidP="009834C2">
      <w:r w:rsidRPr="00017AB6">
        <w:tab/>
      </w:r>
      <w:r w:rsidR="00A063AA">
        <w:tab/>
      </w:r>
      <w:r w:rsidR="00A063AA">
        <w:tab/>
      </w:r>
      <w:r w:rsidR="009834C2" w:rsidRPr="00017AB6">
        <w:t>Guide Dog Foundation</w:t>
      </w:r>
    </w:p>
    <w:p w14:paraId="55FC9014" w14:textId="7B6C0385" w:rsidR="007C7E50" w:rsidRPr="00017AB6" w:rsidRDefault="007C7E50" w:rsidP="009834C2">
      <w:r w:rsidRPr="00017AB6">
        <w:tab/>
      </w:r>
      <w:r w:rsidR="00A063AA">
        <w:tab/>
      </w:r>
      <w:r w:rsidR="00A063AA">
        <w:tab/>
      </w:r>
      <w:r w:rsidRPr="00017AB6">
        <w:t>Helen Keller National Center</w:t>
      </w:r>
    </w:p>
    <w:p w14:paraId="0139B712" w14:textId="79CFF94D" w:rsidR="00D439C0" w:rsidRPr="00017AB6" w:rsidRDefault="00D439C0" w:rsidP="009834C2">
      <w:r w:rsidRPr="00017AB6">
        <w:tab/>
      </w:r>
      <w:r w:rsidR="00A063AA">
        <w:tab/>
      </w:r>
      <w:r w:rsidR="00A063AA">
        <w:tab/>
      </w:r>
      <w:r w:rsidRPr="00017AB6">
        <w:t>Independent Living Aids</w:t>
      </w:r>
    </w:p>
    <w:p w14:paraId="58A4A958" w14:textId="3A9C0612" w:rsidR="00794E6A" w:rsidRPr="00017AB6" w:rsidRDefault="00350864" w:rsidP="00C204D4">
      <w:r w:rsidRPr="00017AB6">
        <w:tab/>
      </w:r>
      <w:r w:rsidR="00A063AA">
        <w:tab/>
      </w:r>
      <w:r w:rsidR="00A063AA">
        <w:tab/>
      </w:r>
      <w:r w:rsidRPr="00017AB6">
        <w:t>New Utrecht Pharmacy</w:t>
      </w:r>
    </w:p>
    <w:p w14:paraId="400171A8" w14:textId="0EA1A733" w:rsidR="003862B3" w:rsidRPr="00017AB6" w:rsidRDefault="003862B3" w:rsidP="00C204D4">
      <w:r w:rsidRPr="00017AB6">
        <w:tab/>
      </w:r>
      <w:r w:rsidR="00A063AA">
        <w:tab/>
      </w:r>
      <w:r w:rsidR="00A063AA">
        <w:tab/>
      </w:r>
      <w:r w:rsidRPr="00017AB6">
        <w:t>Strictly Car Service</w:t>
      </w:r>
    </w:p>
    <w:p w14:paraId="127207F6" w14:textId="6A980E04" w:rsidR="008D1116" w:rsidRPr="00017AB6" w:rsidRDefault="00B433C8" w:rsidP="00C204D4">
      <w:r w:rsidRPr="00017AB6">
        <w:tab/>
      </w:r>
      <w:r w:rsidR="00A063AA">
        <w:tab/>
      </w:r>
      <w:r w:rsidR="00A063AA">
        <w:tab/>
      </w:r>
      <w:r w:rsidR="008D1116" w:rsidRPr="00017AB6">
        <w:t>Visions Services for the Blind</w:t>
      </w:r>
    </w:p>
    <w:p w14:paraId="3BA8183F" w14:textId="77777777" w:rsidR="009834C2" w:rsidRPr="003862B3" w:rsidRDefault="009834C2" w:rsidP="00A063AA">
      <w:pPr>
        <w:ind w:left="1440" w:firstLine="720"/>
      </w:pPr>
      <w:r w:rsidRPr="00BB2A5A">
        <w:t>Xavier Society for the Blind</w:t>
      </w:r>
    </w:p>
    <w:p w14:paraId="3BD87CD4" w14:textId="77777777" w:rsidR="00D439C0" w:rsidRDefault="00D439C0" w:rsidP="00C204D4">
      <w:pPr>
        <w:rPr>
          <w:strike/>
        </w:rPr>
      </w:pPr>
    </w:p>
    <w:p w14:paraId="7B39A0D0" w14:textId="20BC4E2B" w:rsidR="005E56E1" w:rsidRDefault="00D439C0" w:rsidP="00C204D4">
      <w:r w:rsidRPr="007C7E50">
        <w:t>Thanks to JW</w:t>
      </w:r>
      <w:r w:rsidR="00BD293C">
        <w:t>.org</w:t>
      </w:r>
      <w:r w:rsidRPr="007C7E50">
        <w:t xml:space="preserve"> for </w:t>
      </w:r>
      <w:r w:rsidR="0022169F">
        <w:t>providing volunteers for our convention.</w:t>
      </w:r>
      <w:r w:rsidR="007C7E50">
        <w:t xml:space="preserve"> </w:t>
      </w:r>
    </w:p>
    <w:p w14:paraId="730F84E9" w14:textId="77777777" w:rsidR="005E56E1" w:rsidRDefault="005E56E1">
      <w:r>
        <w:br w:type="page"/>
      </w:r>
    </w:p>
    <w:p w14:paraId="059ADA7B" w14:textId="62BEEC49" w:rsidR="00D439C0" w:rsidRDefault="00D439C0" w:rsidP="00C204D4"/>
    <w:p w14:paraId="0AE32956" w14:textId="77777777" w:rsidR="005E56E1" w:rsidRDefault="005E56E1" w:rsidP="00C204D4"/>
    <w:p w14:paraId="47B575CC" w14:textId="77777777" w:rsidR="005E56E1" w:rsidRDefault="005E56E1" w:rsidP="00C204D4"/>
    <w:p w14:paraId="1774FDBC" w14:textId="77777777" w:rsidR="005E56E1" w:rsidRDefault="005E56E1" w:rsidP="00C204D4"/>
    <w:p w14:paraId="7E36DAFA" w14:textId="77777777" w:rsidR="005E56E1" w:rsidRDefault="005E56E1" w:rsidP="00C204D4"/>
    <w:p w14:paraId="197BA62E" w14:textId="77777777" w:rsidR="005E56E1" w:rsidRDefault="005E56E1" w:rsidP="00C204D4"/>
    <w:p w14:paraId="7A88BAE6" w14:textId="77777777" w:rsidR="005E56E1" w:rsidRDefault="005E56E1" w:rsidP="00C204D4"/>
    <w:p w14:paraId="6A770EDA" w14:textId="77777777" w:rsidR="005E56E1" w:rsidRDefault="005E56E1" w:rsidP="00C204D4"/>
    <w:p w14:paraId="7481A06D" w14:textId="77777777" w:rsidR="005E56E1" w:rsidRDefault="005E56E1" w:rsidP="00C204D4"/>
    <w:p w14:paraId="2BF470A2" w14:textId="77777777" w:rsidR="005E56E1" w:rsidRDefault="005E56E1" w:rsidP="00C204D4"/>
    <w:p w14:paraId="5B91B437" w14:textId="77777777" w:rsidR="005E56E1" w:rsidRPr="007C7E50" w:rsidRDefault="005E56E1" w:rsidP="00C204D4"/>
    <w:p w14:paraId="4AEF7D16" w14:textId="517BA634" w:rsidR="00473614" w:rsidRPr="001C17E2" w:rsidRDefault="005E56E1" w:rsidP="00FD3672">
      <w:r w:rsidRPr="005E56E1">
        <w:rPr>
          <w:b/>
        </w:rPr>
        <w:drawing>
          <wp:inline distT="0" distB="0" distL="0" distR="0" wp14:anchorId="0FA3F222" wp14:editId="63AFFB69">
            <wp:extent cx="5943600" cy="17735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 - NYSCB ad.pdf"/>
                    <pic:cNvPicPr/>
                  </pic:nvPicPr>
                  <pic:blipFill>
                    <a:blip r:embed="rId8">
                      <a:extLst>
                        <a:ext uri="{28A0092B-C50C-407E-A947-70E740481C1C}">
                          <a14:useLocalDpi xmlns:a14="http://schemas.microsoft.com/office/drawing/2010/main" val="0"/>
                        </a:ext>
                      </a:extLst>
                    </a:blip>
                    <a:stretch>
                      <a:fillRect/>
                    </a:stretch>
                  </pic:blipFill>
                  <pic:spPr>
                    <a:xfrm>
                      <a:off x="0" y="0"/>
                      <a:ext cx="5943600" cy="1773555"/>
                    </a:xfrm>
                    <a:prstGeom prst="rect">
                      <a:avLst/>
                    </a:prstGeom>
                  </pic:spPr>
                </pic:pic>
              </a:graphicData>
            </a:graphic>
          </wp:inline>
        </w:drawing>
      </w:r>
      <w:r w:rsidR="006C47F8">
        <w:rPr>
          <w:b/>
        </w:rPr>
        <w:br w:type="page"/>
      </w:r>
      <w:r w:rsidR="00473614">
        <w:rPr>
          <w:b/>
        </w:rPr>
        <w:t>GENERAL INFORMATION</w:t>
      </w:r>
    </w:p>
    <w:p w14:paraId="609E9054" w14:textId="77777777" w:rsidR="00473614" w:rsidRDefault="00473614" w:rsidP="0067719E">
      <w:pPr>
        <w:rPr>
          <w:b/>
        </w:rPr>
      </w:pPr>
    </w:p>
    <w:p w14:paraId="3E13D077" w14:textId="371E0D93" w:rsidR="00D61D6B" w:rsidRDefault="0022169F" w:rsidP="0067719E">
      <w:r w:rsidRPr="0067719E">
        <w:rPr>
          <w:b/>
        </w:rPr>
        <w:t>Registration Table</w:t>
      </w:r>
      <w:r>
        <w:t>: Please stop by</w:t>
      </w:r>
      <w:r w:rsidR="00D61D6B">
        <w:t xml:space="preserve"> to pick up your lunch </w:t>
      </w:r>
      <w:r w:rsidR="001F51F6">
        <w:t>and</w:t>
      </w:r>
      <w:r w:rsidR="00266A8D">
        <w:t xml:space="preserve"> </w:t>
      </w:r>
      <w:r w:rsidR="00D61D6B">
        <w:t>banquet tickets, agendas</w:t>
      </w:r>
      <w:r w:rsidR="00D27DF8">
        <w:t>,</w:t>
      </w:r>
      <w:r w:rsidR="00D61D6B">
        <w:t xml:space="preserve"> and other materials. </w:t>
      </w:r>
      <w:r w:rsidR="00E41CB9">
        <w:t xml:space="preserve">On Friday, </w:t>
      </w:r>
      <w:r w:rsidR="00D91435">
        <w:t xml:space="preserve">starting at 8:30 </w:t>
      </w:r>
      <w:r w:rsidR="009C7AE1">
        <w:t>AM</w:t>
      </w:r>
      <w:r w:rsidR="00D91435">
        <w:t xml:space="preserve">, </w:t>
      </w:r>
      <w:r w:rsidR="00E41CB9">
        <w:t xml:space="preserve">and on Saturday </w:t>
      </w:r>
      <w:r w:rsidR="00D91435">
        <w:t xml:space="preserve">starting at 8:00 </w:t>
      </w:r>
      <w:r w:rsidR="009C7AE1">
        <w:t>AM</w:t>
      </w:r>
      <w:r w:rsidR="00E41CB9">
        <w:t xml:space="preserve">, the Registration Table will be </w:t>
      </w:r>
      <w:r w:rsidR="008E2B33">
        <w:t xml:space="preserve">in the hallway </w:t>
      </w:r>
      <w:r w:rsidR="002644CC">
        <w:t>outside the B</w:t>
      </w:r>
      <w:r w:rsidR="00167F87">
        <w:t>allroom</w:t>
      </w:r>
      <w:r w:rsidR="00E41CB9">
        <w:t xml:space="preserve">. On Saturday afternoon, the table will </w:t>
      </w:r>
      <w:r w:rsidR="00DE076B">
        <w:t xml:space="preserve">be </w:t>
      </w:r>
      <w:r w:rsidR="00167F87">
        <w:t>in the rear of the Ballroom</w:t>
      </w:r>
      <w:r w:rsidR="00A83FFB">
        <w:t>.</w:t>
      </w:r>
    </w:p>
    <w:p w14:paraId="193138EE" w14:textId="77777777" w:rsidR="004974CB" w:rsidRDefault="004974CB" w:rsidP="0067719E"/>
    <w:p w14:paraId="1061B1D2" w14:textId="4DE4BAEB" w:rsidR="00C1069D" w:rsidRPr="00230923" w:rsidRDefault="004974CB" w:rsidP="0067719E">
      <w:r>
        <w:rPr>
          <w:b/>
        </w:rPr>
        <w:t>Breakfast Buffet:</w:t>
      </w:r>
      <w:r w:rsidR="00167F87">
        <w:rPr>
          <w:b/>
        </w:rPr>
        <w:t xml:space="preserve"> </w:t>
      </w:r>
      <w:r w:rsidR="00167F87">
        <w:t xml:space="preserve">The hotel offers a complimentary breakfast for all </w:t>
      </w:r>
      <w:r w:rsidR="00A226C1">
        <w:t>guests</w:t>
      </w:r>
      <w:r w:rsidR="00167F87">
        <w:t>. H</w:t>
      </w:r>
      <w:r w:rsidR="006C3CD2">
        <w:t>ot and cold foods are available i</w:t>
      </w:r>
      <w:r w:rsidR="00F03FA5">
        <w:t xml:space="preserve">n the </w:t>
      </w:r>
      <w:r w:rsidR="009D002E">
        <w:rPr>
          <w:b/>
        </w:rPr>
        <w:t>Plaza Grill &amp; Lounge</w:t>
      </w:r>
      <w:r w:rsidR="00F03FA5">
        <w:rPr>
          <w:b/>
        </w:rPr>
        <w:t>.</w:t>
      </w:r>
      <w:r w:rsidR="009D002E">
        <w:rPr>
          <w:b/>
        </w:rPr>
        <w:t xml:space="preserve"> </w:t>
      </w:r>
      <w:r w:rsidR="009C7AE1">
        <w:t>Starts at 6:30 AM F</w:t>
      </w:r>
      <w:r w:rsidR="009911CE" w:rsidRPr="00230923">
        <w:t>ri</w:t>
      </w:r>
      <w:r w:rsidR="00230923" w:rsidRPr="00230923">
        <w:t xml:space="preserve">day and </w:t>
      </w:r>
      <w:r w:rsidR="009C7AE1">
        <w:t>Saturday and 7:00 AM Sunday.</w:t>
      </w:r>
    </w:p>
    <w:p w14:paraId="0EEF70FA" w14:textId="77777777" w:rsidR="00F03FA5" w:rsidRDefault="00F03FA5" w:rsidP="0067719E">
      <w:pPr>
        <w:rPr>
          <w:b/>
        </w:rPr>
      </w:pPr>
    </w:p>
    <w:p w14:paraId="12CDD654" w14:textId="77777777" w:rsidR="00F03FA5" w:rsidRPr="00F03FA5" w:rsidRDefault="00F03FA5" w:rsidP="0067719E">
      <w:r>
        <w:rPr>
          <w:b/>
        </w:rPr>
        <w:t xml:space="preserve">Childcare: </w:t>
      </w:r>
      <w:r>
        <w:t xml:space="preserve">Free childcare will be available at times shown in this agenda in </w:t>
      </w:r>
      <w:r w:rsidRPr="009D002E">
        <w:rPr>
          <w:b/>
        </w:rPr>
        <w:t xml:space="preserve">rooms 135 and 137. </w:t>
      </w:r>
      <w:r>
        <w:t>Pre-registration is required.</w:t>
      </w:r>
    </w:p>
    <w:p w14:paraId="7DA40E22" w14:textId="77777777" w:rsidR="009928AB" w:rsidRDefault="009928AB" w:rsidP="0067719E"/>
    <w:p w14:paraId="19BF2258" w14:textId="77777777" w:rsidR="00D61D6B" w:rsidRDefault="009928AB" w:rsidP="0067719E">
      <w:r>
        <w:rPr>
          <w:b/>
        </w:rPr>
        <w:t>Guide Dog Relief</w:t>
      </w:r>
      <w:r w:rsidR="00167F87">
        <w:rPr>
          <w:b/>
        </w:rPr>
        <w:t>:</w:t>
      </w:r>
      <w:r>
        <w:rPr>
          <w:b/>
        </w:rPr>
        <w:t xml:space="preserve"> </w:t>
      </w:r>
      <w:r w:rsidR="00DB78C8">
        <w:t>An area will be provided outside the hotel’s side door, which is just beyond the ladies’ room on the first floor.</w:t>
      </w:r>
    </w:p>
    <w:p w14:paraId="54954456" w14:textId="77777777" w:rsidR="002644CC" w:rsidRDefault="002644CC" w:rsidP="0067719E"/>
    <w:p w14:paraId="7D6B842F" w14:textId="77777777" w:rsidR="002644CC" w:rsidRDefault="002644CC" w:rsidP="002644CC">
      <w:r>
        <w:rPr>
          <w:b/>
        </w:rPr>
        <w:t xml:space="preserve">Ballroom: </w:t>
      </w:r>
      <w:r>
        <w:t xml:space="preserve">For many of our convention events, the Ballroom will be divided into three rooms: the </w:t>
      </w:r>
      <w:r w:rsidR="00A226C1">
        <w:t>Nassau</w:t>
      </w:r>
      <w:r>
        <w:t xml:space="preserve">, the </w:t>
      </w:r>
      <w:r w:rsidR="00A226C1">
        <w:t>Thacher</w:t>
      </w:r>
      <w:r>
        <w:t xml:space="preserve">, and the </w:t>
      </w:r>
      <w:r w:rsidR="00A226C1">
        <w:t>Helderberg</w:t>
      </w:r>
      <w:r>
        <w:t>. Please consult this agenda for locations of specific events.</w:t>
      </w:r>
    </w:p>
    <w:p w14:paraId="20BB0353" w14:textId="77777777" w:rsidR="002644CC" w:rsidRDefault="002644CC" w:rsidP="002644CC"/>
    <w:p w14:paraId="417B518E" w14:textId="6C3A7002" w:rsidR="00427681" w:rsidRDefault="00427681" w:rsidP="002644CC">
      <w:r>
        <w:rPr>
          <w:b/>
        </w:rPr>
        <w:t xml:space="preserve">Saturday Panel Discussion: </w:t>
      </w:r>
      <w:r>
        <w:t xml:space="preserve">Questions for the panel discussion </w:t>
      </w:r>
      <w:r w:rsidR="00B80669">
        <w:t xml:space="preserve">on residential rehabilitation, </w:t>
      </w:r>
      <w:r>
        <w:t xml:space="preserve">to be held at 3:00 </w:t>
      </w:r>
      <w:r w:rsidR="009C7AE1">
        <w:t xml:space="preserve">PM </w:t>
      </w:r>
      <w:r>
        <w:t>on Saturday</w:t>
      </w:r>
      <w:r w:rsidR="00B80669">
        <w:t>,</w:t>
      </w:r>
      <w:r>
        <w:t xml:space="preserve"> </w:t>
      </w:r>
      <w:r w:rsidR="00966083">
        <w:t>must</w:t>
      </w:r>
      <w:r>
        <w:t xml:space="preserve"> be submitt</w:t>
      </w:r>
      <w:r w:rsidR="00B11881">
        <w:t xml:space="preserve">ed in Braille to Mindy Jacobsen. You are encouraged to do this prior to </w:t>
      </w:r>
      <w:r w:rsidR="00F254B6">
        <w:t>the p</w:t>
      </w:r>
      <w:r w:rsidR="00B11881">
        <w:t>anel discussion.</w:t>
      </w:r>
    </w:p>
    <w:p w14:paraId="32F49C96" w14:textId="77777777" w:rsidR="00B11881" w:rsidRPr="00427681" w:rsidRDefault="00B11881" w:rsidP="002644CC"/>
    <w:p w14:paraId="6D2804D3" w14:textId="22DF16F5" w:rsidR="002644CC" w:rsidRDefault="002B77A2" w:rsidP="002644CC">
      <w:r>
        <w:rPr>
          <w:b/>
        </w:rPr>
        <w:t>Horse Race</w:t>
      </w:r>
      <w:r w:rsidR="0036078F">
        <w:rPr>
          <w:b/>
        </w:rPr>
        <w:t xml:space="preserve">: </w:t>
      </w:r>
      <w:r w:rsidR="0036078F">
        <w:t>This popular annual fundraiser</w:t>
      </w:r>
      <w:r>
        <w:rPr>
          <w:b/>
        </w:rPr>
        <w:t xml:space="preserve"> </w:t>
      </w:r>
      <w:r w:rsidR="002644CC">
        <w:t xml:space="preserve">will be held on Saturday evening at the banquet. Don’t miss the opportunity to support your favorite </w:t>
      </w:r>
      <w:r w:rsidR="006F61FC">
        <w:t>“</w:t>
      </w:r>
      <w:r w:rsidR="002644CC">
        <w:t>horse</w:t>
      </w:r>
      <w:r w:rsidR="006F61FC">
        <w:t>”</w:t>
      </w:r>
      <w:r w:rsidR="002644CC">
        <w:t xml:space="preserve"> in this event. Tickets in $5 increments can be purchased from </w:t>
      </w:r>
      <w:r>
        <w:t>Mike Robinson</w:t>
      </w:r>
      <w:r w:rsidR="00333538">
        <w:t xml:space="preserve"> or </w:t>
      </w:r>
      <w:r w:rsidR="00426AAC">
        <w:t xml:space="preserve">Jim Jonas or </w:t>
      </w:r>
      <w:r w:rsidR="00333538">
        <w:t>at the Registration Table</w:t>
      </w:r>
      <w:r w:rsidR="002644CC">
        <w:t>. T</w:t>
      </w:r>
      <w:r w:rsidR="00334BE8">
        <w:t>he betting window closes at 5</w:t>
      </w:r>
      <w:r w:rsidR="003D7EE6">
        <w:t xml:space="preserve">:00 </w:t>
      </w:r>
      <w:r w:rsidR="00334BE8">
        <w:t>PM</w:t>
      </w:r>
      <w:r w:rsidR="002644CC">
        <w:t xml:space="preserve"> on Saturday. </w:t>
      </w:r>
    </w:p>
    <w:p w14:paraId="334E06CB" w14:textId="77777777" w:rsidR="00C1069D" w:rsidRDefault="00C1069D" w:rsidP="001E717A"/>
    <w:p w14:paraId="53676233" w14:textId="0ADC37D5" w:rsidR="000E4D3E" w:rsidRPr="00C1069D" w:rsidRDefault="00EC0F38" w:rsidP="001E717A">
      <w:r>
        <w:rPr>
          <w:b/>
        </w:rPr>
        <w:t>How to p</w:t>
      </w:r>
      <w:r w:rsidR="00426AAC">
        <w:rPr>
          <w:b/>
        </w:rPr>
        <w:t xml:space="preserve">ay NFBNY: </w:t>
      </w:r>
      <w:r w:rsidR="000E4D3E" w:rsidRPr="00966083">
        <w:t>The New York Affiliate is able to accept cash</w:t>
      </w:r>
      <w:r w:rsidR="00966083" w:rsidRPr="00966083">
        <w:t>, checks</w:t>
      </w:r>
      <w:r w:rsidR="00966083">
        <w:t>,</w:t>
      </w:r>
      <w:r w:rsidR="000E4D3E" w:rsidRPr="00966083">
        <w:t xml:space="preserve"> or credit card payments.</w:t>
      </w:r>
      <w:r w:rsidR="000E4D3E">
        <w:t xml:space="preserve"> </w:t>
      </w:r>
    </w:p>
    <w:p w14:paraId="402F312B" w14:textId="77777777" w:rsidR="00EF0BEC" w:rsidRDefault="00EF0BEC">
      <w:pPr>
        <w:rPr>
          <w:b/>
        </w:rPr>
      </w:pPr>
    </w:p>
    <w:p w14:paraId="6D7E1503" w14:textId="77777777" w:rsidR="002620F4" w:rsidRDefault="00FC615A">
      <w:r>
        <w:rPr>
          <w:b/>
        </w:rPr>
        <w:br w:type="page"/>
      </w:r>
      <w:r w:rsidR="00D61D6B" w:rsidRPr="00764C45">
        <w:rPr>
          <w:b/>
        </w:rPr>
        <w:t xml:space="preserve">Please remember to visit the Exhibit Hall in </w:t>
      </w:r>
      <w:r w:rsidR="00151379">
        <w:rPr>
          <w:b/>
        </w:rPr>
        <w:t xml:space="preserve">the </w:t>
      </w:r>
      <w:r w:rsidR="00A10648">
        <w:rPr>
          <w:b/>
        </w:rPr>
        <w:t>Dutch/Schreiber</w:t>
      </w:r>
      <w:r w:rsidR="00266A8D" w:rsidRPr="00764C45">
        <w:rPr>
          <w:b/>
        </w:rPr>
        <w:t xml:space="preserve"> Room</w:t>
      </w:r>
      <w:r w:rsidR="00A10648">
        <w:rPr>
          <w:b/>
        </w:rPr>
        <w:t>s</w:t>
      </w:r>
      <w:r w:rsidR="00266A8D" w:rsidRPr="00764C45">
        <w:rPr>
          <w:b/>
        </w:rPr>
        <w:t>.</w:t>
      </w:r>
      <w:r w:rsidR="00D61D6B">
        <w:t xml:space="preserve"> </w:t>
      </w:r>
      <w:r w:rsidR="00C90A00">
        <w:t>The E</w:t>
      </w:r>
      <w:r w:rsidR="00266A8D">
        <w:t xml:space="preserve">xhibit </w:t>
      </w:r>
      <w:r w:rsidR="00C90A00">
        <w:t xml:space="preserve">Hall </w:t>
      </w:r>
      <w:r w:rsidR="00266A8D">
        <w:t xml:space="preserve">will be </w:t>
      </w:r>
      <w:r w:rsidR="00C90A00">
        <w:t>open</w:t>
      </w:r>
      <w:r w:rsidR="00266A8D">
        <w:t xml:space="preserve"> on </w:t>
      </w:r>
      <w:r w:rsidR="00D61D6B">
        <w:t>FRIDAY ONLY!!  Our vendors this year have quite a wide variety of goods and services to enhance your fr</w:t>
      </w:r>
      <w:r w:rsidR="00004827">
        <w:t>eedom and add fun to your life. See the list below.</w:t>
      </w:r>
    </w:p>
    <w:p w14:paraId="164B7C95" w14:textId="77777777" w:rsidR="00402A9C" w:rsidRDefault="00402A9C" w:rsidP="007C7E50">
      <w:pPr>
        <w:rPr>
          <w:strike/>
        </w:rPr>
      </w:pPr>
    </w:p>
    <w:p w14:paraId="723A1B51" w14:textId="77777777" w:rsidR="0041329B" w:rsidRDefault="0041329B" w:rsidP="0041329B">
      <w:pPr>
        <w:numPr>
          <w:ilvl w:val="0"/>
          <w:numId w:val="7"/>
        </w:numPr>
      </w:pPr>
      <w:r w:rsidRPr="00A523D6">
        <w:rPr>
          <w:b/>
        </w:rPr>
        <w:t xml:space="preserve">Angie Robinson – </w:t>
      </w:r>
      <w:r w:rsidRPr="00A523D6">
        <w:t>Bea</w:t>
      </w:r>
      <w:r>
        <w:t>utiful hand-crocheted products and homemade dog biscuits.</w:t>
      </w:r>
    </w:p>
    <w:p w14:paraId="3A36DE66" w14:textId="77777777" w:rsidR="0041329B" w:rsidRPr="00A523D6" w:rsidRDefault="0041329B" w:rsidP="0041329B">
      <w:pPr>
        <w:ind w:left="720"/>
      </w:pPr>
    </w:p>
    <w:p w14:paraId="429EFF1C" w14:textId="1705A990" w:rsidR="00F22DCF" w:rsidRDefault="00402A9C" w:rsidP="00F22DCF">
      <w:pPr>
        <w:numPr>
          <w:ilvl w:val="0"/>
          <w:numId w:val="7"/>
        </w:numPr>
      </w:pPr>
      <w:r w:rsidRPr="00402A9C">
        <w:rPr>
          <w:b/>
        </w:rPr>
        <w:t>BLIND, Inc</w:t>
      </w:r>
      <w:r w:rsidRPr="00402A9C">
        <w:t>.</w:t>
      </w:r>
      <w:r w:rsidR="0041329B">
        <w:t xml:space="preserve"> – One of our NFB training centers.</w:t>
      </w:r>
    </w:p>
    <w:p w14:paraId="0ED43E11" w14:textId="77777777" w:rsidR="0041329B" w:rsidRDefault="0041329B" w:rsidP="0041329B">
      <w:pPr>
        <w:ind w:left="720"/>
      </w:pPr>
    </w:p>
    <w:p w14:paraId="0CBC6671" w14:textId="5EB08374" w:rsidR="0041329B" w:rsidRPr="007E1D41" w:rsidRDefault="0041329B" w:rsidP="00F22DCF">
      <w:pPr>
        <w:numPr>
          <w:ilvl w:val="0"/>
          <w:numId w:val="7"/>
        </w:numPr>
      </w:pPr>
      <w:r>
        <w:rPr>
          <w:b/>
        </w:rPr>
        <w:t>C</w:t>
      </w:r>
      <w:r w:rsidR="00B22E7E">
        <w:rPr>
          <w:b/>
        </w:rPr>
        <w:t xml:space="preserve"> </w:t>
      </w:r>
      <w:r>
        <w:rPr>
          <w:b/>
        </w:rPr>
        <w:t xml:space="preserve">Tech </w:t>
      </w:r>
      <w:r>
        <w:t xml:space="preserve">– </w:t>
      </w:r>
      <w:r w:rsidR="007E1D41" w:rsidRPr="007E1D41">
        <w:t>Adaptive technology and low vision products.</w:t>
      </w:r>
    </w:p>
    <w:p w14:paraId="5972C1F5" w14:textId="77777777" w:rsidR="00F22DCF" w:rsidRDefault="00F22DCF" w:rsidP="00F22DCF">
      <w:pPr>
        <w:ind w:left="720"/>
      </w:pPr>
    </w:p>
    <w:p w14:paraId="67378EEB" w14:textId="4C8A4083" w:rsidR="00F22DCF" w:rsidRPr="004C7057" w:rsidRDefault="00F22DCF" w:rsidP="00F22DCF">
      <w:pPr>
        <w:numPr>
          <w:ilvl w:val="0"/>
          <w:numId w:val="7"/>
        </w:numPr>
      </w:pPr>
      <w:r>
        <w:rPr>
          <w:b/>
        </w:rPr>
        <w:t>Cyber Eyez</w:t>
      </w:r>
      <w:r w:rsidR="0041329B">
        <w:t xml:space="preserve"> – </w:t>
      </w:r>
      <w:r w:rsidR="004C7057" w:rsidRPr="004C7057">
        <w:t>smart glasses with highly accurate text recognition.</w:t>
      </w:r>
    </w:p>
    <w:p w14:paraId="68E33C8C" w14:textId="77777777" w:rsidR="00075468" w:rsidRPr="00BB2A5A" w:rsidRDefault="00075468">
      <w:pPr>
        <w:rPr>
          <w:i/>
          <w:strike/>
        </w:rPr>
      </w:pPr>
    </w:p>
    <w:p w14:paraId="7096C4A9" w14:textId="77777777" w:rsidR="00E36B04" w:rsidRPr="00171A9B" w:rsidRDefault="00D63339" w:rsidP="002A68CB">
      <w:pPr>
        <w:numPr>
          <w:ilvl w:val="0"/>
          <w:numId w:val="7"/>
        </w:numPr>
      </w:pPr>
      <w:r w:rsidRPr="00171A9B">
        <w:rPr>
          <w:b/>
        </w:rPr>
        <w:t>Easy Tactile Graphics</w:t>
      </w:r>
      <w:r w:rsidRPr="00171A9B">
        <w:t xml:space="preserve"> – Products for creating and editing your own tactile graphics.</w:t>
      </w:r>
    </w:p>
    <w:p w14:paraId="6303869F" w14:textId="77777777" w:rsidR="00D63339" w:rsidRPr="00BB2A5A" w:rsidRDefault="00D63339">
      <w:pPr>
        <w:rPr>
          <w:strike/>
        </w:rPr>
      </w:pPr>
    </w:p>
    <w:p w14:paraId="265D9672" w14:textId="77777777" w:rsidR="00165542" w:rsidRDefault="00350864" w:rsidP="00165542">
      <w:pPr>
        <w:numPr>
          <w:ilvl w:val="0"/>
          <w:numId w:val="7"/>
        </w:numPr>
      </w:pPr>
      <w:r>
        <w:rPr>
          <w:b/>
        </w:rPr>
        <w:t>Exhibit Hall Coordinator</w:t>
      </w:r>
      <w:r w:rsidR="002620F4" w:rsidRPr="00350864">
        <w:rPr>
          <w:b/>
        </w:rPr>
        <w:t xml:space="preserve"> </w:t>
      </w:r>
      <w:r w:rsidR="005805C5" w:rsidRPr="00350864">
        <w:t xml:space="preserve">– </w:t>
      </w:r>
      <w:r>
        <w:t>Chancey Fleet</w:t>
      </w:r>
    </w:p>
    <w:p w14:paraId="06F41070" w14:textId="77777777" w:rsidR="00165542" w:rsidRDefault="00165542" w:rsidP="00165542">
      <w:pPr>
        <w:rPr>
          <w:b/>
        </w:rPr>
      </w:pPr>
    </w:p>
    <w:p w14:paraId="29D24238" w14:textId="6F616888" w:rsidR="00103CC1" w:rsidRPr="00165542" w:rsidRDefault="00402A9C" w:rsidP="00165542">
      <w:pPr>
        <w:numPr>
          <w:ilvl w:val="0"/>
          <w:numId w:val="7"/>
        </w:numPr>
      </w:pPr>
      <w:r w:rsidRPr="00165542">
        <w:rPr>
          <w:b/>
        </w:rPr>
        <w:t>Guide Dog Foundation</w:t>
      </w:r>
      <w:r w:rsidR="0041329B">
        <w:t xml:space="preserve"> – </w:t>
      </w:r>
      <w:r w:rsidR="004C7057" w:rsidRPr="00165542">
        <w:rPr>
          <w:noProof w:val="0"/>
          <w:color w:val="000000"/>
          <w:szCs w:val="32"/>
        </w:rPr>
        <w:t>providing guide dogs and training.</w:t>
      </w:r>
    </w:p>
    <w:p w14:paraId="6F251168" w14:textId="77777777" w:rsidR="00165542" w:rsidRPr="00165542" w:rsidRDefault="00165542" w:rsidP="00165542"/>
    <w:p w14:paraId="0243229C" w14:textId="77777777" w:rsidR="00103CC1" w:rsidRDefault="00103CC1" w:rsidP="00103CC1">
      <w:pPr>
        <w:numPr>
          <w:ilvl w:val="0"/>
          <w:numId w:val="7"/>
        </w:numPr>
      </w:pPr>
      <w:r w:rsidRPr="005E539A">
        <w:rPr>
          <w:b/>
        </w:rPr>
        <w:t xml:space="preserve">Guiding Eyes for the Blind – </w:t>
      </w:r>
      <w:r w:rsidRPr="005E539A">
        <w:t>Information on using and living with a guide dog.</w:t>
      </w:r>
    </w:p>
    <w:p w14:paraId="11857740" w14:textId="77777777" w:rsidR="007C7E50" w:rsidRDefault="007C7E50" w:rsidP="007C7E50"/>
    <w:p w14:paraId="687FFFCE" w14:textId="05EC631F" w:rsidR="007C7E50" w:rsidRPr="00141302" w:rsidRDefault="007C7E50" w:rsidP="00103CC1">
      <w:pPr>
        <w:numPr>
          <w:ilvl w:val="0"/>
          <w:numId w:val="7"/>
        </w:numPr>
      </w:pPr>
      <w:r>
        <w:rPr>
          <w:b/>
        </w:rPr>
        <w:t>Helen Keller National Center</w:t>
      </w:r>
      <w:r w:rsidR="0041329B">
        <w:rPr>
          <w:b/>
        </w:rPr>
        <w:t xml:space="preserve"> </w:t>
      </w:r>
      <w:r w:rsidR="0041329B" w:rsidRPr="0041329B">
        <w:t xml:space="preserve">– </w:t>
      </w:r>
      <w:r w:rsidR="00141302" w:rsidRPr="00141302">
        <w:t>technology for the deaf-blind.</w:t>
      </w:r>
    </w:p>
    <w:p w14:paraId="649359FD" w14:textId="77777777" w:rsidR="00103CC1" w:rsidRPr="005E539A" w:rsidRDefault="00103CC1" w:rsidP="00103CC1"/>
    <w:p w14:paraId="03F03C46" w14:textId="49964996" w:rsidR="00103CC1" w:rsidRDefault="00103CC1" w:rsidP="00103CC1">
      <w:pPr>
        <w:numPr>
          <w:ilvl w:val="0"/>
          <w:numId w:val="7"/>
        </w:numPr>
      </w:pPr>
      <w:r>
        <w:rPr>
          <w:b/>
        </w:rPr>
        <w:t>JW</w:t>
      </w:r>
      <w:r w:rsidR="005E6F44">
        <w:rPr>
          <w:b/>
        </w:rPr>
        <w:t xml:space="preserve">.org </w:t>
      </w:r>
      <w:r w:rsidR="005E6F44" w:rsidRPr="0041329B">
        <w:t>–</w:t>
      </w:r>
      <w:r w:rsidR="005E6F44">
        <w:rPr>
          <w:b/>
        </w:rPr>
        <w:t xml:space="preserve"> </w:t>
      </w:r>
      <w:r w:rsidRPr="0047382B">
        <w:t>Free Bible literature in Braille, large print, RTF format, and audio.</w:t>
      </w:r>
    </w:p>
    <w:p w14:paraId="3D3133E5" w14:textId="77777777" w:rsidR="00D569E1" w:rsidRPr="0047382B" w:rsidRDefault="00D569E1" w:rsidP="00AD49B7"/>
    <w:p w14:paraId="23A0B69A" w14:textId="77777777" w:rsidR="00065B49" w:rsidRPr="00F956E8" w:rsidRDefault="00F956E8" w:rsidP="00F956E8">
      <w:pPr>
        <w:numPr>
          <w:ilvl w:val="0"/>
          <w:numId w:val="7"/>
        </w:numPr>
      </w:pPr>
      <w:r>
        <w:rPr>
          <w:b/>
        </w:rPr>
        <w:t xml:space="preserve">National Federation of the Blind of </w:t>
      </w:r>
      <w:r w:rsidRPr="0018119F">
        <w:rPr>
          <w:b/>
        </w:rPr>
        <w:t>NewYork</w:t>
      </w:r>
      <w:r>
        <w:t xml:space="preserve"> – Information and demonstrations for the </w:t>
      </w:r>
      <w:r w:rsidR="00065B49" w:rsidRPr="00F956E8">
        <w:t>KNFB</w:t>
      </w:r>
      <w:r w:rsidR="00065B49">
        <w:rPr>
          <w:b/>
        </w:rPr>
        <w:t xml:space="preserve"> </w:t>
      </w:r>
      <w:r w:rsidR="00065B49" w:rsidRPr="00F956E8">
        <w:t>Reader</w:t>
      </w:r>
      <w:r w:rsidRPr="00F956E8">
        <w:t xml:space="preserve"> and </w:t>
      </w:r>
      <w:r w:rsidR="00065B49" w:rsidRPr="00F956E8">
        <w:t>NFB-Newsline</w:t>
      </w:r>
      <w:r>
        <w:t>.</w:t>
      </w:r>
    </w:p>
    <w:p w14:paraId="25AC97B5" w14:textId="77777777" w:rsidR="008032CD" w:rsidRPr="00BB2A5A" w:rsidRDefault="008032CD" w:rsidP="008032CD">
      <w:pPr>
        <w:rPr>
          <w:strike/>
        </w:rPr>
      </w:pPr>
    </w:p>
    <w:p w14:paraId="6944B485" w14:textId="77777777" w:rsidR="00BC0522" w:rsidRPr="001679A3" w:rsidRDefault="00BA0B4F" w:rsidP="002A68CB">
      <w:pPr>
        <w:numPr>
          <w:ilvl w:val="0"/>
          <w:numId w:val="7"/>
        </w:numPr>
      </w:pPr>
      <w:r w:rsidRPr="001679A3">
        <w:rPr>
          <w:b/>
        </w:rPr>
        <w:t>Northeast Association of the Blind at Albany</w:t>
      </w:r>
      <w:r w:rsidRPr="001679A3">
        <w:t xml:space="preserve"> – </w:t>
      </w:r>
      <w:r w:rsidR="003C38C2" w:rsidRPr="001679A3">
        <w:t>P</w:t>
      </w:r>
      <w:r w:rsidRPr="001679A3">
        <w:t>roducts for daily living.</w:t>
      </w:r>
    </w:p>
    <w:p w14:paraId="0BCE543F" w14:textId="77777777" w:rsidR="000D0079" w:rsidRPr="00BB2A5A" w:rsidRDefault="000D0079">
      <w:pPr>
        <w:rPr>
          <w:strike/>
        </w:rPr>
      </w:pPr>
    </w:p>
    <w:p w14:paraId="0582A705" w14:textId="77777777" w:rsidR="00DA2646" w:rsidRPr="007E1D41" w:rsidRDefault="00DA2646" w:rsidP="002A68CB">
      <w:pPr>
        <w:numPr>
          <w:ilvl w:val="0"/>
          <w:numId w:val="7"/>
        </w:numPr>
      </w:pPr>
      <w:r w:rsidRPr="007E1D41">
        <w:rPr>
          <w:b/>
        </w:rPr>
        <w:t>OrCam</w:t>
      </w:r>
      <w:r w:rsidRPr="007E1D41">
        <w:t xml:space="preserve"> – </w:t>
      </w:r>
      <w:r w:rsidR="000D3256" w:rsidRPr="007E1D41">
        <w:t xml:space="preserve"> Wearable assistive technology solution for face recognition, supermarket product identification, and </w:t>
      </w:r>
      <w:r w:rsidR="00D71DFE" w:rsidRPr="007E1D41">
        <w:t>much more</w:t>
      </w:r>
      <w:r w:rsidR="000D3256" w:rsidRPr="007E1D41">
        <w:t>.</w:t>
      </w:r>
    </w:p>
    <w:p w14:paraId="653EAE59" w14:textId="77777777" w:rsidR="002154F3" w:rsidRPr="00BB2A5A" w:rsidRDefault="002154F3">
      <w:pPr>
        <w:rPr>
          <w:strike/>
        </w:rPr>
      </w:pPr>
    </w:p>
    <w:p w14:paraId="30B37D67" w14:textId="77777777" w:rsidR="008D1116" w:rsidRDefault="002470BA" w:rsidP="008D1116">
      <w:pPr>
        <w:numPr>
          <w:ilvl w:val="0"/>
          <w:numId w:val="7"/>
        </w:numPr>
      </w:pPr>
      <w:r w:rsidRPr="00E16B6C">
        <w:rPr>
          <w:b/>
        </w:rPr>
        <w:t xml:space="preserve">Vanda Pharmaceuticals </w:t>
      </w:r>
      <w:r w:rsidRPr="00E16B6C">
        <w:t xml:space="preserve">– What can you do when you seem </w:t>
      </w:r>
      <w:r w:rsidR="00E7403C" w:rsidRPr="00E16B6C">
        <w:t>to sleep at all the wrong times?</w:t>
      </w:r>
    </w:p>
    <w:p w14:paraId="1C3D017F" w14:textId="77777777" w:rsidR="006E0DD1" w:rsidRPr="00BB2A5A" w:rsidRDefault="006E0DD1">
      <w:pPr>
        <w:rPr>
          <w:strike/>
        </w:rPr>
      </w:pPr>
    </w:p>
    <w:p w14:paraId="6B6F1DC8" w14:textId="77777777" w:rsidR="00222413" w:rsidRDefault="006E0DD1" w:rsidP="002A68CB">
      <w:pPr>
        <w:numPr>
          <w:ilvl w:val="0"/>
          <w:numId w:val="7"/>
        </w:numPr>
      </w:pPr>
      <w:r w:rsidRPr="001679A3">
        <w:rPr>
          <w:b/>
        </w:rPr>
        <w:t>Vis-Ability, Inc.</w:t>
      </w:r>
      <w:r w:rsidRPr="001679A3">
        <w:t xml:space="preserve"> – Products that provide independence at work, at school, at home.</w:t>
      </w:r>
    </w:p>
    <w:p w14:paraId="46A0B37B" w14:textId="77777777" w:rsidR="0018119F" w:rsidRDefault="0018119F" w:rsidP="0018119F"/>
    <w:p w14:paraId="1E125C7D" w14:textId="3DB78A30" w:rsidR="0018119F" w:rsidRPr="00165542" w:rsidRDefault="0018119F" w:rsidP="0018119F">
      <w:pPr>
        <w:numPr>
          <w:ilvl w:val="0"/>
          <w:numId w:val="7"/>
        </w:numPr>
      </w:pPr>
      <w:r>
        <w:rPr>
          <w:b/>
        </w:rPr>
        <w:t>Visions Services for the Blind</w:t>
      </w:r>
      <w:r w:rsidR="00165542">
        <w:rPr>
          <w:b/>
        </w:rPr>
        <w:t xml:space="preserve"> – </w:t>
      </w:r>
      <w:r w:rsidR="00165542" w:rsidRPr="00165542">
        <w:t>residential vocational skills training.</w:t>
      </w:r>
    </w:p>
    <w:p w14:paraId="08B94535" w14:textId="77777777" w:rsidR="0018119F" w:rsidRPr="001679A3" w:rsidRDefault="0018119F" w:rsidP="0018119F">
      <w:pPr>
        <w:ind w:left="720"/>
      </w:pPr>
    </w:p>
    <w:p w14:paraId="20D667C9" w14:textId="77777777" w:rsidR="00075468" w:rsidRPr="00BB2A5A" w:rsidRDefault="00075468" w:rsidP="00BD715A">
      <w:pPr>
        <w:rPr>
          <w:b/>
          <w:strike/>
        </w:rPr>
      </w:pPr>
    </w:p>
    <w:p w14:paraId="5C5853AC" w14:textId="77777777" w:rsidR="00222413" w:rsidRPr="00222413" w:rsidRDefault="002A68CB" w:rsidP="00437B30">
      <w:pPr>
        <w:jc w:val="center"/>
        <w:rPr>
          <w:b/>
        </w:rPr>
      </w:pPr>
      <w:r w:rsidRPr="00BB2A5A">
        <w:rPr>
          <w:b/>
          <w:strike/>
        </w:rPr>
        <w:br w:type="page"/>
      </w:r>
      <w:r w:rsidR="00222413">
        <w:rPr>
          <w:b/>
        </w:rPr>
        <w:t>AGENDA</w:t>
      </w:r>
    </w:p>
    <w:p w14:paraId="438EDC87" w14:textId="77777777" w:rsidR="00C204D4" w:rsidRDefault="00C204D4"/>
    <w:p w14:paraId="5AAF0839" w14:textId="77777777" w:rsidR="00255D13" w:rsidRPr="00255D13" w:rsidRDefault="00690582" w:rsidP="00E617D4">
      <w:pPr>
        <w:pStyle w:val="Heading2"/>
      </w:pPr>
      <w:r>
        <w:t xml:space="preserve">FRIDAY, </w:t>
      </w:r>
      <w:r w:rsidR="00D171EB">
        <w:t>NOVEMBER 17</w:t>
      </w:r>
    </w:p>
    <w:p w14:paraId="07DB631A" w14:textId="77777777" w:rsidR="00D61D6B" w:rsidRPr="00A5570A" w:rsidRDefault="00D61D6B">
      <w:pPr>
        <w:rPr>
          <w:strike/>
        </w:rPr>
      </w:pPr>
    </w:p>
    <w:p w14:paraId="0675A19C" w14:textId="77777777" w:rsidR="00D61D6B" w:rsidRDefault="006F61FC">
      <w:r w:rsidRPr="006F61FC">
        <w:rPr>
          <w:b/>
        </w:rPr>
        <w:t>Childcare</w:t>
      </w:r>
      <w:r w:rsidRPr="00BC44CD">
        <w:t xml:space="preserve"> in</w:t>
      </w:r>
      <w:r>
        <w:t xml:space="preserve"> Rooms 135 &amp; 137: </w:t>
      </w:r>
      <w:r w:rsidR="000E0456" w:rsidRPr="00BC44CD">
        <w:t>8</w:t>
      </w:r>
      <w:r w:rsidR="00450D63" w:rsidRPr="00BC44CD">
        <w:t>:3</w:t>
      </w:r>
      <w:r w:rsidR="002C4FCA" w:rsidRPr="00BC44CD">
        <w:t>0</w:t>
      </w:r>
      <w:r w:rsidR="003D7EE6">
        <w:t xml:space="preserve"> AM</w:t>
      </w:r>
      <w:r w:rsidR="00D61D6B" w:rsidRPr="00BC44CD">
        <w:t xml:space="preserve"> –</w:t>
      </w:r>
      <w:r w:rsidR="002C4FCA" w:rsidRPr="00BC44CD">
        <w:t xml:space="preserve"> </w:t>
      </w:r>
      <w:r w:rsidR="00BC44CD">
        <w:t xml:space="preserve">12:00 </w:t>
      </w:r>
      <w:r w:rsidR="00D171EB">
        <w:t>noon, 1:0</w:t>
      </w:r>
      <w:r w:rsidR="00BC44CD" w:rsidRPr="00BC44CD">
        <w:t xml:space="preserve">0 to </w:t>
      </w:r>
      <w:r w:rsidR="00D61D6B" w:rsidRPr="00BC44CD">
        <w:t>5</w:t>
      </w:r>
      <w:r w:rsidR="002C4FCA" w:rsidRPr="00BC44CD">
        <w:t>:00</w:t>
      </w:r>
      <w:r w:rsidR="003D7EE6">
        <w:t xml:space="preserve"> PM</w:t>
      </w:r>
      <w:r w:rsidR="00D61D6B" w:rsidRPr="00BC44CD">
        <w:t>, and 7</w:t>
      </w:r>
      <w:r w:rsidR="002C4FCA" w:rsidRPr="00BC44CD">
        <w:t>:00</w:t>
      </w:r>
      <w:r w:rsidR="000E0456" w:rsidRPr="00BC44CD">
        <w:t xml:space="preserve"> </w:t>
      </w:r>
      <w:r w:rsidR="00D61D6B" w:rsidRPr="00BC44CD">
        <w:t>–</w:t>
      </w:r>
      <w:r w:rsidR="00450D63" w:rsidRPr="00BC44CD">
        <w:t xml:space="preserve"> 10</w:t>
      </w:r>
      <w:r w:rsidR="002C4FCA" w:rsidRPr="00BC44CD">
        <w:t>:00</w:t>
      </w:r>
      <w:r w:rsidR="003D7EE6">
        <w:t xml:space="preserve"> PM.</w:t>
      </w:r>
    </w:p>
    <w:p w14:paraId="69C583E2" w14:textId="77777777" w:rsidR="006F61FC" w:rsidRDefault="006F61FC"/>
    <w:p w14:paraId="5961675E" w14:textId="3F459271" w:rsidR="00D61D6B" w:rsidRDefault="00DD767E">
      <w:pPr>
        <w:pStyle w:val="BodyText"/>
      </w:pPr>
      <w:r>
        <w:t>9</w:t>
      </w:r>
      <w:r w:rsidR="002C4FCA">
        <w:t>:00</w:t>
      </w:r>
      <w:r w:rsidR="003D7EE6">
        <w:t xml:space="preserve"> AM</w:t>
      </w:r>
      <w:r w:rsidR="00D61D6B">
        <w:t xml:space="preserve"> – 5</w:t>
      </w:r>
      <w:r w:rsidR="003D7EE6">
        <w:t>:00 PM</w:t>
      </w:r>
      <w:r w:rsidR="002C4FCA">
        <w:t xml:space="preserve">:  </w:t>
      </w:r>
      <w:r w:rsidR="00FA0135">
        <w:t>Exhibit</w:t>
      </w:r>
      <w:r w:rsidR="00B126B7">
        <w:t xml:space="preserve"> Hall.</w:t>
      </w:r>
      <w:r w:rsidR="005345E5">
        <w:t xml:space="preserve"> </w:t>
      </w:r>
      <w:r w:rsidR="00852E84">
        <w:t>Coordinator:</w:t>
      </w:r>
      <w:r w:rsidR="007D5158">
        <w:t xml:space="preserve"> Chancey Fleet, Second Vice President</w:t>
      </w:r>
      <w:r w:rsidR="00450D63">
        <w:t xml:space="preserve">, NFB of New York State, and </w:t>
      </w:r>
      <w:r w:rsidR="00D171EB">
        <w:t>First</w:t>
      </w:r>
      <w:r w:rsidR="00450D63">
        <w:t xml:space="preserve"> Vice President, New York </w:t>
      </w:r>
      <w:r w:rsidR="00BC44CD">
        <w:t xml:space="preserve">City </w:t>
      </w:r>
      <w:r w:rsidR="00852E84">
        <w:t>Chapter NFB.</w:t>
      </w:r>
      <w:r w:rsidR="005345E5">
        <w:t xml:space="preserve"> </w:t>
      </w:r>
      <w:r w:rsidR="005345E5" w:rsidRPr="005D10BF">
        <w:rPr>
          <w:b/>
        </w:rPr>
        <w:t xml:space="preserve">In the </w:t>
      </w:r>
      <w:r w:rsidR="00D171EB" w:rsidRPr="005D10BF">
        <w:rPr>
          <w:b/>
        </w:rPr>
        <w:t>Dutch/Schreiber</w:t>
      </w:r>
      <w:r w:rsidR="00BB2A5A">
        <w:rPr>
          <w:b/>
        </w:rPr>
        <w:t xml:space="preserve"> R</w:t>
      </w:r>
      <w:r w:rsidR="004846F0" w:rsidRPr="005D10BF">
        <w:rPr>
          <w:b/>
        </w:rPr>
        <w:t>ooms</w:t>
      </w:r>
      <w:r w:rsidR="00452DE6">
        <w:rPr>
          <w:b/>
        </w:rPr>
        <w:t>.</w:t>
      </w:r>
    </w:p>
    <w:p w14:paraId="08C75B11" w14:textId="77777777" w:rsidR="007A23C3" w:rsidRPr="00D33E4B" w:rsidRDefault="007A23C3">
      <w:pPr>
        <w:pStyle w:val="BodyText"/>
      </w:pPr>
    </w:p>
    <w:p w14:paraId="62FD4D73" w14:textId="77777777" w:rsidR="00D61D6B" w:rsidRPr="005D10BF" w:rsidRDefault="00F06864">
      <w:pPr>
        <w:pStyle w:val="BodyText"/>
        <w:rPr>
          <w:b/>
        </w:rPr>
      </w:pPr>
      <w:r>
        <w:t>1</w:t>
      </w:r>
      <w:r w:rsidR="00D61D6B">
        <w:t>0</w:t>
      </w:r>
      <w:r w:rsidR="002C4FCA">
        <w:t>:00</w:t>
      </w:r>
      <w:r w:rsidR="003D7EE6">
        <w:t xml:space="preserve"> AM</w:t>
      </w:r>
      <w:r w:rsidR="00A5570A">
        <w:t xml:space="preserve"> – 12 noon: Open Forum</w:t>
      </w:r>
      <w:r w:rsidR="00D61D6B">
        <w:t xml:space="preserve"> with the </w:t>
      </w:r>
      <w:r w:rsidR="00224A90">
        <w:t xml:space="preserve">New York State </w:t>
      </w:r>
      <w:r w:rsidR="00D61D6B">
        <w:t>Commission for the Blind</w:t>
      </w:r>
      <w:r w:rsidR="005345E5">
        <w:t>,</w:t>
      </w:r>
      <w:r w:rsidR="00E41CB9">
        <w:t xml:space="preserve"> Brian Daniels, Associate Comm</w:t>
      </w:r>
      <w:r w:rsidR="00645D1B">
        <w:t>i</w:t>
      </w:r>
      <w:r w:rsidR="00E41CB9">
        <w:t>ssioner</w:t>
      </w:r>
      <w:r w:rsidR="00D61D6B">
        <w:t>. Voice your opinion to officials about services in our state.</w:t>
      </w:r>
      <w:r w:rsidR="005345E5">
        <w:t xml:space="preserve"> </w:t>
      </w:r>
      <w:r w:rsidR="005345E5" w:rsidRPr="005D10BF">
        <w:rPr>
          <w:b/>
        </w:rPr>
        <w:t xml:space="preserve">In the </w:t>
      </w:r>
      <w:r w:rsidR="004846F0" w:rsidRPr="005D10BF">
        <w:rPr>
          <w:b/>
        </w:rPr>
        <w:t>Thacher</w:t>
      </w:r>
      <w:r w:rsidR="005345E5" w:rsidRPr="005D10BF">
        <w:rPr>
          <w:b/>
        </w:rPr>
        <w:t xml:space="preserve"> Room.</w:t>
      </w:r>
    </w:p>
    <w:p w14:paraId="2A913069" w14:textId="77777777" w:rsidR="00D61D6B" w:rsidRDefault="00D61D6B">
      <w:pPr>
        <w:pStyle w:val="BodyText"/>
      </w:pPr>
    </w:p>
    <w:p w14:paraId="1EFAFABF" w14:textId="77777777" w:rsidR="00D61D6B" w:rsidRDefault="00D61D6B">
      <w:pPr>
        <w:pStyle w:val="BodyText"/>
        <w:rPr>
          <w:b/>
        </w:rPr>
      </w:pPr>
      <w:r>
        <w:t>12 noon – 2</w:t>
      </w:r>
      <w:r w:rsidR="002C4FCA">
        <w:t>:00</w:t>
      </w:r>
      <w:r w:rsidR="003D7EE6">
        <w:t xml:space="preserve"> PM</w:t>
      </w:r>
      <w:r>
        <w:t>:  P</w:t>
      </w:r>
      <w:r w:rsidR="004E451E">
        <w:t xml:space="preserve">REPAID box lunches available </w:t>
      </w:r>
      <w:r w:rsidR="004E451E" w:rsidRPr="005D10BF">
        <w:rPr>
          <w:b/>
        </w:rPr>
        <w:t>in</w:t>
      </w:r>
      <w:r w:rsidR="00D33E4B" w:rsidRPr="005D10BF">
        <w:rPr>
          <w:b/>
        </w:rPr>
        <w:t xml:space="preserve"> </w:t>
      </w:r>
      <w:r w:rsidR="00CE11B9" w:rsidRPr="005D10BF">
        <w:rPr>
          <w:b/>
        </w:rPr>
        <w:t xml:space="preserve">the </w:t>
      </w:r>
      <w:r w:rsidR="004E451E" w:rsidRPr="005D10BF">
        <w:rPr>
          <w:b/>
        </w:rPr>
        <w:t>Helderberg</w:t>
      </w:r>
      <w:r w:rsidR="003A271C" w:rsidRPr="005D10BF">
        <w:rPr>
          <w:b/>
        </w:rPr>
        <w:t xml:space="preserve"> Room</w:t>
      </w:r>
      <w:r w:rsidR="00151379" w:rsidRPr="005D10BF">
        <w:rPr>
          <w:b/>
        </w:rPr>
        <w:t xml:space="preserve">. </w:t>
      </w:r>
      <w:r w:rsidR="00151379">
        <w:t xml:space="preserve">If you are not attending a lunchtime meeting or workshop, you may eat your lunch </w:t>
      </w:r>
      <w:r w:rsidR="003A271C" w:rsidRPr="008D057E">
        <w:rPr>
          <w:b/>
        </w:rPr>
        <w:t xml:space="preserve">in the </w:t>
      </w:r>
      <w:r w:rsidR="004846F0" w:rsidRPr="008D057E">
        <w:rPr>
          <w:b/>
        </w:rPr>
        <w:t>Helderberg</w:t>
      </w:r>
      <w:r w:rsidR="003A271C" w:rsidRPr="008D057E">
        <w:rPr>
          <w:b/>
        </w:rPr>
        <w:t xml:space="preserve"> Room.</w:t>
      </w:r>
    </w:p>
    <w:p w14:paraId="1D72399F" w14:textId="77777777" w:rsidR="00F3045B" w:rsidRDefault="00F3045B">
      <w:pPr>
        <w:pStyle w:val="BodyText"/>
        <w:rPr>
          <w:b/>
        </w:rPr>
      </w:pPr>
    </w:p>
    <w:p w14:paraId="42194022" w14:textId="77777777" w:rsidR="00F3045B" w:rsidRDefault="00F3045B" w:rsidP="00F3045B">
      <w:pPr>
        <w:pStyle w:val="BodyText"/>
        <w:tabs>
          <w:tab w:val="left" w:pos="4500"/>
        </w:tabs>
        <w:rPr>
          <w:b/>
        </w:rPr>
      </w:pPr>
      <w:r>
        <w:t xml:space="preserve">12 noon – 1:00 PM: </w:t>
      </w:r>
      <w:r w:rsidRPr="00872A52">
        <w:t xml:space="preserve">Guide Dog </w:t>
      </w:r>
      <w:r>
        <w:t>Division, Lucy Marr, President, New York State Guide Dog Division, and President, Syracuse Chapter NFB.</w:t>
      </w:r>
      <w:r w:rsidRPr="00872A52">
        <w:t xml:space="preserve"> </w:t>
      </w:r>
      <w:r>
        <w:rPr>
          <w:b/>
        </w:rPr>
        <w:t>In the Nassau Room.</w:t>
      </w:r>
    </w:p>
    <w:p w14:paraId="5DBE3B1B" w14:textId="77777777" w:rsidR="00264D69" w:rsidRDefault="00264D69" w:rsidP="00121098">
      <w:pPr>
        <w:pStyle w:val="BodyText"/>
      </w:pPr>
    </w:p>
    <w:p w14:paraId="65EE6415" w14:textId="77777777" w:rsidR="00E617D4" w:rsidRDefault="00FD5AA9" w:rsidP="00121098">
      <w:pPr>
        <w:pStyle w:val="BodyText"/>
        <w:rPr>
          <w:b/>
        </w:rPr>
      </w:pPr>
      <w:r w:rsidRPr="00E57F90">
        <w:t>1</w:t>
      </w:r>
      <w:r w:rsidR="002C4FCA" w:rsidRPr="00E57F90">
        <w:t>:00</w:t>
      </w:r>
      <w:r w:rsidR="00350CAD">
        <w:t xml:space="preserve"> – 2:15</w:t>
      </w:r>
      <w:r w:rsidR="003D7EE6">
        <w:t xml:space="preserve"> PM</w:t>
      </w:r>
      <w:r w:rsidR="009447A5">
        <w:t xml:space="preserve">: </w:t>
      </w:r>
      <w:r w:rsidR="00E57F90" w:rsidRPr="00E57F90">
        <w:t xml:space="preserve">Blind Parenting: Carl Jacobsen, President, NFBNYS, </w:t>
      </w:r>
      <w:r w:rsidR="00A040E9">
        <w:t xml:space="preserve">panel </w:t>
      </w:r>
      <w:r w:rsidR="004846F0">
        <w:t xml:space="preserve">moderator, </w:t>
      </w:r>
      <w:r w:rsidR="00E57F90" w:rsidRPr="00E57F90">
        <w:t xml:space="preserve">and </w:t>
      </w:r>
      <w:r w:rsidR="00224A90">
        <w:t xml:space="preserve">guest speaker </w:t>
      </w:r>
      <w:r w:rsidR="004B7A88" w:rsidRPr="00A26432">
        <w:t>Holly Bonner</w:t>
      </w:r>
      <w:r w:rsidR="00E57F90" w:rsidRPr="00E57F90">
        <w:t xml:space="preserve">, </w:t>
      </w:r>
      <w:r w:rsidR="00EE0F9E">
        <w:t xml:space="preserve">MPA, MSW, CASAC, Creator of </w:t>
      </w:r>
      <w:r w:rsidR="00224A90">
        <w:t>Blind Motherhood.com.</w:t>
      </w:r>
      <w:r w:rsidR="00350CAD">
        <w:t xml:space="preserve"> </w:t>
      </w:r>
      <w:r w:rsidR="00224A90">
        <w:t>A</w:t>
      </w:r>
      <w:r w:rsidR="00350CAD">
        <w:t>udience participation</w:t>
      </w:r>
      <w:r w:rsidR="00224A90">
        <w:t xml:space="preserve"> will follow</w:t>
      </w:r>
      <w:r w:rsidR="00350CAD">
        <w:t xml:space="preserve">. </w:t>
      </w:r>
      <w:r w:rsidR="004846F0" w:rsidRPr="005D10BF">
        <w:rPr>
          <w:b/>
        </w:rPr>
        <w:t>In the Thacher Room.</w:t>
      </w:r>
    </w:p>
    <w:p w14:paraId="05825B57" w14:textId="77777777" w:rsidR="00B126BC" w:rsidRDefault="00B126BC" w:rsidP="00121098">
      <w:pPr>
        <w:pStyle w:val="BodyText"/>
        <w:rPr>
          <w:b/>
        </w:rPr>
      </w:pPr>
    </w:p>
    <w:p w14:paraId="74F6C6AF" w14:textId="77777777" w:rsidR="00B126BC" w:rsidRPr="004E186D" w:rsidRDefault="008D057E" w:rsidP="00121098">
      <w:pPr>
        <w:pStyle w:val="BodyText"/>
        <w:rPr>
          <w:b/>
        </w:rPr>
      </w:pPr>
      <w:r w:rsidRPr="004E186D">
        <w:t xml:space="preserve">1:00 – 2:15 </w:t>
      </w:r>
      <w:r w:rsidR="003D7EE6">
        <w:t>PM</w:t>
      </w:r>
      <w:r w:rsidR="00B126BC" w:rsidRPr="004E186D">
        <w:t xml:space="preserve">: Vendor </w:t>
      </w:r>
      <w:r w:rsidRPr="004E186D">
        <w:t xml:space="preserve">Presentations: Each exhibitor will explain his/her products in a group presentation. </w:t>
      </w:r>
      <w:r w:rsidRPr="004E186D">
        <w:rPr>
          <w:b/>
        </w:rPr>
        <w:t>In the Dutch/Schreiber Rooms.</w:t>
      </w:r>
    </w:p>
    <w:p w14:paraId="3A311C9D" w14:textId="77777777" w:rsidR="00D7399F" w:rsidRPr="008D057E" w:rsidRDefault="00D7399F" w:rsidP="00121098">
      <w:pPr>
        <w:pStyle w:val="BodyText"/>
        <w:rPr>
          <w:strike/>
        </w:rPr>
      </w:pPr>
    </w:p>
    <w:p w14:paraId="09238263" w14:textId="77777777" w:rsidR="00D7399F" w:rsidRPr="00032267" w:rsidRDefault="00D7399F" w:rsidP="00D7399F">
      <w:pPr>
        <w:pStyle w:val="BodyText"/>
        <w:rPr>
          <w:strike/>
        </w:rPr>
      </w:pPr>
      <w:r>
        <w:t>2:30</w:t>
      </w:r>
      <w:r w:rsidRPr="005345E5">
        <w:t xml:space="preserve"> – 3:45 </w:t>
      </w:r>
      <w:r w:rsidR="003D7EE6">
        <w:t>PM</w:t>
      </w:r>
      <w:r w:rsidRPr="00F16EFB">
        <w:t xml:space="preserve">: Student Division Social Event. </w:t>
      </w:r>
      <w:r w:rsidRPr="00F16EFB">
        <w:rPr>
          <w:b/>
        </w:rPr>
        <w:t>In the Helderberg Room.</w:t>
      </w:r>
      <w:r w:rsidR="00A040E9" w:rsidRPr="00F16EFB">
        <w:rPr>
          <w:b/>
        </w:rPr>
        <w:t xml:space="preserve"> </w:t>
      </w:r>
      <w:r w:rsidR="00F16EFB">
        <w:t xml:space="preserve">Refreshments </w:t>
      </w:r>
      <w:r w:rsidR="007C2270">
        <w:t xml:space="preserve">will be </w:t>
      </w:r>
      <w:r w:rsidR="00F16EFB">
        <w:t xml:space="preserve">provided. </w:t>
      </w:r>
      <w:r w:rsidR="00A040E9">
        <w:rPr>
          <w:b/>
          <w:strike/>
        </w:rPr>
        <w:t xml:space="preserve"> </w:t>
      </w:r>
    </w:p>
    <w:p w14:paraId="324DD127" w14:textId="77777777" w:rsidR="00E617D4" w:rsidRDefault="00E617D4" w:rsidP="00121098">
      <w:pPr>
        <w:pStyle w:val="BodyText"/>
      </w:pPr>
    </w:p>
    <w:p w14:paraId="6E5DA00E" w14:textId="5AFB41DE" w:rsidR="00121098" w:rsidRPr="004846F0" w:rsidRDefault="00350CAD" w:rsidP="00121098">
      <w:pPr>
        <w:pStyle w:val="BodyText"/>
        <w:rPr>
          <w:strike/>
        </w:rPr>
      </w:pPr>
      <w:r>
        <w:t>2:30</w:t>
      </w:r>
      <w:r w:rsidR="003D7EE6">
        <w:t xml:space="preserve">  – 3:45 PM</w:t>
      </w:r>
      <w:r w:rsidR="00121098" w:rsidRPr="005345E5">
        <w:t>: Par</w:t>
      </w:r>
      <w:r w:rsidR="005345E5">
        <w:t>ents of Blind Children Workshop, Coordinator</w:t>
      </w:r>
      <w:r w:rsidR="00455C03">
        <w:t>s</w:t>
      </w:r>
      <w:r w:rsidR="00121098" w:rsidRPr="003A271C">
        <w:t xml:space="preserve">: </w:t>
      </w:r>
      <w:r w:rsidR="00121098" w:rsidRPr="00264D69">
        <w:t>Arthur</w:t>
      </w:r>
      <w:r w:rsidR="006F61FC">
        <w:t xml:space="preserve"> Jacobs, </w:t>
      </w:r>
      <w:r w:rsidR="005345E5" w:rsidRPr="00264D69">
        <w:t>Treasurer, POBC</w:t>
      </w:r>
      <w:r w:rsidR="006F61FC">
        <w:t>NY</w:t>
      </w:r>
      <w:r w:rsidR="005345E5" w:rsidRPr="00264D69">
        <w:t xml:space="preserve">; </w:t>
      </w:r>
      <w:r w:rsidR="006F61FC">
        <w:t xml:space="preserve">Treasurer, National Association of Blind Educators; </w:t>
      </w:r>
      <w:r w:rsidR="005345E5" w:rsidRPr="00264D69">
        <w:t>Legislative Liaison, NFBNYS;</w:t>
      </w:r>
      <w:r w:rsidR="00264D69">
        <w:t xml:space="preserve"> and Treasurer, NYC Chapter NFB; and Cayte Mendez</w:t>
      </w:r>
      <w:r w:rsidR="007269FC">
        <w:t>,</w:t>
      </w:r>
      <w:r w:rsidR="00802D8B" w:rsidRPr="00802D8B">
        <w:t xml:space="preserve"> </w:t>
      </w:r>
      <w:r w:rsidR="006F61FC">
        <w:t xml:space="preserve">President, National Association of Blind Educators; </w:t>
      </w:r>
      <w:r w:rsidR="00802D8B">
        <w:t>Chair, Scholarship Committees, NFB</w:t>
      </w:r>
      <w:r w:rsidR="006F61FC">
        <w:t xml:space="preserve"> National</w:t>
      </w:r>
      <w:r w:rsidR="00802D8B">
        <w:t xml:space="preserve"> and NFBNYS; Secretary, NFBNYS; </w:t>
      </w:r>
      <w:r w:rsidR="006F61FC">
        <w:t xml:space="preserve">and </w:t>
      </w:r>
      <w:r w:rsidR="00802D8B">
        <w:t>Director of Educat</w:t>
      </w:r>
      <w:r w:rsidR="006F61FC">
        <w:t>ional Programs, NFBNYS.</w:t>
      </w:r>
      <w:r w:rsidR="00264D69">
        <w:t xml:space="preserve"> </w:t>
      </w:r>
      <w:r w:rsidR="00FC2D10" w:rsidRPr="00496B2E">
        <w:rPr>
          <w:b/>
        </w:rPr>
        <w:t>I</w:t>
      </w:r>
      <w:r w:rsidR="004846F0" w:rsidRPr="00496B2E">
        <w:rPr>
          <w:b/>
        </w:rPr>
        <w:t xml:space="preserve">n the </w:t>
      </w:r>
      <w:r w:rsidR="004E3DC9">
        <w:rPr>
          <w:b/>
        </w:rPr>
        <w:t>Nassau</w:t>
      </w:r>
      <w:r w:rsidR="00FC2D10" w:rsidRPr="00496B2E">
        <w:rPr>
          <w:b/>
        </w:rPr>
        <w:t xml:space="preserve"> Room</w:t>
      </w:r>
      <w:r w:rsidR="00AC30EA" w:rsidRPr="00496B2E">
        <w:rPr>
          <w:b/>
        </w:rPr>
        <w:t>.</w:t>
      </w:r>
    </w:p>
    <w:p w14:paraId="18D21F97" w14:textId="77777777" w:rsidR="00C60A3B" w:rsidRDefault="00C60A3B">
      <w:pPr>
        <w:pStyle w:val="BodyText"/>
      </w:pPr>
    </w:p>
    <w:p w14:paraId="5012A9EA" w14:textId="624E83EF" w:rsidR="00705C53" w:rsidRPr="00496B2E" w:rsidRDefault="003D7EE6">
      <w:pPr>
        <w:pStyle w:val="BodyText"/>
        <w:rPr>
          <w:b/>
        </w:rPr>
      </w:pPr>
      <w:r>
        <w:t>2:30 – 3:45 PM</w:t>
      </w:r>
      <w:r w:rsidR="00264D69">
        <w:t>: Blind Seniors: Carl Jacobsen, facilitator</w:t>
      </w:r>
      <w:r w:rsidR="001E057A">
        <w:t>, and Ruth Sager, President</w:t>
      </w:r>
      <w:r w:rsidR="008210ED">
        <w:t>,</w:t>
      </w:r>
      <w:r w:rsidR="001E057A">
        <w:t xml:space="preserve"> </w:t>
      </w:r>
      <w:r w:rsidR="008210ED">
        <w:t>NFB</w:t>
      </w:r>
      <w:r w:rsidR="001E057A">
        <w:t xml:space="preserve"> Seniors Division</w:t>
      </w:r>
      <w:r w:rsidR="00264D69">
        <w:t xml:space="preserve">. An exploratory meeting to form a new  division for seniors in our affiliate. </w:t>
      </w:r>
      <w:r w:rsidR="00264D69" w:rsidRPr="00496B2E">
        <w:rPr>
          <w:b/>
        </w:rPr>
        <w:t xml:space="preserve">In the </w:t>
      </w:r>
      <w:r w:rsidR="001943A4">
        <w:rPr>
          <w:b/>
        </w:rPr>
        <w:t>Thacher</w:t>
      </w:r>
      <w:r w:rsidR="00264D69" w:rsidRPr="00496B2E">
        <w:rPr>
          <w:b/>
        </w:rPr>
        <w:t xml:space="preserve"> Room.</w:t>
      </w:r>
    </w:p>
    <w:p w14:paraId="770D497A" w14:textId="77777777" w:rsidR="00264D69" w:rsidRPr="00705C53" w:rsidRDefault="00264D69">
      <w:pPr>
        <w:pStyle w:val="BodyText"/>
        <w:rPr>
          <w:b/>
        </w:rPr>
      </w:pPr>
    </w:p>
    <w:p w14:paraId="53C8B47F" w14:textId="77777777" w:rsidR="00D61D6B" w:rsidRDefault="00D61D6B" w:rsidP="000D0079">
      <w:r>
        <w:t>4</w:t>
      </w:r>
      <w:r w:rsidR="002C4FCA">
        <w:t>:00</w:t>
      </w:r>
      <w:r>
        <w:t xml:space="preserve"> –</w:t>
      </w:r>
      <w:r w:rsidR="00A20AE9">
        <w:t xml:space="preserve"> </w:t>
      </w:r>
      <w:r>
        <w:t>5</w:t>
      </w:r>
      <w:r w:rsidR="002C4FCA">
        <w:t>:00</w:t>
      </w:r>
      <w:r w:rsidR="003D7EE6">
        <w:t xml:space="preserve"> PM</w:t>
      </w:r>
      <w:r w:rsidR="009E025E">
        <w:t xml:space="preserve">:  </w:t>
      </w:r>
      <w:r>
        <w:t>NFB of NYS Board of Directors meeting</w:t>
      </w:r>
      <w:r w:rsidR="006A720B">
        <w:t xml:space="preserve">. </w:t>
      </w:r>
      <w:r w:rsidR="009E025E">
        <w:t>All are welcome.</w:t>
      </w:r>
      <w:r w:rsidR="006A720B">
        <w:t xml:space="preserve"> </w:t>
      </w:r>
      <w:r w:rsidR="006A720B" w:rsidRPr="00496B2E">
        <w:rPr>
          <w:b/>
        </w:rPr>
        <w:t xml:space="preserve">In the </w:t>
      </w:r>
      <w:r w:rsidR="00492FBE" w:rsidRPr="00496B2E">
        <w:rPr>
          <w:b/>
        </w:rPr>
        <w:t>Thacher</w:t>
      </w:r>
      <w:r w:rsidR="006A720B" w:rsidRPr="00496B2E">
        <w:rPr>
          <w:b/>
        </w:rPr>
        <w:t xml:space="preserve"> Room.</w:t>
      </w:r>
    </w:p>
    <w:p w14:paraId="55C14A9F" w14:textId="77777777" w:rsidR="00D61D6B" w:rsidRDefault="00D61D6B"/>
    <w:p w14:paraId="73589179" w14:textId="77777777" w:rsidR="00A20AE9" w:rsidRDefault="003D7EE6">
      <w:pPr>
        <w:rPr>
          <w:b/>
        </w:rPr>
      </w:pPr>
      <w:r>
        <w:t>5:30 – 7:00 PM</w:t>
      </w:r>
      <w:r w:rsidR="00A20AE9" w:rsidRPr="00F04E02">
        <w:t xml:space="preserve"> PRIVATE </w:t>
      </w:r>
      <w:r w:rsidR="008210ED">
        <w:t>Scholarship Dinner</w:t>
      </w:r>
      <w:r w:rsidR="00A20AE9" w:rsidRPr="00F04E02">
        <w:t xml:space="preserve"> </w:t>
      </w:r>
      <w:r w:rsidR="006A720B" w:rsidRPr="00496B2E">
        <w:rPr>
          <w:b/>
        </w:rPr>
        <w:t xml:space="preserve">in the </w:t>
      </w:r>
      <w:r w:rsidR="004E451E" w:rsidRPr="00496B2E">
        <w:rPr>
          <w:b/>
        </w:rPr>
        <w:t>rear section of the Plaza Grill</w:t>
      </w:r>
      <w:r w:rsidR="0089240A">
        <w:rPr>
          <w:b/>
        </w:rPr>
        <w:t>.</w:t>
      </w:r>
    </w:p>
    <w:p w14:paraId="27D1B563" w14:textId="77777777" w:rsidR="004E451E" w:rsidRDefault="004E451E"/>
    <w:p w14:paraId="33285621" w14:textId="77777777" w:rsidR="00D61D6B" w:rsidRPr="00FC0A67" w:rsidRDefault="00D61D6B">
      <w:pPr>
        <w:pStyle w:val="BodyText"/>
      </w:pPr>
      <w:r>
        <w:t>7</w:t>
      </w:r>
      <w:r w:rsidR="009533AB">
        <w:t>:00 – 10:0</w:t>
      </w:r>
      <w:r w:rsidR="002C4FCA">
        <w:t xml:space="preserve">0 </w:t>
      </w:r>
      <w:r w:rsidR="003D7EE6">
        <w:t>PM</w:t>
      </w:r>
      <w:r w:rsidR="00A97948">
        <w:t>:</w:t>
      </w:r>
      <w:r w:rsidR="008210ED">
        <w:t xml:space="preserve">  Everyone, please j</w:t>
      </w:r>
      <w:r w:rsidR="00582BD7">
        <w:t xml:space="preserve">oin us </w:t>
      </w:r>
      <w:r w:rsidR="00FD01D6" w:rsidRPr="00496B2E">
        <w:rPr>
          <w:b/>
        </w:rPr>
        <w:t xml:space="preserve">in the </w:t>
      </w:r>
      <w:r w:rsidR="009533AB" w:rsidRPr="00496B2E">
        <w:rPr>
          <w:b/>
        </w:rPr>
        <w:t>Nassau/Helderberg</w:t>
      </w:r>
      <w:r w:rsidR="00FD01D6" w:rsidRPr="00496B2E">
        <w:rPr>
          <w:b/>
        </w:rPr>
        <w:t xml:space="preserve"> R</w:t>
      </w:r>
      <w:r w:rsidR="00AB374B" w:rsidRPr="00496B2E">
        <w:rPr>
          <w:b/>
        </w:rPr>
        <w:t>oom</w:t>
      </w:r>
      <w:r w:rsidR="009533AB" w:rsidRPr="00496B2E">
        <w:rPr>
          <w:b/>
        </w:rPr>
        <w:t>s</w:t>
      </w:r>
      <w:r w:rsidR="002E5567">
        <w:t xml:space="preserve"> </w:t>
      </w:r>
      <w:r w:rsidR="000E0456">
        <w:t xml:space="preserve">for </w:t>
      </w:r>
      <w:r w:rsidR="004906C3">
        <w:t xml:space="preserve">our </w:t>
      </w:r>
      <w:r w:rsidR="00D5213C">
        <w:t>Hospitality N</w:t>
      </w:r>
      <w:r w:rsidR="002E5567">
        <w:t>ight</w:t>
      </w:r>
      <w:r w:rsidR="002E5567" w:rsidRPr="00FC0A67">
        <w:t xml:space="preserve">, </w:t>
      </w:r>
      <w:r w:rsidR="00AB212D" w:rsidRPr="00FC0A67">
        <w:t xml:space="preserve">featuring </w:t>
      </w:r>
      <w:r w:rsidR="00FC0A67" w:rsidRPr="00FC0A67">
        <w:t xml:space="preserve">food, fun, </w:t>
      </w:r>
      <w:r w:rsidR="00AB212D" w:rsidRPr="00FC0A67">
        <w:t>and a cash bar.</w:t>
      </w:r>
      <w:r w:rsidR="000E0456" w:rsidRPr="00FC0A67">
        <w:t xml:space="preserve"> </w:t>
      </w:r>
      <w:r w:rsidR="00E5418A">
        <w:t xml:space="preserve">Hosted by Nefertiti Matos. </w:t>
      </w:r>
      <w:r w:rsidR="00AB212D" w:rsidRPr="00FC0A67">
        <w:t>We look</w:t>
      </w:r>
      <w:r w:rsidR="00D54739" w:rsidRPr="00FC0A67">
        <w:t xml:space="preserve"> forward to seeing you there.</w:t>
      </w:r>
    </w:p>
    <w:p w14:paraId="2D7D0E8D" w14:textId="77777777" w:rsidR="00A11271" w:rsidRDefault="00A11271" w:rsidP="00665027">
      <w:pPr>
        <w:pStyle w:val="BodyText"/>
        <w:jc w:val="center"/>
        <w:rPr>
          <w:b/>
          <w:bCs/>
        </w:rPr>
      </w:pPr>
    </w:p>
    <w:p w14:paraId="31A3F38B" w14:textId="77777777" w:rsidR="001D5FE9" w:rsidRDefault="001D5FE9" w:rsidP="00665027">
      <w:pPr>
        <w:pStyle w:val="BodyText"/>
        <w:jc w:val="center"/>
        <w:rPr>
          <w:b/>
          <w:bCs/>
        </w:rPr>
      </w:pPr>
    </w:p>
    <w:p w14:paraId="79C2D76F" w14:textId="77777777" w:rsidR="00D61D6B" w:rsidRDefault="00D61D6B" w:rsidP="00665027">
      <w:pPr>
        <w:pStyle w:val="BodyText"/>
        <w:jc w:val="center"/>
        <w:rPr>
          <w:b/>
          <w:bCs/>
        </w:rPr>
      </w:pPr>
      <w:r>
        <w:rPr>
          <w:b/>
          <w:bCs/>
        </w:rPr>
        <w:t>SATURDAY</w:t>
      </w:r>
      <w:r w:rsidR="00690582">
        <w:rPr>
          <w:b/>
          <w:bCs/>
        </w:rPr>
        <w:t xml:space="preserve">, </w:t>
      </w:r>
      <w:r w:rsidR="009533AB">
        <w:rPr>
          <w:b/>
          <w:bCs/>
        </w:rPr>
        <w:t>NOVEMBER 18</w:t>
      </w:r>
    </w:p>
    <w:p w14:paraId="42CFC984" w14:textId="77777777" w:rsidR="00F56073" w:rsidRDefault="00F56073">
      <w:pPr>
        <w:pStyle w:val="BodyText"/>
      </w:pPr>
    </w:p>
    <w:p w14:paraId="3872A119" w14:textId="77777777" w:rsidR="00E62053" w:rsidRDefault="006C539B">
      <w:pPr>
        <w:pStyle w:val="BodyText"/>
      </w:pPr>
      <w:r w:rsidRPr="006F61FC">
        <w:rPr>
          <w:b/>
        </w:rPr>
        <w:t>Childcare</w:t>
      </w:r>
      <w:r w:rsidRPr="00BC44CD">
        <w:t xml:space="preserve"> in</w:t>
      </w:r>
      <w:r>
        <w:t xml:space="preserve"> Rooms 135 &amp; 137: </w:t>
      </w:r>
      <w:r w:rsidR="003004C7">
        <w:t>8:15</w:t>
      </w:r>
      <w:r w:rsidR="003D7EE6">
        <w:t xml:space="preserve"> AM</w:t>
      </w:r>
      <w:r w:rsidR="00A97948">
        <w:t xml:space="preserve"> – 12 n</w:t>
      </w:r>
      <w:r>
        <w:t>oon, 1:45</w:t>
      </w:r>
      <w:r w:rsidR="00D61D6B">
        <w:t xml:space="preserve"> –5</w:t>
      </w:r>
      <w:r w:rsidR="00A20AE9">
        <w:t>:15</w:t>
      </w:r>
      <w:r w:rsidR="003D7EE6">
        <w:t xml:space="preserve"> PM</w:t>
      </w:r>
      <w:r w:rsidR="00AB4B7A">
        <w:t>,</w:t>
      </w:r>
      <w:r w:rsidR="00152CE7">
        <w:t xml:space="preserve"> and </w:t>
      </w:r>
      <w:r w:rsidR="00A20AE9">
        <w:t>6:45 – 10:30</w:t>
      </w:r>
      <w:r w:rsidR="003D7EE6">
        <w:t xml:space="preserve"> PM</w:t>
      </w:r>
      <w:r>
        <w:t>.</w:t>
      </w:r>
    </w:p>
    <w:p w14:paraId="209B1540" w14:textId="77777777" w:rsidR="006C539B" w:rsidRDefault="006C539B">
      <w:pPr>
        <w:pStyle w:val="BodyText"/>
      </w:pPr>
    </w:p>
    <w:p w14:paraId="788AF191" w14:textId="77777777" w:rsidR="00E62053" w:rsidRPr="003A60A2" w:rsidRDefault="00A20AE9">
      <w:pPr>
        <w:pStyle w:val="BodyText"/>
      </w:pPr>
      <w:r>
        <w:t>7:00 – 8:30</w:t>
      </w:r>
      <w:r w:rsidR="003D7EE6">
        <w:t xml:space="preserve"> AM</w:t>
      </w:r>
      <w:r>
        <w:t xml:space="preserve">: PRIVATE </w:t>
      </w:r>
      <w:r w:rsidR="00E62053">
        <w:t xml:space="preserve">Scholarship Breakfast </w:t>
      </w:r>
      <w:r w:rsidR="00937238">
        <w:t xml:space="preserve">in the </w:t>
      </w:r>
      <w:r w:rsidR="00937238" w:rsidRPr="007A5CC2">
        <w:rPr>
          <w:b/>
        </w:rPr>
        <w:t>Dutch Room</w:t>
      </w:r>
      <w:r w:rsidR="003A60A2" w:rsidRPr="007A5CC2">
        <w:rPr>
          <w:b/>
        </w:rPr>
        <w:t>.</w:t>
      </w:r>
    </w:p>
    <w:p w14:paraId="05624629" w14:textId="77777777" w:rsidR="00D61D6B" w:rsidRDefault="00D61D6B">
      <w:pPr>
        <w:pStyle w:val="BodyText"/>
      </w:pPr>
    </w:p>
    <w:p w14:paraId="262A3763" w14:textId="77777777" w:rsidR="00E617D4" w:rsidRDefault="00E617D4">
      <w:pPr>
        <w:pStyle w:val="BodyText"/>
      </w:pPr>
    </w:p>
    <w:p w14:paraId="3C9B960D" w14:textId="77777777" w:rsidR="00D61D6B" w:rsidRPr="000D0079" w:rsidRDefault="000D0079" w:rsidP="000D0079">
      <w:pPr>
        <w:pStyle w:val="BodyText"/>
        <w:jc w:val="center"/>
        <w:rPr>
          <w:b/>
        </w:rPr>
      </w:pPr>
      <w:r w:rsidRPr="000D0079">
        <w:rPr>
          <w:b/>
        </w:rPr>
        <w:t xml:space="preserve">Morning </w:t>
      </w:r>
      <w:r w:rsidR="00D61D6B" w:rsidRPr="000D0079">
        <w:rPr>
          <w:b/>
        </w:rPr>
        <w:t xml:space="preserve">General Session in </w:t>
      </w:r>
      <w:r w:rsidR="002F6192">
        <w:rPr>
          <w:b/>
        </w:rPr>
        <w:t xml:space="preserve">the </w:t>
      </w:r>
      <w:r w:rsidR="006F1AF4">
        <w:rPr>
          <w:b/>
        </w:rPr>
        <w:t>Thacher/Helderberg Rooms</w:t>
      </w:r>
      <w:r w:rsidR="009C5665">
        <w:rPr>
          <w:b/>
        </w:rPr>
        <w:t>:</w:t>
      </w:r>
    </w:p>
    <w:p w14:paraId="37D83655" w14:textId="77777777" w:rsidR="00D61D6B" w:rsidRDefault="00D61D6B">
      <w:pPr>
        <w:pStyle w:val="BodyText"/>
      </w:pPr>
    </w:p>
    <w:p w14:paraId="7CA92AE6" w14:textId="77777777" w:rsidR="003B006C" w:rsidRDefault="00E3001D" w:rsidP="003B006C">
      <w:pPr>
        <w:pStyle w:val="BodyText"/>
      </w:pPr>
      <w:r>
        <w:t>8:3</w:t>
      </w:r>
      <w:r w:rsidR="002C4FCA">
        <w:t>0</w:t>
      </w:r>
      <w:r w:rsidR="00D61D6B">
        <w:t xml:space="preserve"> </w:t>
      </w:r>
      <w:r>
        <w:t>– 8:4</w:t>
      </w:r>
      <w:r w:rsidR="00974750">
        <w:t xml:space="preserve">5 </w:t>
      </w:r>
      <w:r w:rsidR="003D7EE6">
        <w:t>AM</w:t>
      </w:r>
      <w:r w:rsidR="00F56073">
        <w:t xml:space="preserve">: </w:t>
      </w:r>
      <w:r w:rsidR="00BF3F40">
        <w:t xml:space="preserve"> Call to order:</w:t>
      </w:r>
      <w:r w:rsidR="00D61D6B">
        <w:t xml:space="preserve"> Car</w:t>
      </w:r>
      <w:r w:rsidR="000C14E1">
        <w:t>l Jacobsen</w:t>
      </w:r>
      <w:r w:rsidR="00F56073">
        <w:t xml:space="preserve">; </w:t>
      </w:r>
      <w:r w:rsidR="00B7045F">
        <w:t>Invocation</w:t>
      </w:r>
      <w:r w:rsidR="003B006C">
        <w:t xml:space="preserve"> and Pledge of Allegiance</w:t>
      </w:r>
      <w:r w:rsidR="00F04E02">
        <w:t xml:space="preserve">: </w:t>
      </w:r>
      <w:r w:rsidR="003B006C">
        <w:t xml:space="preserve">Mike Robinson, President, Buffalo Chapter NFB; </w:t>
      </w:r>
    </w:p>
    <w:p w14:paraId="00DFB976" w14:textId="77777777" w:rsidR="00D61D6B" w:rsidRDefault="003B006C">
      <w:pPr>
        <w:pStyle w:val="BodyText"/>
      </w:pPr>
      <w:r>
        <w:t xml:space="preserve">National Anthem: </w:t>
      </w:r>
      <w:r w:rsidR="00BF3F40">
        <w:t xml:space="preserve">Cantor, </w:t>
      </w:r>
      <w:r w:rsidR="007C6821">
        <w:t xml:space="preserve">Dr. </w:t>
      </w:r>
      <w:r w:rsidR="00D61D6B">
        <w:t>Mindy Jacobsen</w:t>
      </w:r>
      <w:r w:rsidR="007636BB">
        <w:t>, First Vice President</w:t>
      </w:r>
      <w:r w:rsidR="004317AD">
        <w:t xml:space="preserve">, NFBNYS, </w:t>
      </w:r>
      <w:r w:rsidR="007A5CC2">
        <w:t xml:space="preserve">First Vice President, </w:t>
      </w:r>
      <w:r w:rsidR="00BF0CBB">
        <w:t xml:space="preserve">NFB </w:t>
      </w:r>
      <w:r w:rsidR="007A5CC2">
        <w:t>Diabetic Actio</w:t>
      </w:r>
      <w:r w:rsidR="00330E5B">
        <w:t>n Network</w:t>
      </w:r>
      <w:r w:rsidR="007A5CC2">
        <w:t xml:space="preserve">; </w:t>
      </w:r>
      <w:r w:rsidR="007636BB">
        <w:t>and President</w:t>
      </w:r>
      <w:r w:rsidR="004317AD">
        <w:t>,</w:t>
      </w:r>
      <w:r w:rsidR="007636BB">
        <w:t xml:space="preserve"> New York City Chapter NFB</w:t>
      </w:r>
      <w:r>
        <w:t>.</w:t>
      </w:r>
    </w:p>
    <w:p w14:paraId="21DA99BE" w14:textId="77777777" w:rsidR="00E617D4" w:rsidRDefault="00E617D4">
      <w:pPr>
        <w:pStyle w:val="BodyText"/>
      </w:pPr>
    </w:p>
    <w:p w14:paraId="5A48D881" w14:textId="77777777" w:rsidR="00D61D6B" w:rsidRDefault="00E3001D">
      <w:pPr>
        <w:pStyle w:val="BodyText"/>
      </w:pPr>
      <w:r>
        <w:t>8:4</w:t>
      </w:r>
      <w:r w:rsidR="00D61D6B">
        <w:t>5 –</w:t>
      </w:r>
      <w:r w:rsidR="007A5CC2">
        <w:t xml:space="preserve"> </w:t>
      </w:r>
      <w:r>
        <w:t>9:0</w:t>
      </w:r>
      <w:r w:rsidR="003D7EE6">
        <w:t>0 AM</w:t>
      </w:r>
      <w:r w:rsidR="00BA30F3">
        <w:t xml:space="preserve"> </w:t>
      </w:r>
      <w:r w:rsidR="00D61D6B">
        <w:t xml:space="preserve"> Presentation </w:t>
      </w:r>
      <w:r w:rsidR="000E0456">
        <w:t>of the Scholarship Cl</w:t>
      </w:r>
      <w:r w:rsidR="00A857AC">
        <w:t>ass of 2017</w:t>
      </w:r>
      <w:r w:rsidR="00BF3F40">
        <w:t>:</w:t>
      </w:r>
    </w:p>
    <w:p w14:paraId="37A6A0F9" w14:textId="77777777" w:rsidR="00D61D6B" w:rsidRDefault="00D61D6B">
      <w:pPr>
        <w:pStyle w:val="BodyText"/>
      </w:pPr>
      <w:r>
        <w:t>Cayte Mendez</w:t>
      </w:r>
      <w:r w:rsidR="007A5CC2">
        <w:t>, Chair, Scholarship Committee NFBNY</w:t>
      </w:r>
      <w:r w:rsidR="00330E5B">
        <w:t>S</w:t>
      </w:r>
      <w:r w:rsidR="007A5CC2">
        <w:t>.</w:t>
      </w:r>
    </w:p>
    <w:p w14:paraId="0E7A32FF" w14:textId="77777777" w:rsidR="007A5CC2" w:rsidRDefault="007A5CC2">
      <w:pPr>
        <w:pStyle w:val="BodyText"/>
      </w:pPr>
    </w:p>
    <w:p w14:paraId="01031F81" w14:textId="77777777" w:rsidR="00D61D6B" w:rsidRDefault="00E3001D">
      <w:pPr>
        <w:pStyle w:val="BodyText"/>
      </w:pPr>
      <w:r>
        <w:t>9:0</w:t>
      </w:r>
      <w:r w:rsidR="00CF45DE">
        <w:t>0</w:t>
      </w:r>
      <w:r w:rsidR="009A46DB">
        <w:t xml:space="preserve"> – </w:t>
      </w:r>
      <w:r>
        <w:t>9:3</w:t>
      </w:r>
      <w:r w:rsidR="008016DE">
        <w:t>0</w:t>
      </w:r>
      <w:r w:rsidR="003D7EE6">
        <w:t xml:space="preserve"> AM</w:t>
      </w:r>
      <w:r w:rsidR="00CF45DE">
        <w:t xml:space="preserve">: </w:t>
      </w:r>
      <w:r w:rsidR="00BF3F40">
        <w:t xml:space="preserve"> State of the State Address:</w:t>
      </w:r>
      <w:r w:rsidR="00D61D6B">
        <w:t xml:space="preserve"> Carl Jacobsen</w:t>
      </w:r>
      <w:r w:rsidR="00D00E87">
        <w:t>, President NFBNY</w:t>
      </w:r>
      <w:r w:rsidR="00330E5B">
        <w:t>S</w:t>
      </w:r>
      <w:r w:rsidR="00D00E87">
        <w:t>.</w:t>
      </w:r>
    </w:p>
    <w:p w14:paraId="6FDC5A8C" w14:textId="77777777" w:rsidR="005A25C4" w:rsidRDefault="005A25C4">
      <w:pPr>
        <w:pStyle w:val="BodyText"/>
      </w:pPr>
    </w:p>
    <w:p w14:paraId="738AA006" w14:textId="77777777" w:rsidR="00D61D6B" w:rsidRPr="00112106" w:rsidRDefault="00E3001D">
      <w:pPr>
        <w:pStyle w:val="BodyText"/>
        <w:rPr>
          <w:i/>
        </w:rPr>
      </w:pPr>
      <w:r>
        <w:t>9:3</w:t>
      </w:r>
      <w:r w:rsidR="008016DE">
        <w:t>0</w:t>
      </w:r>
      <w:r w:rsidR="00D61D6B">
        <w:t xml:space="preserve"> </w:t>
      </w:r>
      <w:r w:rsidR="009A46DB">
        <w:t xml:space="preserve">– </w:t>
      </w:r>
      <w:r>
        <w:t>10:0</w:t>
      </w:r>
      <w:r w:rsidR="003D7EE6">
        <w:t>0 AM</w:t>
      </w:r>
      <w:r w:rsidR="00BF3F40">
        <w:t>:  State of the Union Address:</w:t>
      </w:r>
      <w:r w:rsidR="00CF45DE">
        <w:t xml:space="preserve"> </w:t>
      </w:r>
      <w:r w:rsidR="00894AA0">
        <w:t>Dr. Marc Maurer</w:t>
      </w:r>
      <w:r w:rsidR="00690582">
        <w:t xml:space="preserve">, </w:t>
      </w:r>
      <w:r w:rsidR="00894AA0">
        <w:t>Immediate Past President, NFB.</w:t>
      </w:r>
    </w:p>
    <w:p w14:paraId="2829F29A" w14:textId="77777777" w:rsidR="00D61D6B" w:rsidRDefault="00D61D6B">
      <w:pPr>
        <w:pStyle w:val="BodyText"/>
      </w:pPr>
    </w:p>
    <w:p w14:paraId="6C4CD17D" w14:textId="77777777" w:rsidR="00894AA0" w:rsidRPr="002470BA" w:rsidRDefault="00E3001D" w:rsidP="00894AA0">
      <w:pPr>
        <w:pStyle w:val="BodyText"/>
      </w:pPr>
      <w:r>
        <w:t>10:0</w:t>
      </w:r>
      <w:r w:rsidR="009A46DB">
        <w:t>0 – 10</w:t>
      </w:r>
      <w:r>
        <w:t>:1</w:t>
      </w:r>
      <w:r w:rsidR="00F568C8">
        <w:t>5</w:t>
      </w:r>
      <w:r w:rsidR="003D7EE6">
        <w:t xml:space="preserve"> AM</w:t>
      </w:r>
      <w:r w:rsidR="00330E5B">
        <w:t xml:space="preserve">: </w:t>
      </w:r>
      <w:r w:rsidR="00894AA0">
        <w:t xml:space="preserve">Vanda Pharmaceuticals: </w:t>
      </w:r>
      <w:r w:rsidR="005C3BFF" w:rsidRPr="005C3BFF">
        <w:t>Karen Orband</w:t>
      </w:r>
      <w:r w:rsidR="00894AA0">
        <w:t xml:space="preserve">, </w:t>
      </w:r>
      <w:r w:rsidR="005C3BFF">
        <w:t>RN, BSN, CDE, Not</w:t>
      </w:r>
      <w:r w:rsidR="00275BB9">
        <w:t>heastern Regional Nurse Educator</w:t>
      </w:r>
      <w:r w:rsidR="00894AA0">
        <w:t>.</w:t>
      </w:r>
    </w:p>
    <w:p w14:paraId="5A0D968E" w14:textId="77777777" w:rsidR="00D61D6B" w:rsidRDefault="00D61D6B">
      <w:pPr>
        <w:pStyle w:val="BodyText"/>
      </w:pPr>
    </w:p>
    <w:p w14:paraId="5655A006" w14:textId="77777777" w:rsidR="00B95491" w:rsidRDefault="00E3001D" w:rsidP="00963D47">
      <w:pPr>
        <w:pStyle w:val="BodyText"/>
      </w:pPr>
      <w:r>
        <w:t>10:15 – 10</w:t>
      </w:r>
      <w:r w:rsidR="0082473E">
        <w:t>:</w:t>
      </w:r>
      <w:r>
        <w:t>3</w:t>
      </w:r>
      <w:r w:rsidR="00AF2533">
        <w:t>0</w:t>
      </w:r>
      <w:r w:rsidR="003D7EE6">
        <w:t xml:space="preserve"> AM</w:t>
      </w:r>
      <w:r w:rsidR="00AE6EA3">
        <w:t>:</w:t>
      </w:r>
      <w:r w:rsidR="007C6821">
        <w:t xml:space="preserve"> </w:t>
      </w:r>
      <w:r w:rsidR="005C42D7">
        <w:t>Bringing Clean Water</w:t>
      </w:r>
      <w:r w:rsidR="006E254E" w:rsidRPr="006E254E">
        <w:t xml:space="preserve"> </w:t>
      </w:r>
      <w:r w:rsidR="006E254E">
        <w:t xml:space="preserve">Back to </w:t>
      </w:r>
      <w:r w:rsidR="006E254E" w:rsidRPr="005C42D7">
        <w:t>Lake Onondaga:</w:t>
      </w:r>
      <w:r w:rsidR="006E254E">
        <w:t xml:space="preserve"> </w:t>
      </w:r>
      <w:r w:rsidR="005C42D7">
        <w:t xml:space="preserve"> Luis </w:t>
      </w:r>
      <w:r w:rsidR="00894AA0">
        <w:t>Mendez, attorney and NFBNY</w:t>
      </w:r>
      <w:r w:rsidR="00330E5B">
        <w:t>S</w:t>
      </w:r>
      <w:r w:rsidR="00894AA0">
        <w:t xml:space="preserve"> member</w:t>
      </w:r>
      <w:r w:rsidR="003C4562">
        <w:t>.</w:t>
      </w:r>
    </w:p>
    <w:p w14:paraId="2DE8E93C" w14:textId="77777777" w:rsidR="003004C7" w:rsidRDefault="003004C7">
      <w:pPr>
        <w:pStyle w:val="BodyText"/>
      </w:pPr>
    </w:p>
    <w:p w14:paraId="5B488194" w14:textId="77777777" w:rsidR="003004C7" w:rsidRDefault="00E71747">
      <w:pPr>
        <w:pStyle w:val="BodyText"/>
      </w:pPr>
      <w:r>
        <w:t>10:30 – 10:45 AM</w:t>
      </w:r>
      <w:r w:rsidR="00E3001D">
        <w:t xml:space="preserve">: </w:t>
      </w:r>
      <w:r w:rsidR="00F57AFF">
        <w:t xml:space="preserve">Living in Two Worlds: </w:t>
      </w:r>
      <w:r w:rsidR="003004C7">
        <w:t>Mike</w:t>
      </w:r>
      <w:r w:rsidR="00E3001D">
        <w:t xml:space="preserve"> Robinson</w:t>
      </w:r>
      <w:r w:rsidR="00F57AFF">
        <w:t>, President, Buffalo Chapter NFB.</w:t>
      </w:r>
    </w:p>
    <w:p w14:paraId="07A0025B" w14:textId="77777777" w:rsidR="003004C7" w:rsidRDefault="003004C7">
      <w:pPr>
        <w:pStyle w:val="BodyText"/>
      </w:pPr>
    </w:p>
    <w:p w14:paraId="20870CA4" w14:textId="77777777" w:rsidR="00D61D6B" w:rsidRDefault="00E71747">
      <w:pPr>
        <w:pStyle w:val="BodyText"/>
      </w:pPr>
      <w:r>
        <w:t>10:45 – 11:00 AM</w:t>
      </w:r>
      <w:r w:rsidR="00E3001D">
        <w:t>: A Word from Our Sponsors.</w:t>
      </w:r>
      <w:r w:rsidR="007C6821">
        <w:t xml:space="preserve"> </w:t>
      </w:r>
    </w:p>
    <w:p w14:paraId="77FCB02A" w14:textId="77777777" w:rsidR="003004C7" w:rsidRDefault="003004C7">
      <w:pPr>
        <w:pStyle w:val="BodyText"/>
      </w:pPr>
    </w:p>
    <w:p w14:paraId="33FF2B20" w14:textId="77777777" w:rsidR="00894AA0" w:rsidRPr="00F57AFF" w:rsidRDefault="00615981">
      <w:pPr>
        <w:pStyle w:val="BodyText"/>
      </w:pPr>
      <w:r>
        <w:t>11:00 – 11:15</w:t>
      </w:r>
      <w:r w:rsidR="00E71747">
        <w:t xml:space="preserve"> AM:</w:t>
      </w:r>
      <w:r w:rsidR="00D61D6B">
        <w:t xml:space="preserve"> </w:t>
      </w:r>
      <w:r w:rsidR="00894AA0" w:rsidRPr="00F57AFF">
        <w:t>Northeastern Association of the Blind at Albany: Where Are We Now, and Where Are We Going? Chris Burke, Executive Director, NABA.</w:t>
      </w:r>
    </w:p>
    <w:p w14:paraId="5F264BCE" w14:textId="77777777" w:rsidR="00894AA0" w:rsidRDefault="00894AA0">
      <w:pPr>
        <w:pStyle w:val="BodyText"/>
        <w:rPr>
          <w:b/>
        </w:rPr>
      </w:pPr>
    </w:p>
    <w:p w14:paraId="5B370E3A" w14:textId="77777777" w:rsidR="00D61D6B" w:rsidRDefault="00615981">
      <w:pPr>
        <w:pStyle w:val="BodyText"/>
      </w:pPr>
      <w:r>
        <w:t>11:15 – 11:</w:t>
      </w:r>
      <w:r w:rsidR="00894AA0">
        <w:t>45</w:t>
      </w:r>
      <w:r w:rsidR="00E71747">
        <w:t xml:space="preserve"> AM</w:t>
      </w:r>
      <w:r w:rsidR="00DF61BC">
        <w:t>:</w:t>
      </w:r>
      <w:r w:rsidR="00B83E25">
        <w:t xml:space="preserve"> </w:t>
      </w:r>
      <w:r w:rsidR="001E7731">
        <w:t>Report from the Libraries: Jill Rothstein, Chief Librarian, Andrew Heiskell Braille and Tal</w:t>
      </w:r>
      <w:r w:rsidR="00D00E87">
        <w:t>king Book Library, New York, NY;</w:t>
      </w:r>
      <w:r w:rsidR="001F278E">
        <w:t xml:space="preserve"> </w:t>
      </w:r>
      <w:r w:rsidR="001E7731" w:rsidRPr="00330E5B">
        <w:t>and</w:t>
      </w:r>
      <w:r w:rsidR="00894AA0" w:rsidRPr="00330E5B">
        <w:t xml:space="preserve"> Shawn Lemieux</w:t>
      </w:r>
      <w:r w:rsidR="000D5A4B" w:rsidRPr="00330E5B">
        <w:t>, Senior Librarian, Talking Book and Braille Library, Cultural Education Center, Albany, NY.</w:t>
      </w:r>
    </w:p>
    <w:p w14:paraId="6A29B297" w14:textId="77777777" w:rsidR="00615981" w:rsidRDefault="00615981">
      <w:pPr>
        <w:pStyle w:val="BodyText"/>
      </w:pPr>
    </w:p>
    <w:p w14:paraId="5CB53DCB" w14:textId="482EF3D4" w:rsidR="00D61D6B" w:rsidRDefault="00615981">
      <w:pPr>
        <w:pStyle w:val="BodyText"/>
      </w:pPr>
      <w:r>
        <w:t>11:4</w:t>
      </w:r>
      <w:r w:rsidR="005A25C4">
        <w:t xml:space="preserve">5 </w:t>
      </w:r>
      <w:r w:rsidR="00E71747">
        <w:t xml:space="preserve">AM </w:t>
      </w:r>
      <w:r w:rsidR="005A25C4">
        <w:t>– 12 n</w:t>
      </w:r>
      <w:r w:rsidR="00D61D6B">
        <w:t>oon</w:t>
      </w:r>
      <w:r w:rsidR="005A25C4">
        <w:t xml:space="preserve">:  </w:t>
      </w:r>
      <w:r w:rsidR="006E11F1">
        <w:t>A Word from Our Senior Division: Ruth Sager.</w:t>
      </w:r>
    </w:p>
    <w:p w14:paraId="30108703" w14:textId="77777777" w:rsidR="00D61D6B" w:rsidRDefault="00D61D6B">
      <w:pPr>
        <w:pStyle w:val="BodyText"/>
      </w:pPr>
    </w:p>
    <w:p w14:paraId="05185802" w14:textId="77777777" w:rsidR="00E617D4" w:rsidRDefault="00E617D4">
      <w:pPr>
        <w:pStyle w:val="BodyText"/>
      </w:pPr>
    </w:p>
    <w:p w14:paraId="11F4F702" w14:textId="77777777" w:rsidR="00330E5B" w:rsidRDefault="00330E5B">
      <w:pPr>
        <w:pStyle w:val="BodyText"/>
      </w:pPr>
    </w:p>
    <w:p w14:paraId="7DB4B6A1" w14:textId="77777777" w:rsidR="006B4B8A" w:rsidRPr="006B4B8A" w:rsidRDefault="00D73A91" w:rsidP="00D73A91">
      <w:pPr>
        <w:pStyle w:val="BodyText"/>
        <w:tabs>
          <w:tab w:val="left" w:pos="4500"/>
        </w:tabs>
        <w:jc w:val="center"/>
        <w:rPr>
          <w:b/>
        </w:rPr>
      </w:pPr>
      <w:r>
        <w:rPr>
          <w:b/>
        </w:rPr>
        <w:t>Lunch Break Information</w:t>
      </w:r>
      <w:r w:rsidR="00D23496">
        <w:rPr>
          <w:b/>
        </w:rPr>
        <w:t xml:space="preserve"> &amp; Meetings</w:t>
      </w:r>
    </w:p>
    <w:p w14:paraId="18CF3374" w14:textId="77777777" w:rsidR="006B4B8A" w:rsidRPr="00327C76" w:rsidRDefault="006B4B8A">
      <w:pPr>
        <w:pStyle w:val="BodyText"/>
        <w:tabs>
          <w:tab w:val="left" w:pos="4500"/>
        </w:tabs>
      </w:pPr>
    </w:p>
    <w:p w14:paraId="5FF5B172" w14:textId="77777777" w:rsidR="00A520A1" w:rsidRPr="00327C76" w:rsidRDefault="00BD3C7B" w:rsidP="00A520A1">
      <w:pPr>
        <w:pStyle w:val="BodyText"/>
      </w:pPr>
      <w:r w:rsidRPr="00327C76">
        <w:t>12 noon – 2:00 PM</w:t>
      </w:r>
      <w:r w:rsidR="00A520A1" w:rsidRPr="00327C76">
        <w:t xml:space="preserve">:  PREPAID box lunches available </w:t>
      </w:r>
      <w:r w:rsidR="00327C76" w:rsidRPr="00327C76">
        <w:rPr>
          <w:b/>
        </w:rPr>
        <w:t>outside the Schreiber</w:t>
      </w:r>
      <w:r w:rsidR="00A520A1" w:rsidRPr="00327C76">
        <w:rPr>
          <w:b/>
        </w:rPr>
        <w:t xml:space="preserve"> Room.</w:t>
      </w:r>
      <w:r w:rsidR="00A520A1" w:rsidRPr="00327C76">
        <w:t xml:space="preserve"> If you are not attending a lunchtime meeting or workshop, you may eat your lunch </w:t>
      </w:r>
      <w:r w:rsidR="00A520A1" w:rsidRPr="00327C76">
        <w:rPr>
          <w:b/>
        </w:rPr>
        <w:t xml:space="preserve">in the </w:t>
      </w:r>
      <w:r w:rsidR="00256913" w:rsidRPr="00327C76">
        <w:rPr>
          <w:b/>
        </w:rPr>
        <w:t>Nassau Room</w:t>
      </w:r>
      <w:r w:rsidR="00A520A1" w:rsidRPr="00327C76">
        <w:rPr>
          <w:b/>
        </w:rPr>
        <w:t>.</w:t>
      </w:r>
    </w:p>
    <w:p w14:paraId="6FA5471D" w14:textId="77777777" w:rsidR="0082473E" w:rsidRDefault="0082473E">
      <w:pPr>
        <w:pStyle w:val="BodyText"/>
        <w:tabs>
          <w:tab w:val="left" w:pos="4500"/>
        </w:tabs>
      </w:pPr>
    </w:p>
    <w:p w14:paraId="32A62889" w14:textId="3C7CF4E7" w:rsidR="009449C6" w:rsidRPr="005D10BF" w:rsidRDefault="00BD3C7B">
      <w:pPr>
        <w:pStyle w:val="BodyText"/>
        <w:tabs>
          <w:tab w:val="left" w:pos="4500"/>
        </w:tabs>
        <w:rPr>
          <w:b/>
        </w:rPr>
      </w:pPr>
      <w:r>
        <w:t>12 :15 – 1:45 PM</w:t>
      </w:r>
      <w:r w:rsidR="009449C6">
        <w:t xml:space="preserve">: Blind Parents group, </w:t>
      </w:r>
      <w:r w:rsidR="000F5A58">
        <w:t xml:space="preserve">coordinator, </w:t>
      </w:r>
      <w:r w:rsidR="009449C6">
        <w:t xml:space="preserve">Heather Bird, </w:t>
      </w:r>
      <w:r w:rsidR="00192834">
        <w:t>President, Rochester Chapter</w:t>
      </w:r>
      <w:r w:rsidR="009449C6" w:rsidRPr="005D10BF">
        <w:rPr>
          <w:b/>
        </w:rPr>
        <w:t>. In the Schreiber Room.</w:t>
      </w:r>
    </w:p>
    <w:p w14:paraId="2B6DD322" w14:textId="77777777" w:rsidR="009449C6" w:rsidRDefault="009449C6">
      <w:pPr>
        <w:pStyle w:val="BodyText"/>
        <w:tabs>
          <w:tab w:val="left" w:pos="4500"/>
        </w:tabs>
      </w:pPr>
      <w:r>
        <w:t xml:space="preserve"> </w:t>
      </w:r>
    </w:p>
    <w:p w14:paraId="2F497E25" w14:textId="77777777" w:rsidR="00D61D6B" w:rsidRPr="00AF71CC" w:rsidRDefault="009449C6">
      <w:pPr>
        <w:pStyle w:val="BodyText"/>
        <w:tabs>
          <w:tab w:val="left" w:pos="4500"/>
        </w:tabs>
        <w:rPr>
          <w:b/>
        </w:rPr>
      </w:pPr>
      <w:r>
        <w:t>12:15</w:t>
      </w:r>
      <w:r w:rsidR="00BD3C7B">
        <w:t xml:space="preserve"> – 1:45 PM</w:t>
      </w:r>
      <w:r w:rsidR="0082473E" w:rsidRPr="008846E5">
        <w:t xml:space="preserve">: </w:t>
      </w:r>
      <w:r w:rsidR="0039364C" w:rsidRPr="008846E5">
        <w:t>Stude</w:t>
      </w:r>
      <w:r w:rsidR="00872A52" w:rsidRPr="008846E5">
        <w:t>nt Division</w:t>
      </w:r>
      <w:r w:rsidR="00804CC6" w:rsidRPr="008846E5">
        <w:t>, Nihal Erkan, President</w:t>
      </w:r>
      <w:r w:rsidR="008846E5">
        <w:t>, Student Division, NFB</w:t>
      </w:r>
      <w:r w:rsidR="00754626">
        <w:t>NY</w:t>
      </w:r>
      <w:r w:rsidR="00E626BD">
        <w:t>S</w:t>
      </w:r>
      <w:r w:rsidR="003A60A2" w:rsidRPr="008846E5">
        <w:t xml:space="preserve">. </w:t>
      </w:r>
      <w:r>
        <w:rPr>
          <w:b/>
        </w:rPr>
        <w:t>In the Dutch Room.</w:t>
      </w:r>
    </w:p>
    <w:p w14:paraId="0BFAAED2" w14:textId="77777777" w:rsidR="000D595B" w:rsidRDefault="000D595B" w:rsidP="005D10BF">
      <w:pPr>
        <w:pStyle w:val="BodyText"/>
        <w:tabs>
          <w:tab w:val="left" w:pos="4500"/>
        </w:tabs>
        <w:rPr>
          <w:b/>
        </w:rPr>
      </w:pPr>
    </w:p>
    <w:p w14:paraId="2B11685C" w14:textId="77777777" w:rsidR="00BC1AB0" w:rsidRPr="000D0079" w:rsidRDefault="00773561" w:rsidP="00BC1AB0">
      <w:pPr>
        <w:pStyle w:val="BodyText"/>
        <w:jc w:val="center"/>
        <w:rPr>
          <w:b/>
        </w:rPr>
      </w:pPr>
      <w:r w:rsidRPr="00773561">
        <w:rPr>
          <w:b/>
        </w:rPr>
        <w:t xml:space="preserve">Afternoon </w:t>
      </w:r>
      <w:r w:rsidR="00BB2CF0">
        <w:rPr>
          <w:b/>
        </w:rPr>
        <w:t xml:space="preserve">General Session in the </w:t>
      </w:r>
      <w:r w:rsidR="00BC1AB0">
        <w:rPr>
          <w:b/>
        </w:rPr>
        <w:t>Thacher/Helderberg Rooms:</w:t>
      </w:r>
    </w:p>
    <w:p w14:paraId="55DD627E" w14:textId="77777777" w:rsidR="005F3C90" w:rsidRDefault="005F3C90" w:rsidP="00BC1AB0">
      <w:pPr>
        <w:pStyle w:val="BodyText"/>
        <w:jc w:val="center"/>
      </w:pPr>
    </w:p>
    <w:p w14:paraId="29186A25" w14:textId="4FB6C75C" w:rsidR="00AF71CC" w:rsidRDefault="00256913" w:rsidP="00AF71CC">
      <w:pPr>
        <w:pStyle w:val="BodyText"/>
      </w:pPr>
      <w:r>
        <w:t>2:00 – 2:2</w:t>
      </w:r>
      <w:r w:rsidR="00AF71CC">
        <w:t>0</w:t>
      </w:r>
      <w:r w:rsidR="00BD3C7B">
        <w:t xml:space="preserve"> PM</w:t>
      </w:r>
      <w:r w:rsidR="00615981">
        <w:t xml:space="preserve">: </w:t>
      </w:r>
      <w:r w:rsidR="00AF71CC">
        <w:t xml:space="preserve">The Bell Keeps Ringing: Report from our </w:t>
      </w:r>
      <w:r w:rsidR="009E2E8C">
        <w:t>New York State BELL Academies:</w:t>
      </w:r>
      <w:r w:rsidR="00AF71CC">
        <w:t xml:space="preserve"> </w:t>
      </w:r>
      <w:r w:rsidR="000933CB">
        <w:t>Cayte</w:t>
      </w:r>
      <w:r w:rsidR="00AF71CC">
        <w:t xml:space="preserve"> Me</w:t>
      </w:r>
      <w:r w:rsidR="000F5A58">
        <w:t>ndez,</w:t>
      </w:r>
      <w:r w:rsidR="000F5A58">
        <w:t xml:space="preserve"> Director of Educat</w:t>
      </w:r>
      <w:r w:rsidR="000F5A58">
        <w:t xml:space="preserve">ional Programs, NFBNYS, and </w:t>
      </w:r>
      <w:r w:rsidR="009E2E8C">
        <w:t>Lead Teacher, BELL</w:t>
      </w:r>
      <w:r w:rsidR="00AF71CC">
        <w:t xml:space="preserve">, and Rasheta Bunting, </w:t>
      </w:r>
      <w:r w:rsidR="000933CB">
        <w:t xml:space="preserve">BELL </w:t>
      </w:r>
      <w:r w:rsidR="009E2E8C">
        <w:t>Program</w:t>
      </w:r>
      <w:r w:rsidR="00AF71CC">
        <w:t xml:space="preserve"> Coordinator</w:t>
      </w:r>
      <w:r w:rsidR="009E2E8C">
        <w:t xml:space="preserve">. </w:t>
      </w:r>
    </w:p>
    <w:p w14:paraId="28ACD646" w14:textId="77777777" w:rsidR="00256913" w:rsidRDefault="00256913" w:rsidP="00AF71CC">
      <w:pPr>
        <w:pStyle w:val="BodyText"/>
      </w:pPr>
    </w:p>
    <w:p w14:paraId="09A50430" w14:textId="77777777" w:rsidR="00256913" w:rsidRDefault="00256913" w:rsidP="00AF71CC">
      <w:pPr>
        <w:pStyle w:val="BodyText"/>
      </w:pPr>
      <w:r>
        <w:t>2:20 – 2:30</w:t>
      </w:r>
      <w:r w:rsidR="005D1D91">
        <w:t xml:space="preserve">: </w:t>
      </w:r>
      <w:r w:rsidR="00AF5E29">
        <w:t>Nothing About Us Without Us</w:t>
      </w:r>
      <w:r w:rsidR="005D1D91">
        <w:t xml:space="preserve">: </w:t>
      </w:r>
      <w:r w:rsidR="00AF5E29">
        <w:t>Consumer Access to VR Informati</w:t>
      </w:r>
      <w:r w:rsidR="00E626BD">
        <w:t>o</w:t>
      </w:r>
      <w:r w:rsidR="00AF5E29">
        <w:t xml:space="preserve">n: </w:t>
      </w:r>
      <w:r w:rsidR="005D1D91">
        <w:t>Chancey Fleet.</w:t>
      </w:r>
    </w:p>
    <w:p w14:paraId="1A9E673A" w14:textId="77777777" w:rsidR="009B2339" w:rsidRDefault="009B2339" w:rsidP="00615981">
      <w:pPr>
        <w:pStyle w:val="BodyText"/>
      </w:pPr>
    </w:p>
    <w:p w14:paraId="49EAE1FA" w14:textId="77777777" w:rsidR="00D203F3" w:rsidRDefault="00816984" w:rsidP="00D203F3">
      <w:pPr>
        <w:pStyle w:val="BodyText"/>
      </w:pPr>
      <w:r>
        <w:t xml:space="preserve">2:30 – 2:45 </w:t>
      </w:r>
      <w:r w:rsidR="00BD3C7B">
        <w:t>PM</w:t>
      </w:r>
      <w:r w:rsidR="009B2339">
        <w:t xml:space="preserve">: </w:t>
      </w:r>
      <w:r w:rsidR="00696264">
        <w:t xml:space="preserve">Blind Parenting: </w:t>
      </w:r>
      <w:r w:rsidR="00387B07">
        <w:t>Holly Bonner</w:t>
      </w:r>
      <w:r w:rsidR="005D1D91">
        <w:t>.</w:t>
      </w:r>
    </w:p>
    <w:p w14:paraId="52EC1FB7" w14:textId="77777777" w:rsidR="00816984" w:rsidRDefault="00816984" w:rsidP="00D203F3">
      <w:pPr>
        <w:pStyle w:val="BodyText"/>
      </w:pPr>
    </w:p>
    <w:p w14:paraId="47899EE6" w14:textId="77777777" w:rsidR="00816984" w:rsidRDefault="00BD3C7B" w:rsidP="00D203F3">
      <w:pPr>
        <w:pStyle w:val="BodyText"/>
      </w:pPr>
      <w:r>
        <w:t>2:45 – 3:00 PM</w:t>
      </w:r>
      <w:r w:rsidR="00816984">
        <w:t xml:space="preserve">: </w:t>
      </w:r>
      <w:r w:rsidR="000D595B">
        <w:t>Xavier Society for the Blind, Malachy Fallon, Executive Director.</w:t>
      </w:r>
    </w:p>
    <w:p w14:paraId="05A1BB38" w14:textId="77777777" w:rsidR="009B2339" w:rsidRDefault="009B2339" w:rsidP="00615981">
      <w:pPr>
        <w:pStyle w:val="BodyText"/>
      </w:pPr>
    </w:p>
    <w:p w14:paraId="289808C5" w14:textId="77777777" w:rsidR="00000BCF" w:rsidRPr="00A70517" w:rsidRDefault="00806458">
      <w:pPr>
        <w:pStyle w:val="BodyText"/>
      </w:pPr>
      <w:r>
        <w:t>3:00</w:t>
      </w:r>
      <w:r w:rsidR="00D203F3">
        <w:t xml:space="preserve"> – </w:t>
      </w:r>
      <w:r>
        <w:t>4:00</w:t>
      </w:r>
      <w:r w:rsidR="00BD3C7B">
        <w:t xml:space="preserve"> PM</w:t>
      </w:r>
      <w:r w:rsidR="009021E9">
        <w:t xml:space="preserve">: </w:t>
      </w:r>
      <w:r w:rsidR="000310D0">
        <w:t>Panel: T</w:t>
      </w:r>
      <w:r>
        <w:t>he Many Faces of R</w:t>
      </w:r>
      <w:r w:rsidR="00615005">
        <w:t>esidenti</w:t>
      </w:r>
      <w:r w:rsidR="00A70517">
        <w:t>al Rehab</w:t>
      </w:r>
      <w:r w:rsidR="00456ACE">
        <w:t>ilitation</w:t>
      </w:r>
      <w:r w:rsidR="00A70517">
        <w:t>: Nancy Miller</w:t>
      </w:r>
      <w:r w:rsidR="00615005">
        <w:t>, Executive Director/CEO</w:t>
      </w:r>
      <w:r w:rsidR="00AC09D3">
        <w:t>,</w:t>
      </w:r>
      <w:r>
        <w:t xml:space="preserve"> Visions </w:t>
      </w:r>
      <w:r w:rsidR="00615005">
        <w:t>Services for the Blind</w:t>
      </w:r>
      <w:r>
        <w:t xml:space="preserve">, </w:t>
      </w:r>
      <w:r w:rsidR="008D77E1">
        <w:t>New York</w:t>
      </w:r>
      <w:r w:rsidR="00750B96">
        <w:t xml:space="preserve">, NY; </w:t>
      </w:r>
      <w:r w:rsidR="005D1D91">
        <w:t>Peter Slatin</w:t>
      </w:r>
      <w:r>
        <w:t xml:space="preserve">, </w:t>
      </w:r>
      <w:r w:rsidR="005D1D91">
        <w:t>Alumnus and Board Member</w:t>
      </w:r>
      <w:r>
        <w:t>, Colorado Center fo</w:t>
      </w:r>
      <w:r w:rsidR="00750B96">
        <w:t>r the Blind, Littleton, CO; and Dan Wenzel, Executive Director, BLIND, Inc., Minneapolis, MN.</w:t>
      </w:r>
      <w:r w:rsidR="00A70517">
        <w:t xml:space="preserve"> </w:t>
      </w:r>
      <w:r w:rsidR="00000BCF">
        <w:rPr>
          <w:b/>
        </w:rPr>
        <w:t xml:space="preserve">Questions for the panelists </w:t>
      </w:r>
      <w:r w:rsidR="000D1552" w:rsidRPr="00575AFF">
        <w:rPr>
          <w:b/>
        </w:rPr>
        <w:t>must</w:t>
      </w:r>
      <w:r w:rsidR="00000BCF">
        <w:rPr>
          <w:b/>
        </w:rPr>
        <w:t xml:space="preserve"> be submitted in Braille</w:t>
      </w:r>
      <w:r w:rsidR="00AC09D3">
        <w:rPr>
          <w:b/>
        </w:rPr>
        <w:t xml:space="preserve"> to</w:t>
      </w:r>
      <w:r w:rsidR="000D1552">
        <w:rPr>
          <w:b/>
        </w:rPr>
        <w:t xml:space="preserve"> Mindy Jacobsen</w:t>
      </w:r>
      <w:r w:rsidR="001D0E2C">
        <w:rPr>
          <w:b/>
        </w:rPr>
        <w:t>, preferably before 3:00</w:t>
      </w:r>
      <w:r w:rsidR="00000BCF">
        <w:rPr>
          <w:b/>
        </w:rPr>
        <w:t>.</w:t>
      </w:r>
      <w:r w:rsidR="00AC09D3">
        <w:rPr>
          <w:b/>
        </w:rPr>
        <w:t xml:space="preserve"> No questions will be taken directly from the floor.</w:t>
      </w:r>
    </w:p>
    <w:p w14:paraId="6B953499" w14:textId="77777777" w:rsidR="00D61D6B" w:rsidRDefault="00D61D6B">
      <w:pPr>
        <w:pStyle w:val="BodyText"/>
      </w:pPr>
    </w:p>
    <w:p w14:paraId="560FB2EA" w14:textId="77777777" w:rsidR="00011BE5" w:rsidRDefault="00BD3C7B">
      <w:pPr>
        <w:pStyle w:val="BodyText"/>
      </w:pPr>
      <w:r>
        <w:t>4:00 – 4:15 PM</w:t>
      </w:r>
      <w:r w:rsidR="00011BE5">
        <w:t>: Chapters as Windows into our Philosophy: Cayte Mendez.</w:t>
      </w:r>
    </w:p>
    <w:p w14:paraId="334F930D" w14:textId="77777777" w:rsidR="00011BE5" w:rsidRDefault="00011BE5">
      <w:pPr>
        <w:pStyle w:val="BodyText"/>
      </w:pPr>
    </w:p>
    <w:p w14:paraId="0EC91D9C" w14:textId="77777777" w:rsidR="00032DA7" w:rsidRDefault="00011BE5">
      <w:pPr>
        <w:pStyle w:val="BodyText"/>
      </w:pPr>
      <w:r>
        <w:t>4:15</w:t>
      </w:r>
      <w:r w:rsidR="00032DA7">
        <w:t xml:space="preserve"> – </w:t>
      </w:r>
      <w:r w:rsidR="00F57AFF">
        <w:t>5:00</w:t>
      </w:r>
      <w:r w:rsidR="00BD3C7B">
        <w:t xml:space="preserve"> PM</w:t>
      </w:r>
      <w:r w:rsidR="00032DA7">
        <w:t xml:space="preserve">: </w:t>
      </w:r>
      <w:r w:rsidR="00D129BF">
        <w:t xml:space="preserve">News from our state agency: </w:t>
      </w:r>
      <w:r w:rsidR="00032DA7">
        <w:t>Brian Daniels, Associate Commissioner</w:t>
      </w:r>
      <w:r w:rsidR="00D129BF">
        <w:t>, New York State Commission for the Blind.</w:t>
      </w:r>
      <w:r w:rsidR="00DF61BC">
        <w:t xml:space="preserve"> </w:t>
      </w:r>
      <w:r w:rsidR="009659A7">
        <w:t>This presentation will include</w:t>
      </w:r>
      <w:r w:rsidR="00DF61BC">
        <w:t xml:space="preserve"> a question-and-answer period.</w:t>
      </w:r>
    </w:p>
    <w:p w14:paraId="5481B2E0" w14:textId="77777777" w:rsidR="00154BC9" w:rsidRPr="00EC3ED2" w:rsidRDefault="00154BC9">
      <w:pPr>
        <w:pStyle w:val="BodyText"/>
        <w:rPr>
          <w:b/>
        </w:rPr>
      </w:pPr>
    </w:p>
    <w:p w14:paraId="0EB826FA" w14:textId="77777777" w:rsidR="001048AB" w:rsidRDefault="00BC1AB0">
      <w:pPr>
        <w:pStyle w:val="BodyText"/>
      </w:pPr>
      <w:r w:rsidRPr="00754626">
        <w:t xml:space="preserve">6:30 </w:t>
      </w:r>
      <w:r w:rsidR="000B676A" w:rsidRPr="00754626">
        <w:t>– 11</w:t>
      </w:r>
      <w:r w:rsidR="007E257D" w:rsidRPr="00754626">
        <w:t>:00</w:t>
      </w:r>
      <w:r w:rsidR="00BD3C7B">
        <w:t xml:space="preserve"> PM</w:t>
      </w:r>
      <w:r w:rsidR="00D61D6B" w:rsidRPr="00754626">
        <w:t xml:space="preserve">  </w:t>
      </w:r>
      <w:r w:rsidR="00D61D6B" w:rsidRPr="0095115B">
        <w:rPr>
          <w:b/>
        </w:rPr>
        <w:t xml:space="preserve">Banquet in </w:t>
      </w:r>
      <w:r w:rsidR="00EC3ED2" w:rsidRPr="0095115B">
        <w:rPr>
          <w:b/>
        </w:rPr>
        <w:t>the Ballroom</w:t>
      </w:r>
      <w:r w:rsidR="005E6A7D" w:rsidRPr="0095115B">
        <w:rPr>
          <w:b/>
        </w:rPr>
        <w:t>.</w:t>
      </w:r>
      <w:r w:rsidR="00D61D6B" w:rsidRPr="00754626">
        <w:t xml:space="preserve"> Mistress of Ceremonies</w:t>
      </w:r>
      <w:r w:rsidR="00627084" w:rsidRPr="00754626">
        <w:t>: Mindy Jacobsen</w:t>
      </w:r>
      <w:r w:rsidR="00DA4373" w:rsidRPr="00754626">
        <w:t>.</w:t>
      </w:r>
    </w:p>
    <w:p w14:paraId="040C6578" w14:textId="77777777" w:rsidR="00C56DBD" w:rsidRPr="00754626" w:rsidRDefault="00C56DBD">
      <w:pPr>
        <w:pStyle w:val="BodyText"/>
      </w:pPr>
    </w:p>
    <w:p w14:paraId="4A3FD825" w14:textId="77777777" w:rsidR="006D0850" w:rsidRDefault="001679E3" w:rsidP="001A4AF9">
      <w:pPr>
        <w:pStyle w:val="BodyText"/>
        <w:numPr>
          <w:ilvl w:val="0"/>
          <w:numId w:val="6"/>
        </w:numPr>
        <w:tabs>
          <w:tab w:val="left" w:pos="360"/>
        </w:tabs>
      </w:pPr>
      <w:r>
        <w:t>Cash bar available from 6:30</w:t>
      </w:r>
      <w:r w:rsidR="00541A94">
        <w:t xml:space="preserve"> </w:t>
      </w:r>
    </w:p>
    <w:p w14:paraId="0E53DDBC" w14:textId="77777777" w:rsidR="001A4AF9" w:rsidRDefault="001A4AF9" w:rsidP="001A4AF9">
      <w:pPr>
        <w:pStyle w:val="BodyText"/>
        <w:numPr>
          <w:ilvl w:val="0"/>
          <w:numId w:val="6"/>
        </w:numPr>
        <w:tabs>
          <w:tab w:val="left" w:pos="360"/>
        </w:tabs>
      </w:pPr>
      <w:r>
        <w:t>Invocation: David R. Stayer, President Emeritus, Greater Long Island Chapter</w:t>
      </w:r>
    </w:p>
    <w:p w14:paraId="426E240D" w14:textId="77777777" w:rsidR="00CB4AF8" w:rsidRDefault="001048AB" w:rsidP="00154BC9">
      <w:pPr>
        <w:pStyle w:val="BodyText"/>
        <w:numPr>
          <w:ilvl w:val="0"/>
          <w:numId w:val="6"/>
        </w:numPr>
      </w:pPr>
      <w:r>
        <w:t>“Horse Race” gam</w:t>
      </w:r>
      <w:r w:rsidR="00691796">
        <w:t>e</w:t>
      </w:r>
    </w:p>
    <w:p w14:paraId="1669EDC0" w14:textId="77777777" w:rsidR="00CB4AF8" w:rsidRDefault="00032DA7" w:rsidP="00154BC9">
      <w:pPr>
        <w:pStyle w:val="BodyText"/>
        <w:numPr>
          <w:ilvl w:val="0"/>
          <w:numId w:val="6"/>
        </w:numPr>
        <w:tabs>
          <w:tab w:val="left" w:pos="360"/>
        </w:tabs>
      </w:pPr>
      <w:r>
        <w:t xml:space="preserve">Keynote Address: </w:t>
      </w:r>
      <w:r w:rsidR="000D46AD">
        <w:t>Dr. Marc Maurer</w:t>
      </w:r>
      <w:r>
        <w:t xml:space="preserve"> </w:t>
      </w:r>
    </w:p>
    <w:p w14:paraId="78D2AF38" w14:textId="77777777" w:rsidR="001048AB" w:rsidRDefault="001048AB" w:rsidP="00154BC9">
      <w:pPr>
        <w:pStyle w:val="BodyText"/>
        <w:numPr>
          <w:ilvl w:val="0"/>
          <w:numId w:val="6"/>
        </w:numPr>
        <w:tabs>
          <w:tab w:val="left" w:pos="360"/>
        </w:tabs>
      </w:pPr>
      <w:r>
        <w:t>Auctions, pledges, and prizes</w:t>
      </w:r>
    </w:p>
    <w:p w14:paraId="4598FAB1" w14:textId="2AF4AB63" w:rsidR="00C56DBD" w:rsidRDefault="001048AB" w:rsidP="00154BC9">
      <w:pPr>
        <w:pStyle w:val="BodyText"/>
        <w:numPr>
          <w:ilvl w:val="0"/>
          <w:numId w:val="6"/>
        </w:numPr>
      </w:pPr>
      <w:r>
        <w:t>Presentation of Sch</w:t>
      </w:r>
      <w:r w:rsidR="000D46AD">
        <w:t>olarships to the class of 2017</w:t>
      </w:r>
      <w:r w:rsidR="001B29FE">
        <w:t xml:space="preserve">: </w:t>
      </w:r>
      <w:r>
        <w:t>Cayte Mendez</w:t>
      </w:r>
    </w:p>
    <w:p w14:paraId="533BBBA2" w14:textId="77777777" w:rsidR="00463152" w:rsidRDefault="00463152" w:rsidP="00463152">
      <w:pPr>
        <w:pStyle w:val="BodyText"/>
        <w:ind w:left="720"/>
      </w:pPr>
    </w:p>
    <w:p w14:paraId="44BF03BE" w14:textId="04BC9F66" w:rsidR="00D61D6B" w:rsidRPr="00437B30" w:rsidRDefault="002763D5" w:rsidP="00463152">
      <w:pPr>
        <w:jc w:val="center"/>
      </w:pPr>
      <w:r w:rsidRPr="00437B30">
        <w:rPr>
          <w:b/>
          <w:bCs/>
        </w:rPr>
        <w:t xml:space="preserve">SUNDAY, </w:t>
      </w:r>
      <w:r w:rsidR="00541A94">
        <w:rPr>
          <w:b/>
          <w:bCs/>
        </w:rPr>
        <w:t>NOVEMBER 19</w:t>
      </w:r>
    </w:p>
    <w:p w14:paraId="6EFF61C5" w14:textId="77777777" w:rsidR="00D61D6B" w:rsidRDefault="00D61D6B" w:rsidP="000D46AD">
      <w:pPr>
        <w:pStyle w:val="BodyText"/>
        <w:rPr>
          <w:b/>
          <w:bCs/>
        </w:rPr>
      </w:pPr>
    </w:p>
    <w:p w14:paraId="5656A2EC" w14:textId="77777777" w:rsidR="00D61D6B" w:rsidRPr="00F6279C" w:rsidRDefault="00D61D6B">
      <w:pPr>
        <w:pStyle w:val="BodyText"/>
        <w:rPr>
          <w:b/>
        </w:rPr>
      </w:pPr>
      <w:r>
        <w:t>7</w:t>
      </w:r>
      <w:r w:rsidR="007E257D">
        <w:t>:00</w:t>
      </w:r>
      <w:r>
        <w:t xml:space="preserve"> </w:t>
      </w:r>
      <w:r w:rsidR="00E00A90">
        <w:t>– 8:30</w:t>
      </w:r>
      <w:r w:rsidR="00F16F35">
        <w:t xml:space="preserve"> </w:t>
      </w:r>
      <w:r w:rsidR="00BD3C7B">
        <w:t>AM</w:t>
      </w:r>
      <w:r w:rsidR="00986082">
        <w:t>:</w:t>
      </w:r>
      <w:r>
        <w:t xml:space="preserve"> </w:t>
      </w:r>
      <w:r w:rsidR="00B13BB9">
        <w:t xml:space="preserve"> </w:t>
      </w:r>
      <w:r>
        <w:t xml:space="preserve">Resolutions Committee </w:t>
      </w:r>
      <w:r w:rsidR="007E257D">
        <w:t xml:space="preserve">breakfast </w:t>
      </w:r>
      <w:r>
        <w:t xml:space="preserve">meeting </w:t>
      </w:r>
      <w:r w:rsidR="00E24C37">
        <w:t>in the Dutch Room</w:t>
      </w:r>
      <w:r w:rsidR="00E00A90">
        <w:t>, Chair, Chancey Fleet.</w:t>
      </w:r>
    </w:p>
    <w:p w14:paraId="54B5285A" w14:textId="77777777" w:rsidR="00E52C2A" w:rsidRDefault="00E52C2A">
      <w:pPr>
        <w:pStyle w:val="BodyText"/>
      </w:pPr>
    </w:p>
    <w:p w14:paraId="44D9DEC2" w14:textId="77777777" w:rsidR="00E24C37" w:rsidRDefault="00E24C37" w:rsidP="00E24C37">
      <w:r>
        <w:t>8:45</w:t>
      </w:r>
      <w:r w:rsidR="00BD3C7B">
        <w:t xml:space="preserve"> AM</w:t>
      </w:r>
      <w:r w:rsidR="00D61D6B">
        <w:t xml:space="preserve"> – </w:t>
      </w:r>
      <w:r w:rsidR="000B676A">
        <w:t>12 noon</w:t>
      </w:r>
      <w:r w:rsidR="00F16F35">
        <w:t xml:space="preserve">: </w:t>
      </w:r>
      <w:r>
        <w:t>Child</w:t>
      </w:r>
      <w:r w:rsidRPr="00BC44CD">
        <w:t>care in</w:t>
      </w:r>
      <w:r>
        <w:t xml:space="preserve"> Rooms 135 &amp; 137.</w:t>
      </w:r>
    </w:p>
    <w:p w14:paraId="75439F0D" w14:textId="77777777" w:rsidR="001839B1" w:rsidRDefault="001839B1">
      <w:pPr>
        <w:pStyle w:val="BodyText"/>
        <w:rPr>
          <w:b/>
        </w:rPr>
      </w:pPr>
    </w:p>
    <w:p w14:paraId="3E39A91D" w14:textId="77777777" w:rsidR="00D61D6B" w:rsidRPr="0095115B" w:rsidRDefault="004D02C2">
      <w:pPr>
        <w:pStyle w:val="BodyText"/>
        <w:rPr>
          <w:b/>
        </w:rPr>
      </w:pPr>
      <w:r>
        <w:t>9:0</w:t>
      </w:r>
      <w:r w:rsidR="00C000CE" w:rsidRPr="0095115B">
        <w:t>0</w:t>
      </w:r>
      <w:r w:rsidR="00D61D6B" w:rsidRPr="0095115B">
        <w:t xml:space="preserve"> </w:t>
      </w:r>
      <w:r w:rsidR="00BD3C7B">
        <w:t xml:space="preserve">AM </w:t>
      </w:r>
      <w:r w:rsidR="00F16F35" w:rsidRPr="0095115B">
        <w:t xml:space="preserve">– </w:t>
      </w:r>
      <w:r w:rsidR="000B676A" w:rsidRPr="0095115B">
        <w:t>12 noon</w:t>
      </w:r>
      <w:r w:rsidR="00F16F35" w:rsidRPr="0095115B">
        <w:t xml:space="preserve">:  </w:t>
      </w:r>
      <w:r w:rsidR="00D61D6B" w:rsidRPr="0095115B">
        <w:rPr>
          <w:b/>
        </w:rPr>
        <w:t xml:space="preserve">General Session in </w:t>
      </w:r>
      <w:r w:rsidR="00DB4A76" w:rsidRPr="0095115B">
        <w:rPr>
          <w:b/>
        </w:rPr>
        <w:t xml:space="preserve">the </w:t>
      </w:r>
      <w:r w:rsidR="00E52C2A" w:rsidRPr="0095115B">
        <w:rPr>
          <w:b/>
        </w:rPr>
        <w:t>Ballroom</w:t>
      </w:r>
    </w:p>
    <w:p w14:paraId="45198CE2" w14:textId="77777777" w:rsidR="0044083A" w:rsidRDefault="0044083A">
      <w:pPr>
        <w:pStyle w:val="BodyText"/>
      </w:pPr>
    </w:p>
    <w:p w14:paraId="003EA1A8" w14:textId="77777777" w:rsidR="00335609" w:rsidRDefault="00F5092D" w:rsidP="00E43B12">
      <w:pPr>
        <w:pStyle w:val="BodyText"/>
        <w:numPr>
          <w:ilvl w:val="0"/>
          <w:numId w:val="3"/>
        </w:numPr>
      </w:pPr>
      <w:r>
        <w:t>Invocation</w:t>
      </w:r>
      <w:r w:rsidR="001839B1">
        <w:t>:</w:t>
      </w:r>
      <w:r w:rsidR="003B006C">
        <w:t xml:space="preserve"> Carl Jacobsen</w:t>
      </w:r>
    </w:p>
    <w:p w14:paraId="7DCC5E8D" w14:textId="77777777" w:rsidR="00335609" w:rsidRDefault="00D61D6B" w:rsidP="00E43B12">
      <w:pPr>
        <w:pStyle w:val="BodyText"/>
        <w:numPr>
          <w:ilvl w:val="0"/>
          <w:numId w:val="3"/>
        </w:numPr>
      </w:pPr>
      <w:r>
        <w:t>Report</w:t>
      </w:r>
      <w:r w:rsidR="001839B1">
        <w:t xml:space="preserve"> from the Resolutions Committee:</w:t>
      </w:r>
      <w:r>
        <w:t xml:space="preserve"> Chancey Fleet, </w:t>
      </w:r>
      <w:r w:rsidR="00B8716F">
        <w:t xml:space="preserve">Committee </w:t>
      </w:r>
      <w:r>
        <w:t>Chair</w:t>
      </w:r>
    </w:p>
    <w:p w14:paraId="24545417" w14:textId="77777777" w:rsidR="00FC59EE" w:rsidRDefault="00C372A8" w:rsidP="00E43B12">
      <w:pPr>
        <w:pStyle w:val="BodyText"/>
        <w:numPr>
          <w:ilvl w:val="0"/>
          <w:numId w:val="3"/>
        </w:numPr>
      </w:pPr>
      <w:r>
        <w:t>Consideration of</w:t>
      </w:r>
      <w:r w:rsidR="006E6303">
        <w:t>, and voting on,</w:t>
      </w:r>
      <w:r w:rsidR="00DB56A0">
        <w:t xml:space="preserve"> r</w:t>
      </w:r>
      <w:r w:rsidR="00D61D6B">
        <w:t>esolutions</w:t>
      </w:r>
    </w:p>
    <w:p w14:paraId="522ACACD" w14:textId="77777777" w:rsidR="00FC59EE" w:rsidRDefault="00FC59EE" w:rsidP="00E43B12">
      <w:pPr>
        <w:pStyle w:val="BodyText"/>
        <w:numPr>
          <w:ilvl w:val="0"/>
          <w:numId w:val="3"/>
        </w:numPr>
      </w:pPr>
      <w:r>
        <w:t>Report from Nominating Committee, David Stayer, Chair</w:t>
      </w:r>
    </w:p>
    <w:p w14:paraId="4EB2E926" w14:textId="77777777" w:rsidR="00335609" w:rsidRDefault="00FC59EE" w:rsidP="00E43B12">
      <w:pPr>
        <w:pStyle w:val="BodyText"/>
        <w:numPr>
          <w:ilvl w:val="0"/>
          <w:numId w:val="3"/>
        </w:numPr>
      </w:pPr>
      <w:r>
        <w:t>Election of Officers</w:t>
      </w:r>
    </w:p>
    <w:p w14:paraId="40A72601" w14:textId="77777777" w:rsidR="00335609" w:rsidRDefault="00D61D6B" w:rsidP="00E43B12">
      <w:pPr>
        <w:pStyle w:val="BodyText"/>
        <w:numPr>
          <w:ilvl w:val="0"/>
          <w:numId w:val="3"/>
        </w:numPr>
      </w:pPr>
      <w:r>
        <w:t>Chapter and Division Reports</w:t>
      </w:r>
    </w:p>
    <w:p w14:paraId="6769CDFA" w14:textId="77777777" w:rsidR="007B31AF" w:rsidRDefault="006C107E" w:rsidP="00E43B12">
      <w:pPr>
        <w:pStyle w:val="BodyText"/>
        <w:numPr>
          <w:ilvl w:val="0"/>
          <w:numId w:val="3"/>
        </w:numPr>
      </w:pPr>
      <w:r>
        <w:t>New business</w:t>
      </w:r>
    </w:p>
    <w:p w14:paraId="610FD2F3" w14:textId="77777777" w:rsidR="00075468" w:rsidRDefault="00075468" w:rsidP="00075468">
      <w:pPr>
        <w:pStyle w:val="BodyText"/>
      </w:pPr>
    </w:p>
    <w:p w14:paraId="342414C8" w14:textId="673E11B3" w:rsidR="00C56DBD" w:rsidRDefault="00075468" w:rsidP="008E2F05">
      <w:pPr>
        <w:pStyle w:val="BodyText"/>
        <w:rPr>
          <w:b/>
        </w:rPr>
      </w:pPr>
      <w:r>
        <w:rPr>
          <w:b/>
        </w:rPr>
        <w:t>12 noon: Adjournment</w:t>
      </w:r>
    </w:p>
    <w:p w14:paraId="09D30428" w14:textId="45DD2E40" w:rsidR="00C56DBD" w:rsidRDefault="00C56DBD">
      <w:pPr>
        <w:rPr>
          <w:b/>
        </w:rPr>
      </w:pPr>
      <w:r>
        <w:rPr>
          <w:b/>
        </w:rPr>
        <w:br w:type="page"/>
      </w:r>
    </w:p>
    <w:p w14:paraId="51443254" w14:textId="77777777" w:rsidR="00C56DBD" w:rsidRDefault="00C56DBD">
      <w:pPr>
        <w:rPr>
          <w:b/>
        </w:rPr>
      </w:pPr>
    </w:p>
    <w:p w14:paraId="7604A237" w14:textId="15D8B782" w:rsidR="006A52DE" w:rsidRDefault="00055D16">
      <w:pPr>
        <w:rPr>
          <w:b/>
        </w:rPr>
      </w:pPr>
      <w:r>
        <w:rPr>
          <w:b/>
        </w:rPr>
        <w:drawing>
          <wp:inline distT="0" distB="0" distL="0" distR="0" wp14:anchorId="75F8465C" wp14:editId="39EA9582">
            <wp:extent cx="5943600" cy="2160008"/>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8363" cy="2161739"/>
                    </a:xfrm>
                    <a:prstGeom prst="rect">
                      <a:avLst/>
                    </a:prstGeom>
                    <a:noFill/>
                    <a:ln>
                      <a:noFill/>
                    </a:ln>
                  </pic:spPr>
                </pic:pic>
              </a:graphicData>
            </a:graphic>
          </wp:inline>
        </w:drawing>
      </w:r>
    </w:p>
    <w:p w14:paraId="16116B47" w14:textId="77777777" w:rsidR="006A52DE" w:rsidRDefault="006A52DE" w:rsidP="006A52DE">
      <w:pPr>
        <w:rPr>
          <w:rFonts w:ascii="Calibri" w:hAnsi="Calibri"/>
          <w:b/>
          <w:sz w:val="24"/>
        </w:rPr>
      </w:pPr>
    </w:p>
    <w:p w14:paraId="354D4DCC" w14:textId="77777777" w:rsidR="006A52DE" w:rsidRDefault="006A52DE" w:rsidP="006A52DE">
      <w:pPr>
        <w:rPr>
          <w:rFonts w:ascii="Calibri" w:hAnsi="Calibri"/>
          <w:b/>
          <w:sz w:val="24"/>
        </w:rPr>
      </w:pPr>
    </w:p>
    <w:p w14:paraId="7CB93D3D" w14:textId="77777777" w:rsidR="006A52DE" w:rsidRPr="00A81292" w:rsidRDefault="006A52DE" w:rsidP="006A52DE">
      <w:pPr>
        <w:rPr>
          <w:rFonts w:ascii="Calibri" w:hAnsi="Calibri"/>
          <w:sz w:val="24"/>
        </w:rPr>
      </w:pPr>
      <w:bookmarkStart w:id="0" w:name="_GoBack"/>
      <w:bookmarkEnd w:id="0"/>
    </w:p>
    <w:p w14:paraId="1CC7CFC5" w14:textId="77777777" w:rsidR="00C56DBD" w:rsidRPr="006A52DE" w:rsidRDefault="00C56DBD" w:rsidP="00C56DBD">
      <w:pPr>
        <w:rPr>
          <w:rFonts w:ascii="Calibri" w:hAnsi="Calibri"/>
          <w:b/>
          <w:szCs w:val="32"/>
        </w:rPr>
      </w:pPr>
      <w:r w:rsidRPr="006A52DE">
        <w:rPr>
          <w:rFonts w:ascii="Calibri" w:hAnsi="Calibri"/>
          <w:b/>
          <w:szCs w:val="32"/>
        </w:rPr>
        <w:t>Dream Makers Circle</w:t>
      </w:r>
    </w:p>
    <w:p w14:paraId="387A79FB" w14:textId="77777777" w:rsidR="00C56DBD" w:rsidRPr="006A52DE" w:rsidRDefault="00C56DBD" w:rsidP="00C56DBD">
      <w:pPr>
        <w:rPr>
          <w:rFonts w:ascii="Calibri" w:hAnsi="Calibri"/>
          <w:szCs w:val="32"/>
        </w:rPr>
      </w:pPr>
      <w:r w:rsidRPr="006A52DE">
        <w:rPr>
          <w:rFonts w:ascii="Calibri" w:hAnsi="Calibri"/>
          <w:szCs w:val="32"/>
        </w:rPr>
        <w:t>You can help build a future of opportunity for the blind by becoming a member of our Dream Makers Circle. Your legacy gift to the National Federation of the Blind or the National Federation of the Blind of New York can be made in the form of a will or living trust, an income generating gift, or by naming us as the beneficiary of a retirement plan, IRA, pension, or a life insurance policy. You can designate a specific amount, a percentage, or list NFB as one of several beneficiaries. For additional information, please contact Patti Chang at (410) 659-9314, extension 2422 or at pchang@nfb.org.</w:t>
      </w:r>
    </w:p>
    <w:p w14:paraId="4DA65B9D" w14:textId="77777777" w:rsidR="00C56DBD" w:rsidRDefault="00C56DBD" w:rsidP="00C56DBD">
      <w:pPr>
        <w:rPr>
          <w:rFonts w:ascii="Calibri" w:hAnsi="Calibri"/>
          <w:szCs w:val="32"/>
        </w:rPr>
      </w:pPr>
    </w:p>
    <w:p w14:paraId="00383D99" w14:textId="77777777" w:rsidR="007E4912" w:rsidRPr="006A52DE" w:rsidRDefault="007E4912" w:rsidP="00C56DBD">
      <w:pPr>
        <w:rPr>
          <w:rFonts w:ascii="Calibri" w:hAnsi="Calibri"/>
          <w:szCs w:val="32"/>
        </w:rPr>
      </w:pPr>
    </w:p>
    <w:p w14:paraId="0215702E" w14:textId="77777777" w:rsidR="00C56DBD" w:rsidRPr="006A52DE" w:rsidRDefault="00C56DBD" w:rsidP="00C56DBD">
      <w:pPr>
        <w:rPr>
          <w:rFonts w:ascii="Calibri" w:hAnsi="Calibri"/>
          <w:b/>
          <w:szCs w:val="32"/>
        </w:rPr>
      </w:pPr>
      <w:r w:rsidRPr="006A52DE">
        <w:rPr>
          <w:rFonts w:ascii="Calibri" w:hAnsi="Calibri"/>
          <w:b/>
          <w:szCs w:val="32"/>
        </w:rPr>
        <w:t>Vehicle Donations</w:t>
      </w:r>
    </w:p>
    <w:p w14:paraId="0B7D3588" w14:textId="77777777" w:rsidR="00C56DBD" w:rsidRPr="006A52DE" w:rsidRDefault="00C56DBD" w:rsidP="00C56DBD">
      <w:pPr>
        <w:rPr>
          <w:rFonts w:ascii="Calibri" w:hAnsi="Calibri"/>
          <w:szCs w:val="32"/>
        </w:rPr>
      </w:pPr>
      <w:r w:rsidRPr="006A52DE">
        <w:rPr>
          <w:rFonts w:ascii="Calibri" w:hAnsi="Calibri"/>
          <w:szCs w:val="32"/>
        </w:rPr>
        <w:t xml:space="preserve">The National Federation of the Blind uses car donations to improve the education of blind children, distribute free white canes, help veterans, and so much more. We have partnered with Vehicles for Charity to process donated vehicles. Please call toll-free (855) 659-9314, and a representative can make arrangements, or you can donate online by visiting </w:t>
      </w:r>
      <w:hyperlink r:id="rId10" w:history="1">
        <w:r w:rsidRPr="006A52DE">
          <w:rPr>
            <w:rStyle w:val="Hyperlink"/>
            <w:rFonts w:ascii="Calibri" w:hAnsi="Calibri"/>
            <w:szCs w:val="32"/>
          </w:rPr>
          <w:t>www.nfb.org/vehicledonations</w:t>
        </w:r>
      </w:hyperlink>
      <w:r w:rsidRPr="006A52DE">
        <w:rPr>
          <w:rFonts w:ascii="Calibri" w:hAnsi="Calibri"/>
          <w:szCs w:val="32"/>
        </w:rPr>
        <w:t>.</w:t>
      </w:r>
    </w:p>
    <w:p w14:paraId="6FD4E510" w14:textId="5D50AAD3" w:rsidR="006A52DE" w:rsidRPr="00A81292" w:rsidRDefault="006A52DE" w:rsidP="00C56DBD">
      <w:pPr>
        <w:rPr>
          <w:sz w:val="24"/>
        </w:rPr>
      </w:pPr>
    </w:p>
    <w:sectPr w:rsidR="006A52DE" w:rsidRPr="00A81292" w:rsidSect="00536B58">
      <w:footerReference w:type="even" r:id="rId11"/>
      <w:footerReference w:type="default" r:id="rId12"/>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111CE8" w14:textId="77777777" w:rsidR="00B126B7" w:rsidRDefault="00B126B7" w:rsidP="00264738">
      <w:r>
        <w:separator/>
      </w:r>
    </w:p>
  </w:endnote>
  <w:endnote w:type="continuationSeparator" w:id="0">
    <w:p w14:paraId="2ADF7EA4" w14:textId="77777777" w:rsidR="00B126B7" w:rsidRDefault="00B126B7" w:rsidP="00264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268C9" w14:textId="77777777" w:rsidR="00B126B7" w:rsidRDefault="00B126B7" w:rsidP="00C457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3AC103" w14:textId="77777777" w:rsidR="00B126B7" w:rsidRDefault="00B126B7" w:rsidP="005F7FE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93964" w14:textId="77777777" w:rsidR="00B126B7" w:rsidRDefault="00B126B7" w:rsidP="00C457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4912">
      <w:rPr>
        <w:rStyle w:val="PageNumber"/>
      </w:rPr>
      <w:t>1</w:t>
    </w:r>
    <w:r>
      <w:rPr>
        <w:rStyle w:val="PageNumber"/>
      </w:rPr>
      <w:fldChar w:fldCharType="end"/>
    </w:r>
  </w:p>
  <w:p w14:paraId="6AEB804D" w14:textId="77777777" w:rsidR="00B126B7" w:rsidRDefault="00B126B7" w:rsidP="005F7FE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4DF202" w14:textId="77777777" w:rsidR="00B126B7" w:rsidRDefault="00B126B7" w:rsidP="00264738">
      <w:r>
        <w:separator/>
      </w:r>
    </w:p>
  </w:footnote>
  <w:footnote w:type="continuationSeparator" w:id="0">
    <w:p w14:paraId="4FE3426D" w14:textId="77777777" w:rsidR="00B126B7" w:rsidRDefault="00B126B7" w:rsidP="0026473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B32E8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B584586"/>
    <w:multiLevelType w:val="hybridMultilevel"/>
    <w:tmpl w:val="ACCE0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8F726E"/>
    <w:multiLevelType w:val="hybridMultilevel"/>
    <w:tmpl w:val="4CD0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6E44AF"/>
    <w:multiLevelType w:val="hybridMultilevel"/>
    <w:tmpl w:val="7388A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E86A15"/>
    <w:multiLevelType w:val="hybridMultilevel"/>
    <w:tmpl w:val="FCC01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A82954"/>
    <w:multiLevelType w:val="hybridMultilevel"/>
    <w:tmpl w:val="7B76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446BFA"/>
    <w:multiLevelType w:val="multilevel"/>
    <w:tmpl w:val="5074E70C"/>
    <w:lvl w:ilvl="0">
      <w:start w:val="9"/>
      <w:numFmt w:val="decimal"/>
      <w:lvlText w:val="%1"/>
      <w:lvlJc w:val="left"/>
      <w:pPr>
        <w:tabs>
          <w:tab w:val="num" w:pos="585"/>
        </w:tabs>
        <w:ind w:left="585" w:hanging="58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6"/>
  </w:num>
  <w:num w:numId="2">
    <w:abstractNumId w:val="1"/>
  </w:num>
  <w:num w:numId="3">
    <w:abstractNumId w:val="2"/>
  </w:num>
  <w:num w:numId="4">
    <w:abstractNumId w:val="0"/>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6CF"/>
    <w:rsid w:val="00000BCF"/>
    <w:rsid w:val="00004827"/>
    <w:rsid w:val="00011BE5"/>
    <w:rsid w:val="00014E43"/>
    <w:rsid w:val="00017AB6"/>
    <w:rsid w:val="00021E15"/>
    <w:rsid w:val="000310D0"/>
    <w:rsid w:val="00032267"/>
    <w:rsid w:val="00032DA7"/>
    <w:rsid w:val="000334F0"/>
    <w:rsid w:val="00046C07"/>
    <w:rsid w:val="00050701"/>
    <w:rsid w:val="00050947"/>
    <w:rsid w:val="000521E9"/>
    <w:rsid w:val="00055D16"/>
    <w:rsid w:val="0006421C"/>
    <w:rsid w:val="00065B49"/>
    <w:rsid w:val="00071167"/>
    <w:rsid w:val="00075468"/>
    <w:rsid w:val="000831D6"/>
    <w:rsid w:val="000933CB"/>
    <w:rsid w:val="00093FE8"/>
    <w:rsid w:val="000944D1"/>
    <w:rsid w:val="00097D09"/>
    <w:rsid w:val="000A51C2"/>
    <w:rsid w:val="000B676A"/>
    <w:rsid w:val="000C14E1"/>
    <w:rsid w:val="000D0079"/>
    <w:rsid w:val="000D1552"/>
    <w:rsid w:val="000D3256"/>
    <w:rsid w:val="000D46AD"/>
    <w:rsid w:val="000D4DE3"/>
    <w:rsid w:val="000D595B"/>
    <w:rsid w:val="000D5A4B"/>
    <w:rsid w:val="000E0456"/>
    <w:rsid w:val="000E1F6B"/>
    <w:rsid w:val="000E4D3E"/>
    <w:rsid w:val="000F5A58"/>
    <w:rsid w:val="00103CC1"/>
    <w:rsid w:val="00104839"/>
    <w:rsid w:val="001048AB"/>
    <w:rsid w:val="00112106"/>
    <w:rsid w:val="00121098"/>
    <w:rsid w:val="00121B7D"/>
    <w:rsid w:val="00123789"/>
    <w:rsid w:val="0013149E"/>
    <w:rsid w:val="00140CC0"/>
    <w:rsid w:val="00141302"/>
    <w:rsid w:val="00151379"/>
    <w:rsid w:val="00152CE7"/>
    <w:rsid w:val="00154BC9"/>
    <w:rsid w:val="0015599B"/>
    <w:rsid w:val="00165542"/>
    <w:rsid w:val="001679A3"/>
    <w:rsid w:val="001679E3"/>
    <w:rsid w:val="00167F87"/>
    <w:rsid w:val="00171A9B"/>
    <w:rsid w:val="00176252"/>
    <w:rsid w:val="0018119F"/>
    <w:rsid w:val="001839B1"/>
    <w:rsid w:val="001845DC"/>
    <w:rsid w:val="00185213"/>
    <w:rsid w:val="00192834"/>
    <w:rsid w:val="00193F0D"/>
    <w:rsid w:val="001943A4"/>
    <w:rsid w:val="00194911"/>
    <w:rsid w:val="001A4A24"/>
    <w:rsid w:val="001A4AF9"/>
    <w:rsid w:val="001B29FE"/>
    <w:rsid w:val="001B5918"/>
    <w:rsid w:val="001B608B"/>
    <w:rsid w:val="001C17E2"/>
    <w:rsid w:val="001D0E2C"/>
    <w:rsid w:val="001D5FE9"/>
    <w:rsid w:val="001E057A"/>
    <w:rsid w:val="001E1DA4"/>
    <w:rsid w:val="001E717A"/>
    <w:rsid w:val="001E7731"/>
    <w:rsid w:val="001F278E"/>
    <w:rsid w:val="001F51F6"/>
    <w:rsid w:val="001F6108"/>
    <w:rsid w:val="002111DE"/>
    <w:rsid w:val="002154F3"/>
    <w:rsid w:val="002168E8"/>
    <w:rsid w:val="0022169F"/>
    <w:rsid w:val="00222413"/>
    <w:rsid w:val="00224A90"/>
    <w:rsid w:val="00224F5D"/>
    <w:rsid w:val="0022558A"/>
    <w:rsid w:val="00230923"/>
    <w:rsid w:val="002313C2"/>
    <w:rsid w:val="002337B0"/>
    <w:rsid w:val="002353CA"/>
    <w:rsid w:val="0024454F"/>
    <w:rsid w:val="002470BA"/>
    <w:rsid w:val="002548EA"/>
    <w:rsid w:val="00255D13"/>
    <w:rsid w:val="00256913"/>
    <w:rsid w:val="002620F4"/>
    <w:rsid w:val="002644CC"/>
    <w:rsid w:val="00264738"/>
    <w:rsid w:val="00264D69"/>
    <w:rsid w:val="00266A8D"/>
    <w:rsid w:val="00274D3C"/>
    <w:rsid w:val="00275BB9"/>
    <w:rsid w:val="002763D5"/>
    <w:rsid w:val="00293996"/>
    <w:rsid w:val="002A29F1"/>
    <w:rsid w:val="002A68CB"/>
    <w:rsid w:val="002B1429"/>
    <w:rsid w:val="002B229E"/>
    <w:rsid w:val="002B77A2"/>
    <w:rsid w:val="002C4FCA"/>
    <w:rsid w:val="002E0477"/>
    <w:rsid w:val="002E07DC"/>
    <w:rsid w:val="002E3D22"/>
    <w:rsid w:val="002E3EDB"/>
    <w:rsid w:val="002E509C"/>
    <w:rsid w:val="002E5567"/>
    <w:rsid w:val="002F6192"/>
    <w:rsid w:val="003004C7"/>
    <w:rsid w:val="00302D87"/>
    <w:rsid w:val="00305360"/>
    <w:rsid w:val="003122B8"/>
    <w:rsid w:val="00320ADF"/>
    <w:rsid w:val="00327C76"/>
    <w:rsid w:val="00330E5B"/>
    <w:rsid w:val="00333538"/>
    <w:rsid w:val="00334BE8"/>
    <w:rsid w:val="00335609"/>
    <w:rsid w:val="00347C37"/>
    <w:rsid w:val="00350864"/>
    <w:rsid w:val="00350CAD"/>
    <w:rsid w:val="00355372"/>
    <w:rsid w:val="003577CA"/>
    <w:rsid w:val="0036078F"/>
    <w:rsid w:val="00363D90"/>
    <w:rsid w:val="003774D9"/>
    <w:rsid w:val="00383CC5"/>
    <w:rsid w:val="003862B3"/>
    <w:rsid w:val="00387B07"/>
    <w:rsid w:val="0039364C"/>
    <w:rsid w:val="003A271C"/>
    <w:rsid w:val="003A3A18"/>
    <w:rsid w:val="003A497B"/>
    <w:rsid w:val="003A4F60"/>
    <w:rsid w:val="003A60A2"/>
    <w:rsid w:val="003A7CF1"/>
    <w:rsid w:val="003B006C"/>
    <w:rsid w:val="003B7E0F"/>
    <w:rsid w:val="003C38C2"/>
    <w:rsid w:val="003C4562"/>
    <w:rsid w:val="003D7EE6"/>
    <w:rsid w:val="003E06C2"/>
    <w:rsid w:val="003E1401"/>
    <w:rsid w:val="003E3B78"/>
    <w:rsid w:val="003F14E3"/>
    <w:rsid w:val="003F33E6"/>
    <w:rsid w:val="003F7DFF"/>
    <w:rsid w:val="0040065A"/>
    <w:rsid w:val="00402A9C"/>
    <w:rsid w:val="0040396B"/>
    <w:rsid w:val="004041B2"/>
    <w:rsid w:val="00404F4C"/>
    <w:rsid w:val="0041329B"/>
    <w:rsid w:val="00414019"/>
    <w:rsid w:val="00425951"/>
    <w:rsid w:val="00426AAC"/>
    <w:rsid w:val="00427681"/>
    <w:rsid w:val="004317AD"/>
    <w:rsid w:val="00433496"/>
    <w:rsid w:val="00437B30"/>
    <w:rsid w:val="0044083A"/>
    <w:rsid w:val="00442DE9"/>
    <w:rsid w:val="00450D63"/>
    <w:rsid w:val="00452DE6"/>
    <w:rsid w:val="00455C03"/>
    <w:rsid w:val="00456ACE"/>
    <w:rsid w:val="0045730E"/>
    <w:rsid w:val="00463152"/>
    <w:rsid w:val="004726D8"/>
    <w:rsid w:val="00473614"/>
    <w:rsid w:val="0047382B"/>
    <w:rsid w:val="004776C2"/>
    <w:rsid w:val="004846F0"/>
    <w:rsid w:val="00484B99"/>
    <w:rsid w:val="0048611A"/>
    <w:rsid w:val="004906C3"/>
    <w:rsid w:val="00492FBE"/>
    <w:rsid w:val="00494217"/>
    <w:rsid w:val="00496162"/>
    <w:rsid w:val="00496B2E"/>
    <w:rsid w:val="004974CB"/>
    <w:rsid w:val="004B3A9D"/>
    <w:rsid w:val="004B7A88"/>
    <w:rsid w:val="004C7057"/>
    <w:rsid w:val="004D02C2"/>
    <w:rsid w:val="004D034B"/>
    <w:rsid w:val="004D6047"/>
    <w:rsid w:val="004E186D"/>
    <w:rsid w:val="004E3DC9"/>
    <w:rsid w:val="004E451E"/>
    <w:rsid w:val="004E4889"/>
    <w:rsid w:val="004E5704"/>
    <w:rsid w:val="005011F8"/>
    <w:rsid w:val="005015A1"/>
    <w:rsid w:val="00502013"/>
    <w:rsid w:val="0052484F"/>
    <w:rsid w:val="005345E5"/>
    <w:rsid w:val="0053562B"/>
    <w:rsid w:val="00536B58"/>
    <w:rsid w:val="00541A94"/>
    <w:rsid w:val="005567B1"/>
    <w:rsid w:val="0056507E"/>
    <w:rsid w:val="00575AFF"/>
    <w:rsid w:val="00577293"/>
    <w:rsid w:val="005805C5"/>
    <w:rsid w:val="00582BD7"/>
    <w:rsid w:val="005840EC"/>
    <w:rsid w:val="00590E47"/>
    <w:rsid w:val="005918B6"/>
    <w:rsid w:val="0059225F"/>
    <w:rsid w:val="005928CB"/>
    <w:rsid w:val="0059583D"/>
    <w:rsid w:val="005A25C4"/>
    <w:rsid w:val="005A3495"/>
    <w:rsid w:val="005B2B9F"/>
    <w:rsid w:val="005C1A2E"/>
    <w:rsid w:val="005C3BFF"/>
    <w:rsid w:val="005C42D7"/>
    <w:rsid w:val="005C7A23"/>
    <w:rsid w:val="005D10BF"/>
    <w:rsid w:val="005D1D91"/>
    <w:rsid w:val="005E539A"/>
    <w:rsid w:val="005E56E1"/>
    <w:rsid w:val="005E5837"/>
    <w:rsid w:val="005E65B4"/>
    <w:rsid w:val="005E6A7D"/>
    <w:rsid w:val="005E6F44"/>
    <w:rsid w:val="005E7342"/>
    <w:rsid w:val="005F3C90"/>
    <w:rsid w:val="005F7FEF"/>
    <w:rsid w:val="00615005"/>
    <w:rsid w:val="006153ED"/>
    <w:rsid w:val="00615981"/>
    <w:rsid w:val="0062017C"/>
    <w:rsid w:val="00627084"/>
    <w:rsid w:val="00643FCF"/>
    <w:rsid w:val="00645D1B"/>
    <w:rsid w:val="006555B4"/>
    <w:rsid w:val="00665027"/>
    <w:rsid w:val="00667A45"/>
    <w:rsid w:val="0067719E"/>
    <w:rsid w:val="00690582"/>
    <w:rsid w:val="00691796"/>
    <w:rsid w:val="00696264"/>
    <w:rsid w:val="00697608"/>
    <w:rsid w:val="006A0233"/>
    <w:rsid w:val="006A52DE"/>
    <w:rsid w:val="006A7113"/>
    <w:rsid w:val="006A720B"/>
    <w:rsid w:val="006A76CF"/>
    <w:rsid w:val="006B2558"/>
    <w:rsid w:val="006B2E58"/>
    <w:rsid w:val="006B4474"/>
    <w:rsid w:val="006B4B8A"/>
    <w:rsid w:val="006C0193"/>
    <w:rsid w:val="006C107E"/>
    <w:rsid w:val="006C3CD2"/>
    <w:rsid w:val="006C47F8"/>
    <w:rsid w:val="006C539B"/>
    <w:rsid w:val="006C5469"/>
    <w:rsid w:val="006D0402"/>
    <w:rsid w:val="006D0850"/>
    <w:rsid w:val="006D5552"/>
    <w:rsid w:val="006E0DD1"/>
    <w:rsid w:val="006E11F1"/>
    <w:rsid w:val="006E254E"/>
    <w:rsid w:val="006E6303"/>
    <w:rsid w:val="006F1AF4"/>
    <w:rsid w:val="006F53BD"/>
    <w:rsid w:val="006F61FC"/>
    <w:rsid w:val="006F7875"/>
    <w:rsid w:val="00705C53"/>
    <w:rsid w:val="00710F4A"/>
    <w:rsid w:val="00711EA0"/>
    <w:rsid w:val="00713C8B"/>
    <w:rsid w:val="007260CC"/>
    <w:rsid w:val="007269FC"/>
    <w:rsid w:val="007450DE"/>
    <w:rsid w:val="00750B96"/>
    <w:rsid w:val="00754626"/>
    <w:rsid w:val="0075592E"/>
    <w:rsid w:val="00760071"/>
    <w:rsid w:val="007636BB"/>
    <w:rsid w:val="00764C45"/>
    <w:rsid w:val="00773561"/>
    <w:rsid w:val="00773B8E"/>
    <w:rsid w:val="007823F1"/>
    <w:rsid w:val="00790471"/>
    <w:rsid w:val="00794E6A"/>
    <w:rsid w:val="007975EC"/>
    <w:rsid w:val="007A23C3"/>
    <w:rsid w:val="007A5CC2"/>
    <w:rsid w:val="007B31AF"/>
    <w:rsid w:val="007C2270"/>
    <w:rsid w:val="007C6821"/>
    <w:rsid w:val="007C7E50"/>
    <w:rsid w:val="007D5158"/>
    <w:rsid w:val="007E1D41"/>
    <w:rsid w:val="007E257D"/>
    <w:rsid w:val="007E4912"/>
    <w:rsid w:val="007E5BE7"/>
    <w:rsid w:val="007F4CFC"/>
    <w:rsid w:val="008016DE"/>
    <w:rsid w:val="00802D8B"/>
    <w:rsid w:val="008032CD"/>
    <w:rsid w:val="00804CC6"/>
    <w:rsid w:val="00806458"/>
    <w:rsid w:val="00810750"/>
    <w:rsid w:val="00813DA5"/>
    <w:rsid w:val="00816984"/>
    <w:rsid w:val="008210ED"/>
    <w:rsid w:val="00822C2C"/>
    <w:rsid w:val="0082473E"/>
    <w:rsid w:val="00827B4A"/>
    <w:rsid w:val="00831627"/>
    <w:rsid w:val="00832C24"/>
    <w:rsid w:val="00846A5F"/>
    <w:rsid w:val="00852E84"/>
    <w:rsid w:val="00855E20"/>
    <w:rsid w:val="00872A52"/>
    <w:rsid w:val="00874E7E"/>
    <w:rsid w:val="00884187"/>
    <w:rsid w:val="008846E5"/>
    <w:rsid w:val="0089240A"/>
    <w:rsid w:val="00894AA0"/>
    <w:rsid w:val="00897351"/>
    <w:rsid w:val="008A3E9E"/>
    <w:rsid w:val="008A4AE5"/>
    <w:rsid w:val="008B0D23"/>
    <w:rsid w:val="008B6758"/>
    <w:rsid w:val="008C4C22"/>
    <w:rsid w:val="008D057E"/>
    <w:rsid w:val="008D1116"/>
    <w:rsid w:val="008D35AD"/>
    <w:rsid w:val="008D6325"/>
    <w:rsid w:val="008D6E0E"/>
    <w:rsid w:val="008D77E1"/>
    <w:rsid w:val="008E2B33"/>
    <w:rsid w:val="008E2F05"/>
    <w:rsid w:val="009021E9"/>
    <w:rsid w:val="009208AF"/>
    <w:rsid w:val="00930409"/>
    <w:rsid w:val="00931FC1"/>
    <w:rsid w:val="00937238"/>
    <w:rsid w:val="009447A5"/>
    <w:rsid w:val="009449C6"/>
    <w:rsid w:val="0095115B"/>
    <w:rsid w:val="00952864"/>
    <w:rsid w:val="009533AB"/>
    <w:rsid w:val="009552E8"/>
    <w:rsid w:val="00962170"/>
    <w:rsid w:val="00963D47"/>
    <w:rsid w:val="009659A7"/>
    <w:rsid w:val="00966083"/>
    <w:rsid w:val="00971C8B"/>
    <w:rsid w:val="00974750"/>
    <w:rsid w:val="009834C2"/>
    <w:rsid w:val="00986082"/>
    <w:rsid w:val="009911CE"/>
    <w:rsid w:val="0099232C"/>
    <w:rsid w:val="009928AB"/>
    <w:rsid w:val="00994DC8"/>
    <w:rsid w:val="009A36F1"/>
    <w:rsid w:val="009A46DB"/>
    <w:rsid w:val="009A6B4E"/>
    <w:rsid w:val="009B2339"/>
    <w:rsid w:val="009C354D"/>
    <w:rsid w:val="009C3B12"/>
    <w:rsid w:val="009C5665"/>
    <w:rsid w:val="009C734C"/>
    <w:rsid w:val="009C7AE1"/>
    <w:rsid w:val="009D002E"/>
    <w:rsid w:val="009D2CF0"/>
    <w:rsid w:val="009D703C"/>
    <w:rsid w:val="009E025E"/>
    <w:rsid w:val="009E1545"/>
    <w:rsid w:val="009E2E8C"/>
    <w:rsid w:val="009E7D7E"/>
    <w:rsid w:val="00A00BF2"/>
    <w:rsid w:val="00A036C1"/>
    <w:rsid w:val="00A040E9"/>
    <w:rsid w:val="00A063AA"/>
    <w:rsid w:val="00A10648"/>
    <w:rsid w:val="00A11271"/>
    <w:rsid w:val="00A20AE9"/>
    <w:rsid w:val="00A22451"/>
    <w:rsid w:val="00A226C1"/>
    <w:rsid w:val="00A26432"/>
    <w:rsid w:val="00A47901"/>
    <w:rsid w:val="00A520A1"/>
    <w:rsid w:val="00A523D6"/>
    <w:rsid w:val="00A5570A"/>
    <w:rsid w:val="00A70517"/>
    <w:rsid w:val="00A8195F"/>
    <w:rsid w:val="00A83FFB"/>
    <w:rsid w:val="00A854A3"/>
    <w:rsid w:val="00A857AC"/>
    <w:rsid w:val="00A97948"/>
    <w:rsid w:val="00AA67D0"/>
    <w:rsid w:val="00AB212D"/>
    <w:rsid w:val="00AB374B"/>
    <w:rsid w:val="00AB3D39"/>
    <w:rsid w:val="00AB4B7A"/>
    <w:rsid w:val="00AC09D3"/>
    <w:rsid w:val="00AC176A"/>
    <w:rsid w:val="00AC30EA"/>
    <w:rsid w:val="00AD210B"/>
    <w:rsid w:val="00AD49B7"/>
    <w:rsid w:val="00AE5149"/>
    <w:rsid w:val="00AE58C7"/>
    <w:rsid w:val="00AE6709"/>
    <w:rsid w:val="00AE6EA3"/>
    <w:rsid w:val="00AF2533"/>
    <w:rsid w:val="00AF5E29"/>
    <w:rsid w:val="00AF71CC"/>
    <w:rsid w:val="00B05D9D"/>
    <w:rsid w:val="00B11491"/>
    <w:rsid w:val="00B11881"/>
    <w:rsid w:val="00B126B7"/>
    <w:rsid w:val="00B126BC"/>
    <w:rsid w:val="00B13BB9"/>
    <w:rsid w:val="00B17E0E"/>
    <w:rsid w:val="00B21F3E"/>
    <w:rsid w:val="00B22E7E"/>
    <w:rsid w:val="00B23143"/>
    <w:rsid w:val="00B233D1"/>
    <w:rsid w:val="00B24455"/>
    <w:rsid w:val="00B40046"/>
    <w:rsid w:val="00B40D73"/>
    <w:rsid w:val="00B433C8"/>
    <w:rsid w:val="00B65A5F"/>
    <w:rsid w:val="00B66BE6"/>
    <w:rsid w:val="00B7045F"/>
    <w:rsid w:val="00B80669"/>
    <w:rsid w:val="00B82000"/>
    <w:rsid w:val="00B83E25"/>
    <w:rsid w:val="00B86AAE"/>
    <w:rsid w:val="00B8716F"/>
    <w:rsid w:val="00B93B86"/>
    <w:rsid w:val="00B95491"/>
    <w:rsid w:val="00BA0B4F"/>
    <w:rsid w:val="00BA1ED2"/>
    <w:rsid w:val="00BA30F3"/>
    <w:rsid w:val="00BA5719"/>
    <w:rsid w:val="00BA57B3"/>
    <w:rsid w:val="00BB2A5A"/>
    <w:rsid w:val="00BB2CF0"/>
    <w:rsid w:val="00BB7F04"/>
    <w:rsid w:val="00BC0522"/>
    <w:rsid w:val="00BC1AB0"/>
    <w:rsid w:val="00BC3C88"/>
    <w:rsid w:val="00BC44CD"/>
    <w:rsid w:val="00BC69B4"/>
    <w:rsid w:val="00BD293C"/>
    <w:rsid w:val="00BD2B66"/>
    <w:rsid w:val="00BD3C7B"/>
    <w:rsid w:val="00BD6335"/>
    <w:rsid w:val="00BD715A"/>
    <w:rsid w:val="00BD7BEB"/>
    <w:rsid w:val="00BE609C"/>
    <w:rsid w:val="00BF0CBB"/>
    <w:rsid w:val="00BF3F40"/>
    <w:rsid w:val="00C000CE"/>
    <w:rsid w:val="00C0266E"/>
    <w:rsid w:val="00C0417F"/>
    <w:rsid w:val="00C1069D"/>
    <w:rsid w:val="00C11BB7"/>
    <w:rsid w:val="00C204D4"/>
    <w:rsid w:val="00C23052"/>
    <w:rsid w:val="00C232EA"/>
    <w:rsid w:val="00C260D6"/>
    <w:rsid w:val="00C32F98"/>
    <w:rsid w:val="00C33055"/>
    <w:rsid w:val="00C34E43"/>
    <w:rsid w:val="00C372A8"/>
    <w:rsid w:val="00C4036C"/>
    <w:rsid w:val="00C4498F"/>
    <w:rsid w:val="00C45730"/>
    <w:rsid w:val="00C529F9"/>
    <w:rsid w:val="00C56670"/>
    <w:rsid w:val="00C56DBD"/>
    <w:rsid w:val="00C60A3B"/>
    <w:rsid w:val="00C645CF"/>
    <w:rsid w:val="00C766AB"/>
    <w:rsid w:val="00C80407"/>
    <w:rsid w:val="00C841FC"/>
    <w:rsid w:val="00C84D8A"/>
    <w:rsid w:val="00C90A00"/>
    <w:rsid w:val="00CA05E5"/>
    <w:rsid w:val="00CB0B70"/>
    <w:rsid w:val="00CB3585"/>
    <w:rsid w:val="00CB4AF8"/>
    <w:rsid w:val="00CC5F4D"/>
    <w:rsid w:val="00CD3830"/>
    <w:rsid w:val="00CE0F74"/>
    <w:rsid w:val="00CE11B9"/>
    <w:rsid w:val="00CF2D48"/>
    <w:rsid w:val="00CF45DE"/>
    <w:rsid w:val="00D00E87"/>
    <w:rsid w:val="00D02FDF"/>
    <w:rsid w:val="00D10471"/>
    <w:rsid w:val="00D129BF"/>
    <w:rsid w:val="00D16863"/>
    <w:rsid w:val="00D171EB"/>
    <w:rsid w:val="00D203F3"/>
    <w:rsid w:val="00D23496"/>
    <w:rsid w:val="00D27DF8"/>
    <w:rsid w:val="00D33E4B"/>
    <w:rsid w:val="00D439C0"/>
    <w:rsid w:val="00D471F7"/>
    <w:rsid w:val="00D5213C"/>
    <w:rsid w:val="00D54739"/>
    <w:rsid w:val="00D569E1"/>
    <w:rsid w:val="00D60C04"/>
    <w:rsid w:val="00D61D6B"/>
    <w:rsid w:val="00D63339"/>
    <w:rsid w:val="00D638FB"/>
    <w:rsid w:val="00D71DFE"/>
    <w:rsid w:val="00D7399F"/>
    <w:rsid w:val="00D73A91"/>
    <w:rsid w:val="00D84721"/>
    <w:rsid w:val="00D91435"/>
    <w:rsid w:val="00D93158"/>
    <w:rsid w:val="00D95780"/>
    <w:rsid w:val="00DA25A6"/>
    <w:rsid w:val="00DA2646"/>
    <w:rsid w:val="00DA4373"/>
    <w:rsid w:val="00DA4D6D"/>
    <w:rsid w:val="00DA61FF"/>
    <w:rsid w:val="00DA63C1"/>
    <w:rsid w:val="00DB1E8B"/>
    <w:rsid w:val="00DB2B26"/>
    <w:rsid w:val="00DB4A76"/>
    <w:rsid w:val="00DB56A0"/>
    <w:rsid w:val="00DB78C8"/>
    <w:rsid w:val="00DC4724"/>
    <w:rsid w:val="00DD767E"/>
    <w:rsid w:val="00DE076B"/>
    <w:rsid w:val="00DE27A5"/>
    <w:rsid w:val="00DE2D64"/>
    <w:rsid w:val="00DF59A1"/>
    <w:rsid w:val="00DF61BC"/>
    <w:rsid w:val="00DF6C8B"/>
    <w:rsid w:val="00E00A90"/>
    <w:rsid w:val="00E046F5"/>
    <w:rsid w:val="00E07ACC"/>
    <w:rsid w:val="00E10CBB"/>
    <w:rsid w:val="00E15C38"/>
    <w:rsid w:val="00E16B6C"/>
    <w:rsid w:val="00E23AAF"/>
    <w:rsid w:val="00E24C37"/>
    <w:rsid w:val="00E3001D"/>
    <w:rsid w:val="00E34413"/>
    <w:rsid w:val="00E36233"/>
    <w:rsid w:val="00E36B04"/>
    <w:rsid w:val="00E37FD0"/>
    <w:rsid w:val="00E41CB9"/>
    <w:rsid w:val="00E43824"/>
    <w:rsid w:val="00E43B12"/>
    <w:rsid w:val="00E46C05"/>
    <w:rsid w:val="00E4735C"/>
    <w:rsid w:val="00E52C2A"/>
    <w:rsid w:val="00E5418A"/>
    <w:rsid w:val="00E54319"/>
    <w:rsid w:val="00E55011"/>
    <w:rsid w:val="00E57F90"/>
    <w:rsid w:val="00E617D4"/>
    <w:rsid w:val="00E62053"/>
    <w:rsid w:val="00E626BD"/>
    <w:rsid w:val="00E71747"/>
    <w:rsid w:val="00E7403C"/>
    <w:rsid w:val="00E859FE"/>
    <w:rsid w:val="00E913AA"/>
    <w:rsid w:val="00E95E51"/>
    <w:rsid w:val="00E96964"/>
    <w:rsid w:val="00EA30A3"/>
    <w:rsid w:val="00EB09C8"/>
    <w:rsid w:val="00EB4992"/>
    <w:rsid w:val="00EC0F38"/>
    <w:rsid w:val="00EC3ED2"/>
    <w:rsid w:val="00ED36D5"/>
    <w:rsid w:val="00EE0F9E"/>
    <w:rsid w:val="00EE3374"/>
    <w:rsid w:val="00EF0BEC"/>
    <w:rsid w:val="00F03FA5"/>
    <w:rsid w:val="00F04E02"/>
    <w:rsid w:val="00F06864"/>
    <w:rsid w:val="00F104EB"/>
    <w:rsid w:val="00F13329"/>
    <w:rsid w:val="00F14D74"/>
    <w:rsid w:val="00F16E77"/>
    <w:rsid w:val="00F16EFB"/>
    <w:rsid w:val="00F16F35"/>
    <w:rsid w:val="00F21C40"/>
    <w:rsid w:val="00F22DCF"/>
    <w:rsid w:val="00F254B6"/>
    <w:rsid w:val="00F25A0E"/>
    <w:rsid w:val="00F3045B"/>
    <w:rsid w:val="00F30BAD"/>
    <w:rsid w:val="00F40782"/>
    <w:rsid w:val="00F44505"/>
    <w:rsid w:val="00F5092D"/>
    <w:rsid w:val="00F56073"/>
    <w:rsid w:val="00F568C8"/>
    <w:rsid w:val="00F571FA"/>
    <w:rsid w:val="00F5736F"/>
    <w:rsid w:val="00F57AFF"/>
    <w:rsid w:val="00F6279C"/>
    <w:rsid w:val="00F67934"/>
    <w:rsid w:val="00F737E9"/>
    <w:rsid w:val="00F742C0"/>
    <w:rsid w:val="00F956E8"/>
    <w:rsid w:val="00F967E2"/>
    <w:rsid w:val="00FA0135"/>
    <w:rsid w:val="00FA1BA2"/>
    <w:rsid w:val="00FA6793"/>
    <w:rsid w:val="00FB32BF"/>
    <w:rsid w:val="00FB4DA7"/>
    <w:rsid w:val="00FB6DBB"/>
    <w:rsid w:val="00FC0A67"/>
    <w:rsid w:val="00FC1FD5"/>
    <w:rsid w:val="00FC2D10"/>
    <w:rsid w:val="00FC59EE"/>
    <w:rsid w:val="00FC615A"/>
    <w:rsid w:val="00FC627B"/>
    <w:rsid w:val="00FD01D6"/>
    <w:rsid w:val="00FD3672"/>
    <w:rsid w:val="00FD39B7"/>
    <w:rsid w:val="00FD5AA9"/>
    <w:rsid w:val="00FD7698"/>
    <w:rsid w:val="00FE1445"/>
    <w:rsid w:val="00FE1BAE"/>
    <w:rsid w:val="00FE2088"/>
    <w:rsid w:val="00FF2412"/>
    <w:rsid w:val="00FF3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FABA7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32"/>
      <w:szCs w:val="24"/>
    </w:rPr>
  </w:style>
  <w:style w:type="paragraph" w:styleId="Heading1">
    <w:name w:val="heading 1"/>
    <w:basedOn w:val="Normal"/>
    <w:next w:val="Normal"/>
    <w:qFormat/>
    <w:pPr>
      <w:keepNext/>
      <w:jc w:val="center"/>
      <w:outlineLvl w:val="0"/>
    </w:p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tabs>
        <w:tab w:val="left" w:pos="705"/>
      </w:tabs>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semiHidden/>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Header">
    <w:name w:val="header"/>
    <w:basedOn w:val="Normal"/>
    <w:link w:val="HeaderChar"/>
    <w:uiPriority w:val="99"/>
    <w:semiHidden/>
    <w:unhideWhenUsed/>
    <w:rsid w:val="00264738"/>
    <w:pPr>
      <w:tabs>
        <w:tab w:val="center" w:pos="4680"/>
        <w:tab w:val="right" w:pos="9360"/>
      </w:tabs>
    </w:pPr>
    <w:rPr>
      <w:lang w:val="x-none" w:eastAsia="x-none"/>
    </w:rPr>
  </w:style>
  <w:style w:type="character" w:customStyle="1" w:styleId="HeaderChar">
    <w:name w:val="Header Char"/>
    <w:link w:val="Header"/>
    <w:uiPriority w:val="99"/>
    <w:semiHidden/>
    <w:rsid w:val="00264738"/>
    <w:rPr>
      <w:noProof/>
      <w:sz w:val="32"/>
      <w:szCs w:val="24"/>
    </w:rPr>
  </w:style>
  <w:style w:type="paragraph" w:styleId="Footer">
    <w:name w:val="footer"/>
    <w:basedOn w:val="Normal"/>
    <w:link w:val="FooterChar"/>
    <w:uiPriority w:val="99"/>
    <w:semiHidden/>
    <w:unhideWhenUsed/>
    <w:rsid w:val="00264738"/>
    <w:pPr>
      <w:tabs>
        <w:tab w:val="center" w:pos="4680"/>
        <w:tab w:val="right" w:pos="9360"/>
      </w:tabs>
    </w:pPr>
    <w:rPr>
      <w:lang w:val="x-none" w:eastAsia="x-none"/>
    </w:rPr>
  </w:style>
  <w:style w:type="character" w:customStyle="1" w:styleId="FooterChar">
    <w:name w:val="Footer Char"/>
    <w:link w:val="Footer"/>
    <w:uiPriority w:val="99"/>
    <w:semiHidden/>
    <w:rsid w:val="00264738"/>
    <w:rPr>
      <w:noProof/>
      <w:sz w:val="32"/>
      <w:szCs w:val="24"/>
    </w:rPr>
  </w:style>
  <w:style w:type="paragraph" w:customStyle="1" w:styleId="MediumGrid1-Accent21">
    <w:name w:val="Medium Grid 1 - Accent 21"/>
    <w:basedOn w:val="Normal"/>
    <w:uiPriority w:val="72"/>
    <w:qFormat/>
    <w:rsid w:val="00335609"/>
    <w:pPr>
      <w:ind w:left="720"/>
    </w:pPr>
  </w:style>
  <w:style w:type="character" w:styleId="PageNumber">
    <w:name w:val="page number"/>
    <w:uiPriority w:val="99"/>
    <w:semiHidden/>
    <w:unhideWhenUsed/>
    <w:rsid w:val="005F7FEF"/>
  </w:style>
  <w:style w:type="paragraph" w:styleId="ListParagraph">
    <w:name w:val="List Paragraph"/>
    <w:basedOn w:val="Normal"/>
    <w:uiPriority w:val="72"/>
    <w:qFormat/>
    <w:rsid w:val="00DF61BC"/>
    <w:pPr>
      <w:ind w:left="720"/>
    </w:pPr>
  </w:style>
  <w:style w:type="paragraph" w:styleId="BalloonText">
    <w:name w:val="Balloon Text"/>
    <w:basedOn w:val="Normal"/>
    <w:link w:val="BalloonTextChar"/>
    <w:uiPriority w:val="99"/>
    <w:semiHidden/>
    <w:unhideWhenUsed/>
    <w:rsid w:val="005E56E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56E1"/>
    <w:rPr>
      <w:rFonts w:ascii="Lucida Grande" w:hAnsi="Lucida Grande" w:cs="Lucida Grande"/>
      <w:noProof/>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32"/>
      <w:szCs w:val="24"/>
    </w:rPr>
  </w:style>
  <w:style w:type="paragraph" w:styleId="Heading1">
    <w:name w:val="heading 1"/>
    <w:basedOn w:val="Normal"/>
    <w:next w:val="Normal"/>
    <w:qFormat/>
    <w:pPr>
      <w:keepNext/>
      <w:jc w:val="center"/>
      <w:outlineLvl w:val="0"/>
    </w:p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tabs>
        <w:tab w:val="left" w:pos="705"/>
      </w:tabs>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semiHidden/>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Header">
    <w:name w:val="header"/>
    <w:basedOn w:val="Normal"/>
    <w:link w:val="HeaderChar"/>
    <w:uiPriority w:val="99"/>
    <w:semiHidden/>
    <w:unhideWhenUsed/>
    <w:rsid w:val="00264738"/>
    <w:pPr>
      <w:tabs>
        <w:tab w:val="center" w:pos="4680"/>
        <w:tab w:val="right" w:pos="9360"/>
      </w:tabs>
    </w:pPr>
    <w:rPr>
      <w:lang w:val="x-none" w:eastAsia="x-none"/>
    </w:rPr>
  </w:style>
  <w:style w:type="character" w:customStyle="1" w:styleId="HeaderChar">
    <w:name w:val="Header Char"/>
    <w:link w:val="Header"/>
    <w:uiPriority w:val="99"/>
    <w:semiHidden/>
    <w:rsid w:val="00264738"/>
    <w:rPr>
      <w:noProof/>
      <w:sz w:val="32"/>
      <w:szCs w:val="24"/>
    </w:rPr>
  </w:style>
  <w:style w:type="paragraph" w:styleId="Footer">
    <w:name w:val="footer"/>
    <w:basedOn w:val="Normal"/>
    <w:link w:val="FooterChar"/>
    <w:uiPriority w:val="99"/>
    <w:semiHidden/>
    <w:unhideWhenUsed/>
    <w:rsid w:val="00264738"/>
    <w:pPr>
      <w:tabs>
        <w:tab w:val="center" w:pos="4680"/>
        <w:tab w:val="right" w:pos="9360"/>
      </w:tabs>
    </w:pPr>
    <w:rPr>
      <w:lang w:val="x-none" w:eastAsia="x-none"/>
    </w:rPr>
  </w:style>
  <w:style w:type="character" w:customStyle="1" w:styleId="FooterChar">
    <w:name w:val="Footer Char"/>
    <w:link w:val="Footer"/>
    <w:uiPriority w:val="99"/>
    <w:semiHidden/>
    <w:rsid w:val="00264738"/>
    <w:rPr>
      <w:noProof/>
      <w:sz w:val="32"/>
      <w:szCs w:val="24"/>
    </w:rPr>
  </w:style>
  <w:style w:type="paragraph" w:customStyle="1" w:styleId="MediumGrid1-Accent21">
    <w:name w:val="Medium Grid 1 - Accent 21"/>
    <w:basedOn w:val="Normal"/>
    <w:uiPriority w:val="72"/>
    <w:qFormat/>
    <w:rsid w:val="00335609"/>
    <w:pPr>
      <w:ind w:left="720"/>
    </w:pPr>
  </w:style>
  <w:style w:type="character" w:styleId="PageNumber">
    <w:name w:val="page number"/>
    <w:uiPriority w:val="99"/>
    <w:semiHidden/>
    <w:unhideWhenUsed/>
    <w:rsid w:val="005F7FEF"/>
  </w:style>
  <w:style w:type="paragraph" w:styleId="ListParagraph">
    <w:name w:val="List Paragraph"/>
    <w:basedOn w:val="Normal"/>
    <w:uiPriority w:val="72"/>
    <w:qFormat/>
    <w:rsid w:val="00DF61BC"/>
    <w:pPr>
      <w:ind w:left="720"/>
    </w:pPr>
  </w:style>
  <w:style w:type="paragraph" w:styleId="BalloonText">
    <w:name w:val="Balloon Text"/>
    <w:basedOn w:val="Normal"/>
    <w:link w:val="BalloonTextChar"/>
    <w:uiPriority w:val="99"/>
    <w:semiHidden/>
    <w:unhideWhenUsed/>
    <w:rsid w:val="005E56E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56E1"/>
    <w:rPr>
      <w:rFonts w:ascii="Lucida Grande" w:hAnsi="Lucida Grande" w:cs="Lucida Grande"/>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63655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png"/><Relationship Id="rId10" Type="http://schemas.openxmlformats.org/officeDocument/2006/relationships/hyperlink" Target="http://www.nfb.org/vehicledon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1114</TotalTime>
  <Pages>11</Pages>
  <Words>1754</Words>
  <Characters>9998</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IMAGINE</vt:lpstr>
    </vt:vector>
  </TitlesOfParts>
  <Company>..</Company>
  <LinksUpToDate>false</LinksUpToDate>
  <CharactersWithSpaces>11729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IMAGINE</dc:title>
  <dc:subject/>
  <dc:creator>.</dc:creator>
  <cp:keywords/>
  <dc:description/>
  <cp:lastModifiedBy>Mindy Jacobsen</cp:lastModifiedBy>
  <cp:revision>42</cp:revision>
  <cp:lastPrinted>2017-10-11T18:41:00Z</cp:lastPrinted>
  <dcterms:created xsi:type="dcterms:W3CDTF">2017-08-25T18:05:00Z</dcterms:created>
  <dcterms:modified xsi:type="dcterms:W3CDTF">2017-11-03T19:24:00Z</dcterms:modified>
</cp:coreProperties>
</file>