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3" w:rsidRDefault="00D1775B" w:rsidP="0048405D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80AE38" wp14:editId="3EA86A5E">
                <wp:simplePos x="0" y="0"/>
                <wp:positionH relativeFrom="column">
                  <wp:posOffset>1733550</wp:posOffset>
                </wp:positionH>
                <wp:positionV relativeFrom="paragraph">
                  <wp:posOffset>-85725</wp:posOffset>
                </wp:positionV>
                <wp:extent cx="1828800" cy="138112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F04" w:rsidRPr="00D1775B" w:rsidRDefault="00DE3F04" w:rsidP="00D177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SAVE </w:t>
                            </w:r>
                            <w:r w:rsidR="00F32A55" w:rsidRP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P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DATE</w:t>
                            </w:r>
                            <w:r w:rsid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  <w:p w:rsidR="007E0D43" w:rsidRPr="00D1775B" w:rsidRDefault="00D1775B" w:rsidP="00DE3F0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05.16-17.</w:t>
                            </w:r>
                            <w:r w:rsidR="00F32A55" w:rsidRPr="00D1775B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5pt;margin-top:-6.75pt;width:2in;height:108.7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" fillcolor="white [3201]" strokecolor="black [3200]" strokeweight="2pt">
                <v:textbox>
                  <w:txbxContent>
                    <w:p w:rsidR="00DE3F04" w:rsidRPr="00D1775B" w:rsidRDefault="00DE3F04" w:rsidP="00D1775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SAVE </w:t>
                      </w:r>
                      <w:r w:rsidR="00F32A55" w:rsidRP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r w:rsidRP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DATE</w:t>
                      </w:r>
                      <w:r w:rsid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  <w:p w:rsidR="007E0D43" w:rsidRPr="00D1775B" w:rsidRDefault="00D1775B" w:rsidP="00DE3F0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05.16-17.</w:t>
                      </w:r>
                      <w:r w:rsidR="00F32A55" w:rsidRPr="00D1775B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DE3F04" w:rsidRPr="000B42E7" w:rsidRDefault="00D1775B" w:rsidP="0048405D">
      <w:pPr>
        <w:jc w:val="center"/>
        <w:rPr>
          <w:rFonts w:ascii="Arial Rounded MT Bold" w:hAnsi="Arial Rounded MT Bold"/>
          <w:b/>
          <w:i/>
          <w:sz w:val="36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DA3689C" wp14:editId="70F10608">
            <wp:simplePos x="0" y="0"/>
            <wp:positionH relativeFrom="column">
              <wp:posOffset>963930</wp:posOffset>
            </wp:positionH>
            <wp:positionV relativeFrom="paragraph">
              <wp:posOffset>74295</wp:posOffset>
            </wp:positionV>
            <wp:extent cx="1104900" cy="1104900"/>
            <wp:effectExtent l="209550" t="38100" r="152400" b="152400"/>
            <wp:wrapTight wrapText="bothSides">
              <wp:wrapPolygon edited="0">
                <wp:start x="21301" y="1626"/>
                <wp:lineTo x="-137" y="-3246"/>
                <wp:lineTo x="-3890" y="8089"/>
                <wp:lineTo x="-2450" y="8468"/>
                <wp:lineTo x="-3966" y="14231"/>
                <wp:lineTo x="-2526" y="14610"/>
                <wp:lineTo x="-3473" y="18212"/>
                <wp:lineTo x="-1976" y="21301"/>
                <wp:lineTo x="-535" y="21680"/>
                <wp:lineTo x="14" y="21055"/>
                <wp:lineTo x="21605" y="20960"/>
                <wp:lineTo x="23386" y="15653"/>
                <wp:lineTo x="23102" y="2099"/>
                <wp:lineTo x="21301" y="1626"/>
              </wp:wrapPolygon>
            </wp:wrapTight>
            <wp:docPr id="4" name="Picture 4" descr="C:\Users\PDRIB\AppData\Local\Microsoft\Windows\Temporary Internet Files\Content.IE5\FVZXEPPC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RIB\AppData\Local\Microsoft\Windows\Temporary Internet Files\Content.IE5\FVZXEPPC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5386"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6FCCB27" wp14:editId="0B0A852B">
            <wp:simplePos x="0" y="0"/>
            <wp:positionH relativeFrom="column">
              <wp:posOffset>4794250</wp:posOffset>
            </wp:positionH>
            <wp:positionV relativeFrom="paragraph">
              <wp:posOffset>133985</wp:posOffset>
            </wp:positionV>
            <wp:extent cx="1104900" cy="1104900"/>
            <wp:effectExtent l="209550" t="38100" r="171450" b="190500"/>
            <wp:wrapTight wrapText="bothSides">
              <wp:wrapPolygon edited="0">
                <wp:start x="-1641" y="2299"/>
                <wp:lineTo x="-3949" y="3720"/>
                <wp:lineTo x="-2340" y="9457"/>
                <wp:lineTo x="-3775" y="9859"/>
                <wp:lineTo x="-1632" y="21636"/>
                <wp:lineTo x="1595" y="20730"/>
                <wp:lineTo x="2098" y="22523"/>
                <wp:lineTo x="21133" y="21440"/>
                <wp:lineTo x="22510" y="22214"/>
                <wp:lineTo x="25379" y="21409"/>
                <wp:lineTo x="25436" y="20233"/>
                <wp:lineTo x="24369" y="8155"/>
                <wp:lineTo x="22760" y="2418"/>
                <wp:lineTo x="1788" y="2111"/>
                <wp:lineTo x="1228" y="1494"/>
                <wp:lineTo x="-1641" y="2299"/>
              </wp:wrapPolygon>
            </wp:wrapTight>
            <wp:docPr id="5" name="Picture 5" descr="C:\Users\PDRIB\AppData\Local\Microsoft\Windows\Temporary Internet Files\Content.IE5\FVZXEPPC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RIB\AppData\Local\Microsoft\Windows\Temporary Internet Files\Content.IE5\FVZXEPPC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964"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43" w:rsidRDefault="007E0D43">
      <w:pPr>
        <w:rPr>
          <w:b/>
        </w:rPr>
      </w:pPr>
    </w:p>
    <w:p w:rsidR="00F32A55" w:rsidRDefault="00F32A55"/>
    <w:p w:rsidR="00F32A55" w:rsidRDefault="00F32A55"/>
    <w:p w:rsidR="00E1132E" w:rsidRDefault="00E1132E">
      <w:r w:rsidRPr="00F32A55">
        <w:t>What:</w:t>
      </w:r>
      <w:r>
        <w:t xml:space="preserve"> </w:t>
      </w:r>
      <w:r w:rsidR="00DE3F04">
        <w:tab/>
      </w:r>
      <w:r w:rsidR="00DE3F04">
        <w:tab/>
      </w:r>
      <w:r w:rsidRPr="00F32A55">
        <w:rPr>
          <w:b/>
        </w:rPr>
        <w:t>Unified English Braille Workshop</w:t>
      </w:r>
    </w:p>
    <w:p w:rsidR="00E1132E" w:rsidRDefault="00E1132E">
      <w:r w:rsidRPr="00F32A55">
        <w:t>When:</w:t>
      </w:r>
      <w:r w:rsidR="00DE3F04">
        <w:tab/>
      </w:r>
      <w:r w:rsidR="00DE3F04">
        <w:tab/>
      </w:r>
      <w:r w:rsidRPr="00F32A55">
        <w:rPr>
          <w:b/>
        </w:rPr>
        <w:t xml:space="preserve">Friday, May 16, </w:t>
      </w:r>
      <w:r w:rsidR="00ED353C" w:rsidRPr="00F32A55">
        <w:rPr>
          <w:b/>
        </w:rPr>
        <w:t xml:space="preserve">2014, </w:t>
      </w:r>
      <w:r w:rsidR="007E0D43" w:rsidRPr="00F32A55">
        <w:rPr>
          <w:b/>
        </w:rPr>
        <w:t xml:space="preserve">at </w:t>
      </w:r>
      <w:r w:rsidRPr="00F32A55">
        <w:rPr>
          <w:b/>
        </w:rPr>
        <w:t>1:00</w:t>
      </w:r>
      <w:r w:rsidR="00F32A55" w:rsidRPr="00F32A55">
        <w:rPr>
          <w:b/>
        </w:rPr>
        <w:t xml:space="preserve"> p.m.</w:t>
      </w:r>
      <w:r w:rsidR="00ED353C" w:rsidRPr="00F32A55">
        <w:rPr>
          <w:b/>
        </w:rPr>
        <w:t>—5:00</w:t>
      </w:r>
      <w:r w:rsidRPr="00F32A55">
        <w:rPr>
          <w:b/>
        </w:rPr>
        <w:t xml:space="preserve"> p.m.</w:t>
      </w:r>
    </w:p>
    <w:p w:rsidR="00E1132E" w:rsidRPr="00F32A55" w:rsidRDefault="00E1132E" w:rsidP="00DE3F04">
      <w:pPr>
        <w:ind w:left="720" w:firstLine="720"/>
        <w:rPr>
          <w:b/>
        </w:rPr>
      </w:pPr>
      <w:proofErr w:type="gramStart"/>
      <w:r w:rsidRPr="00F32A55">
        <w:rPr>
          <w:b/>
        </w:rPr>
        <w:t>Saturday, May 17,</w:t>
      </w:r>
      <w:r w:rsidR="007E0D43" w:rsidRPr="00F32A55">
        <w:rPr>
          <w:b/>
        </w:rPr>
        <w:t xml:space="preserve"> 2014</w:t>
      </w:r>
      <w:r w:rsidRPr="00F32A55">
        <w:rPr>
          <w:b/>
        </w:rPr>
        <w:t xml:space="preserve"> </w:t>
      </w:r>
      <w:r w:rsidR="007E0D43" w:rsidRPr="00F32A55">
        <w:rPr>
          <w:b/>
        </w:rPr>
        <w:t xml:space="preserve">at </w:t>
      </w:r>
      <w:r w:rsidR="00F32A55" w:rsidRPr="00F32A55">
        <w:rPr>
          <w:b/>
        </w:rPr>
        <w:t xml:space="preserve">9:00 a.m. - </w:t>
      </w:r>
      <w:r w:rsidRPr="00F32A55">
        <w:rPr>
          <w:b/>
        </w:rPr>
        <w:t>12:00</w:t>
      </w:r>
      <w:r w:rsidR="00F32A55" w:rsidRPr="00F32A55">
        <w:rPr>
          <w:b/>
        </w:rPr>
        <w:t xml:space="preserve"> p.m.</w:t>
      </w:r>
      <w:proofErr w:type="gramEnd"/>
    </w:p>
    <w:p w:rsidR="00ED353C" w:rsidRDefault="00E1132E">
      <w:r w:rsidRPr="00F32A55">
        <w:t>Where:</w:t>
      </w:r>
      <w:r w:rsidR="00DE3F04">
        <w:rPr>
          <w:b/>
        </w:rPr>
        <w:tab/>
      </w:r>
      <w:r w:rsidR="00DE3F04">
        <w:rPr>
          <w:b/>
        </w:rPr>
        <w:tab/>
      </w:r>
      <w:r w:rsidRPr="00F32A55">
        <w:rPr>
          <w:b/>
        </w:rPr>
        <w:t>The Louisiana Center for the Blind, 101 South Trenton Street, Ruston</w:t>
      </w:r>
      <w:r>
        <w:t xml:space="preserve"> </w:t>
      </w:r>
    </w:p>
    <w:p w:rsidR="00E1132E" w:rsidRDefault="00E1132E">
      <w:r>
        <w:t>Teachers, instructors, consumers, and all those whose work involves the teaching, production, and/or use of braille are aware that the United States has adopted the Unified English Braille code by January 4, 2016</w:t>
      </w:r>
      <w:r w:rsidR="00ED353C">
        <w:t xml:space="preserve"> as the standard code for literacy</w:t>
      </w:r>
      <w:r>
        <w:t xml:space="preserve">. </w:t>
      </w:r>
    </w:p>
    <w:p w:rsidR="00E1132E" w:rsidRDefault="00E1132E">
      <w:r>
        <w:t>The pu</w:t>
      </w:r>
      <w:r w:rsidR="000B42E7">
        <w:t xml:space="preserve">rpose of this workshop will be </w:t>
      </w:r>
      <w:r>
        <w:t xml:space="preserve">to familiarize participants with the changes to the braille code introduced by UEB, and to provide hands-on training </w:t>
      </w:r>
      <w:r w:rsidR="0048405D">
        <w:t xml:space="preserve">in order to provide a </w:t>
      </w:r>
      <w:r>
        <w:t xml:space="preserve">solid working knowledge of Unified English Braille. </w:t>
      </w:r>
      <w:r w:rsidR="0048405D">
        <w:t xml:space="preserve">Information will also be presented on </w:t>
      </w:r>
      <w:r>
        <w:t xml:space="preserve">the new National Certification in Unified English Braille (NCUEB) which will be available later this year. </w:t>
      </w:r>
    </w:p>
    <w:p w:rsidR="00E1132E" w:rsidRDefault="00E1132E" w:rsidP="00DE3F04">
      <w:pPr>
        <w:ind w:left="720" w:hanging="720"/>
      </w:pPr>
      <w:r w:rsidRPr="00DE3F04">
        <w:rPr>
          <w:b/>
        </w:rPr>
        <w:t>Cost:</w:t>
      </w:r>
      <w:r>
        <w:t xml:space="preserve"> </w:t>
      </w:r>
      <w:r w:rsidR="00DE3F04">
        <w:tab/>
      </w:r>
      <w:r>
        <w:t xml:space="preserve">Participation in the workshop is $50 for professionals and free to consumers and students. Continuing Learning Units (CLU) will be provided to workshop participants. </w:t>
      </w:r>
    </w:p>
    <w:p w:rsidR="00E1132E" w:rsidRDefault="00E1132E" w:rsidP="00DE3F04">
      <w:pPr>
        <w:spacing w:after="0" w:line="240" w:lineRule="auto"/>
      </w:pPr>
      <w:r>
        <w:t xml:space="preserve">For more information, contact Edward Bell at </w:t>
      </w:r>
      <w:hyperlink r:id="rId9" w:history="1">
        <w:r w:rsidR="0048405D" w:rsidRPr="00FD1C69">
          <w:rPr>
            <w:rStyle w:val="Hyperlink"/>
          </w:rPr>
          <w:t>ebell@latech.edu</w:t>
        </w:r>
      </w:hyperlink>
      <w:r w:rsidR="0048405D">
        <w:t xml:space="preserve"> or </w:t>
      </w:r>
      <w:r>
        <w:t>318-257-4554</w:t>
      </w:r>
      <w:r w:rsidR="0048405D">
        <w:t>.</w:t>
      </w:r>
      <w:r>
        <w:t xml:space="preserve"> </w:t>
      </w:r>
    </w:p>
    <w:p w:rsidR="00DE3F04" w:rsidRDefault="00DE3F04" w:rsidP="00DE3F04">
      <w:pPr>
        <w:spacing w:after="0" w:line="240" w:lineRule="auto"/>
      </w:pPr>
    </w:p>
    <w:p w:rsidR="0048405D" w:rsidRDefault="0048405D" w:rsidP="00DE3F04">
      <w:pPr>
        <w:spacing w:after="0" w:line="240" w:lineRule="auto"/>
      </w:pPr>
      <w:r>
        <w:t xml:space="preserve">Housing may be available on a limited basis. Contact Eric Guillory for details: </w:t>
      </w:r>
      <w:hyperlink r:id="rId10" w:history="1">
        <w:r w:rsidRPr="00FD1C69">
          <w:rPr>
            <w:rStyle w:val="Hyperlink"/>
          </w:rPr>
          <w:t>eguillory@louisianacenter.org</w:t>
        </w:r>
      </w:hyperlink>
      <w:r>
        <w:t xml:space="preserve"> </w:t>
      </w:r>
      <w:proofErr w:type="gramStart"/>
      <w:r>
        <w:t>Or</w:t>
      </w:r>
      <w:proofErr w:type="gramEnd"/>
      <w:r>
        <w:t xml:space="preserve"> 318-251-2891.</w:t>
      </w:r>
    </w:p>
    <w:p w:rsidR="00DE3F04" w:rsidRDefault="00DE3F04" w:rsidP="00DE3F04">
      <w:pPr>
        <w:spacing w:after="0" w:line="240" w:lineRule="auto"/>
      </w:pPr>
    </w:p>
    <w:p w:rsidR="00E1132E" w:rsidRDefault="00BF5D87" w:rsidP="00DE3F0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988CBB" wp14:editId="605BDFBD">
            <wp:simplePos x="0" y="0"/>
            <wp:positionH relativeFrom="column">
              <wp:posOffset>4328160</wp:posOffset>
            </wp:positionH>
            <wp:positionV relativeFrom="paragraph">
              <wp:posOffset>677545</wp:posOffset>
            </wp:positionV>
            <wp:extent cx="1767205" cy="15525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55"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33AFB6CB" wp14:editId="77045E0A">
            <wp:simplePos x="0" y="0"/>
            <wp:positionH relativeFrom="column">
              <wp:posOffset>-76200</wp:posOffset>
            </wp:positionH>
            <wp:positionV relativeFrom="paragraph">
              <wp:posOffset>688340</wp:posOffset>
            </wp:positionV>
            <wp:extent cx="353949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507" y="21273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Logo Web Lar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5D">
        <w:t xml:space="preserve">A </w:t>
      </w:r>
      <w:r w:rsidR="00E1132E">
        <w:t>registration form will be circulated by late April.</w:t>
      </w:r>
      <w:r w:rsidR="00DE3F04" w:rsidRPr="00DE3F04">
        <w:rPr>
          <w:b/>
          <w:noProof/>
          <w:sz w:val="36"/>
        </w:rPr>
        <w:t xml:space="preserve"> </w:t>
      </w:r>
      <w:bookmarkStart w:id="0" w:name="_GoBack"/>
      <w:bookmarkEnd w:id="0"/>
    </w:p>
    <w:sectPr w:rsidR="00E1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23" w:rsidRDefault="00651D23" w:rsidP="00DE3F04">
      <w:pPr>
        <w:spacing w:after="0" w:line="240" w:lineRule="auto"/>
      </w:pPr>
      <w:r>
        <w:separator/>
      </w:r>
    </w:p>
  </w:endnote>
  <w:endnote w:type="continuationSeparator" w:id="0">
    <w:p w:rsidR="00651D23" w:rsidRDefault="00651D23" w:rsidP="00D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23" w:rsidRDefault="00651D23" w:rsidP="00DE3F04">
      <w:pPr>
        <w:spacing w:after="0" w:line="240" w:lineRule="auto"/>
      </w:pPr>
      <w:r>
        <w:separator/>
      </w:r>
    </w:p>
  </w:footnote>
  <w:footnote w:type="continuationSeparator" w:id="0">
    <w:p w:rsidR="00651D23" w:rsidRDefault="00651D23" w:rsidP="00DE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E"/>
    <w:rsid w:val="000B42E7"/>
    <w:rsid w:val="004146E0"/>
    <w:rsid w:val="00457070"/>
    <w:rsid w:val="0048405D"/>
    <w:rsid w:val="00651D23"/>
    <w:rsid w:val="007E0D43"/>
    <w:rsid w:val="00B277E0"/>
    <w:rsid w:val="00BF5D87"/>
    <w:rsid w:val="00D1775B"/>
    <w:rsid w:val="00DE3F04"/>
    <w:rsid w:val="00E1132E"/>
    <w:rsid w:val="00EB1313"/>
    <w:rsid w:val="00ED353C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04"/>
  </w:style>
  <w:style w:type="paragraph" w:styleId="Footer">
    <w:name w:val="footer"/>
    <w:basedOn w:val="Normal"/>
    <w:link w:val="FooterChar"/>
    <w:uiPriority w:val="99"/>
    <w:unhideWhenUsed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04"/>
  </w:style>
  <w:style w:type="paragraph" w:styleId="Footer">
    <w:name w:val="footer"/>
    <w:basedOn w:val="Normal"/>
    <w:link w:val="FooterChar"/>
    <w:uiPriority w:val="99"/>
    <w:unhideWhenUsed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guillory@louisiana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ell@late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40C9-D52A-47A5-A37E-EF865BE8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Bell</dc:creator>
  <cp:lastModifiedBy>PDRIB</cp:lastModifiedBy>
  <cp:revision>7</cp:revision>
  <dcterms:created xsi:type="dcterms:W3CDTF">2014-03-24T21:58:00Z</dcterms:created>
  <dcterms:modified xsi:type="dcterms:W3CDTF">2014-03-25T21:49:00Z</dcterms:modified>
</cp:coreProperties>
</file>